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29.bin" ContentType="application/vnd.openxmlformats-officedocument.oleObject"/>
  <Override PartName="/word/embeddings/oleObject28.bin" ContentType="application/vnd.openxmlformats-officedocument.oleObject"/>
  <Override PartName="/word/embeddings/oleObject21.bin" ContentType="application/vnd.openxmlformats-officedocument.oleObject"/>
  <Override PartName="/word/embeddings/oleObject27.bin" ContentType="application/vnd.openxmlformats-officedocument.oleObject"/>
  <Override PartName="/word/embeddings/oleObject20.bin" ContentType="application/vnd.openxmlformats-officedocument.oleObject"/>
  <Override PartName="/word/embeddings/oleObject26.bin" ContentType="application/vnd.openxmlformats-officedocument.oleObject"/>
  <Override PartName="/word/embeddings/oleObject25.bin" ContentType="application/vnd.openxmlformats-officedocument.oleObject"/>
  <Override PartName="/word/embeddings/oleObject24.bin" ContentType="application/vnd.openxmlformats-officedocument.oleObject"/>
  <Override PartName="/word/embeddings/oleObject23.bin" ContentType="application/vnd.openxmlformats-officedocument.oleObject"/>
  <Override PartName="/word/embeddings/oleObject22.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bin" ContentType="application/vnd.openxmlformats-officedocument.oleObject"/>
  <Override PartName="/word/embeddings/oleObject36.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7.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35.bin" ContentType="application/vnd.openxmlformats-officedocument.oleObject"/>
  <Override PartName="/word/embeddings/oleObject11.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38.bin" ContentType="application/vnd.openxmlformats-officedocument.oleObject"/>
  <Override PartName="/word/embeddings/oleObject3.bin" ContentType="application/vnd.openxmlformats-officedocument.oleObject"/>
  <Override PartName="/word/embeddings/oleObject17.bin" ContentType="application/vnd.openxmlformats-officedocument.oleObject"/>
  <Override PartName="/word/embeddings/oleObject32.bin" ContentType="application/vnd.openxmlformats-officedocument.oleObject"/>
  <Override PartName="/word/embeddings/oleObject44.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33.bin" ContentType="application/vnd.openxmlformats-officedocument.oleObject"/>
  <Override PartName="/word/embeddings/oleObject45.bin" ContentType="application/vnd.openxmlformats-officedocument.oleObject"/>
  <Override PartName="/word/embeddings/oleObject5.bin" ContentType="application/vnd.openxmlformats-officedocument.oleObject"/>
  <Override PartName="/word/embeddings/oleObject34.bin" ContentType="application/vnd.openxmlformats-officedocument.oleObject"/>
  <Override PartName="/word/embeddings/oleObject10.bin" ContentType="application/vnd.openxmlformats-officedocument.oleObject"/>
  <Override PartName="/word/embeddings/oleObject46.bin" ContentType="application/vnd.openxmlformats-officedocument.oleObject"/>
  <Override PartName="/word/embeddings/oleObject6.bin" ContentType="application/vnd.openxmlformats-officedocument.oleObject"/>
  <Override PartName="/word/embeddings/oleObject9.bin" ContentType="application/vnd.openxmlformats-officedocument.oleObject"/>
  <Override PartName="/word/embeddings/oleObject8.bin" ContentType="application/vnd.openxmlformats-officedocument.oleObject"/>
  <Override PartName="/word/embeddings/oleObject7.bin" ContentType="application/vnd.openxmlformats-officedocument.oleObject"/>
  <Override PartName="/word/embeddings/oleObject19.bin" ContentType="application/vnd.openxmlformats-officedocument.oleObject"/>
  <Override PartName="/word/embeddings/oleObject31.bin" ContentType="application/vnd.openxmlformats-officedocument.oleObject"/>
  <Override PartName="/word/embeddings/oleObject18.bin" ContentType="application/vnd.openxmlformats-officedocument.oleObject"/>
  <Override PartName="/word/embeddings/oleObject30.bin" ContentType="application/vnd.openxmlformats-officedocument.oleObject"/>
  <Override PartName="/word/media/image28.wmf" ContentType="image/x-wmf"/>
  <Override PartName="/word/media/image25.wmf" ContentType="image/x-wmf"/>
  <Override PartName="/word/media/image23.wmf" ContentType="image/x-wmf"/>
  <Override PartName="/word/media/image22.wmf" ContentType="image/x-wmf"/>
  <Override PartName="/word/media/image21.wmf" ContentType="image/x-wmf"/>
  <Override PartName="/word/media/image19.wmf" ContentType="image/x-wmf"/>
  <Override PartName="/word/media/image20.wmf" ContentType="image/x-wmf"/>
  <Override PartName="/word/media/image18.wmf" ContentType="image/x-wmf"/>
  <Override PartName="/word/media/image17.wmf" ContentType="image/x-wmf"/>
  <Override PartName="/word/media/image16.wmf" ContentType="image/x-wmf"/>
  <Override PartName="/word/media/image14.wmf" ContentType="image/x-wmf"/>
  <Override PartName="/word/media/image24.wmf" ContentType="image/x-wmf"/>
  <Override PartName="/word/media/image1.wmf" ContentType="image/x-wmf"/>
  <Override PartName="/word/media/image31.wmf" ContentType="image/x-wmf"/>
  <Override PartName="/word/media/image26.wmf" ContentType="image/x-wmf"/>
  <Override PartName="/word/media/image3.wmf" ContentType="image/x-wmf"/>
  <Override PartName="/word/media/image33.wmf" ContentType="image/x-wmf"/>
  <Override PartName="/word/media/image27.wmf" ContentType="image/x-wmf"/>
  <Override PartName="/word/media/image4.wmf" ContentType="image/x-wmf"/>
  <Override PartName="/word/media/image34.wmf" ContentType="image/x-wmf"/>
  <Override PartName="/word/media/image35.wmf" ContentType="image/x-wmf"/>
  <Override PartName="/word/media/image12.wmf" ContentType="image/x-wmf"/>
  <Override PartName="/word/media/image49.wmf" ContentType="image/x-wmf"/>
  <Override PartName="/word/media/image37.wmf" ContentType="image/x-wmf"/>
  <Override PartName="/word/media/image41.wmf" ContentType="image/x-wmf"/>
  <Override PartName="/word/media/image30.wmf" ContentType="image/x-wmf"/>
  <Override PartName="/word/media/image42.wmf" ContentType="image/x-wmf"/>
  <Override PartName="/word/media/image43.wmf" ContentType="image/x-wmf"/>
  <Override PartName="/word/media/image32.wmf" ContentType="image/x-wmf"/>
  <Override PartName="/word/media/image44.wmf" ContentType="image/x-wmf"/>
  <Override PartName="/word/media/image45.wmf" ContentType="image/x-wmf"/>
  <Override PartName="/word/media/image47.wmf" ContentType="image/x-wmf"/>
  <Override PartName="/word/media/image10.wmf" ContentType="image/x-wmf"/>
  <Override PartName="/word/media/image2.png" ContentType="image/png"/>
  <Override PartName="/word/media/image46.wmf" ContentType="image/x-wmf"/>
  <Override PartName="/word/media/image39.wmf" ContentType="image/x-wmf"/>
  <Override PartName="/word/media/image9.wmf" ContentType="image/x-wmf"/>
  <Override PartName="/word/media/image13.wmf" ContentType="image/x-wmf"/>
  <Override PartName="/word/media/image5.png" ContentType="image/png"/>
  <Override PartName="/word/media/image11.wmf" ContentType="image/x-wmf"/>
  <Override PartName="/word/media/image48.wmf" ContentType="image/x-wmf"/>
  <Override PartName="/word/media/image38.wmf" ContentType="image/x-wmf"/>
  <Override PartName="/word/media/image8.wmf" ContentType="image/x-wmf"/>
  <Override PartName="/word/media/image40.wmf" ContentType="image/x-wmf"/>
  <Override PartName="/word/media/image7.png" ContentType="image/png"/>
  <Override PartName="/word/media/image15.wmf" ContentType="image/x-wmf"/>
  <Override PartName="/word/media/image36.wmf" ContentType="image/x-wmf"/>
  <Override PartName="/word/media/image6.wmf" ContentType="image/x-wmf"/>
  <Override PartName="/word/media/image29.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67" w:type="dxa"/>
        <w:jc w:val="center"/>
        <w:tblInd w:w="0" w:type="dxa"/>
        <w:tblCellMar>
          <w:top w:w="0" w:type="dxa"/>
          <w:start w:w="108" w:type="dxa"/>
          <w:bottom w:w="0" w:type="dxa"/>
          <w:end w:w="108" w:type="dxa"/>
        </w:tblCellMar>
      </w:tblPr>
      <w:tblGrid>
        <w:gridCol w:w="3256"/>
        <w:gridCol w:w="6911"/>
      </w:tblGrid>
      <w:tr>
        <w:trPr/>
        <w:tc>
          <w:tcPr>
            <w:tcW w:w="3256" w:type="dxa"/>
            <w:tcBorders/>
          </w:tcPr>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ĐỀ THI THỬ CHUẨN CẤU TRÚC MINH HỌA SỐ 6</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ascii="Times New Roman" w:hAnsi="Times New Roman" w:eastAsia="Arial" w:cs="Times New Roman"/>
                <w:i/>
                <w:i/>
                <w:sz w:val="24"/>
                <w:szCs w:val="24"/>
              </w:rPr>
            </w:pPr>
            <w:r>
              <w:rPr>
                <w:rFonts w:eastAsia="Times New Roman" w:cs="Times New Roman" w:ascii="Times New Roman" w:hAnsi="Times New Roman"/>
                <w:bCs/>
                <w:i/>
                <w:color w:val="000000"/>
                <w:sz w:val="24"/>
                <w:szCs w:val="24"/>
              </w:rPr>
              <w:t>(Đề thi có 05 trang)</w:t>
            </w:r>
          </w:p>
        </w:tc>
        <w:tc>
          <w:tcPr>
            <w:tcW w:w="6911" w:type="dxa"/>
            <w:tcBorders/>
          </w:tcPr>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Bài thi: KHOA HỌC TỰ NHIÊN</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Môn thi thành phần: SINH HỌC</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ascii="Times New Roman" w:hAnsi="Times New Roman" w:eastAsia="Times New Roman" w:cs="Times New Roman"/>
                <w:sz w:val="24"/>
                <w:szCs w:val="24"/>
              </w:rPr>
            </w:pPr>
            <w:r>
              <mc:AlternateContent>
                <mc:Choice Requires="wps">
                  <w:drawing>
                    <wp:anchor behindDoc="0" distT="0" distB="0" distL="114935" distR="114935" simplePos="0" locked="0" layoutInCell="1" allowOverlap="1" relativeHeight="51">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rFonts w:eastAsia="Times New Roman" w:cs="Times New Roman" w:ascii="Times New Roman" w:hAnsi="Times New Roman"/>
                <w:i/>
                <w:iCs/>
                <w:color w:val="000000"/>
                <w:sz w:val="24"/>
                <w:szCs w:val="24"/>
              </w:rPr>
              <w:t>T</w:t>
            </w:r>
            <w:r>
              <w:rPr>
                <w:rFonts w:eastAsia="Times New Roman" w:cs="Times New Roman" w:ascii="Times New Roman" w:hAnsi="Times New Roman"/>
                <w:i/>
                <w:iCs/>
                <w:color w:val="000000"/>
                <w:sz w:val="24"/>
                <w:szCs w:val="24"/>
              </w:rPr>
              <w:t>hời gian làm bài: 50 phút không kể thời gian phát đề</w:t>
            </w:r>
          </w:p>
        </w:tc>
      </w:tr>
    </w:tbl>
    <w:p>
      <w:pPr>
        <w:pStyle w:val="Normal"/>
        <w:tabs>
          <w:tab w:val="clear" w:pos="720"/>
          <w:tab w:val="left" w:pos="288" w:leader="none"/>
        </w:tabs>
        <w:spacing w:lineRule="auto" w:line="288" w:before="0" w:after="0"/>
        <w:jc w:val="both"/>
        <w:rPr/>
      </w:pPr>
      <w:r>
        <w:rPr>
          <w:rFonts w:cs="Times New Roman" w:ascii="Times New Roman" w:hAnsi="Times New Roman"/>
          <w:b/>
          <w:bCs/>
          <w:sz w:val="24"/>
          <w:szCs w:val="24"/>
        </w:rPr>
        <w:t>Câu 81</w:t>
      </w:r>
      <w:r>
        <w:rPr>
          <w:rFonts w:cs="Times New Roman" w:ascii="Times New Roman" w:hAnsi="Times New Roman"/>
          <w:b/>
          <w:sz w:val="24"/>
          <w:szCs w:val="24"/>
        </w:rPr>
        <w:t>.</w:t>
      </w:r>
      <w:r>
        <w:rPr>
          <w:rFonts w:cs="Times New Roman" w:ascii="Times New Roman" w:hAnsi="Times New Roman"/>
          <w:sz w:val="24"/>
          <w:szCs w:val="24"/>
        </w:rPr>
        <w:t xml:space="preserve"> Bộ phận nào sau đây được xem là dạ dày chính thức của động vật nhai lại?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Dạ cỏ.</w:t>
        <w:tab/>
        <w:tab/>
        <w:tab/>
      </w:r>
      <w:r>
        <w:rPr>
          <w:rFonts w:cs="Times New Roman" w:ascii="Times New Roman" w:hAnsi="Times New Roman"/>
          <w:b/>
          <w:sz w:val="24"/>
          <w:szCs w:val="24"/>
        </w:rPr>
        <w:t>B.</w:t>
      </w:r>
      <w:r>
        <w:rPr>
          <w:rFonts w:cs="Times New Roman" w:ascii="Times New Roman" w:hAnsi="Times New Roman"/>
          <w:sz w:val="24"/>
          <w:szCs w:val="24"/>
        </w:rPr>
        <w:t xml:space="preserve"> Dạ lá sách.</w:t>
        <w:tab/>
        <w:tab/>
      </w:r>
      <w:r>
        <w:rPr>
          <w:rFonts w:cs="Times New Roman" w:ascii="Times New Roman" w:hAnsi="Times New Roman"/>
          <w:b/>
          <w:sz w:val="24"/>
          <w:szCs w:val="24"/>
        </w:rPr>
        <w:t>C.</w:t>
      </w:r>
      <w:r>
        <w:rPr>
          <w:rFonts w:cs="Times New Roman" w:ascii="Times New Roman" w:hAnsi="Times New Roman"/>
          <w:sz w:val="24"/>
          <w:szCs w:val="24"/>
        </w:rPr>
        <w:t xml:space="preserve"> Dạ tổ ong.</w:t>
        <w:tab/>
        <w:tab/>
      </w:r>
      <w:r>
        <w:rPr>
          <w:rFonts w:cs="Times New Roman" w:ascii="Times New Roman" w:hAnsi="Times New Roman"/>
          <w:b/>
          <w:sz w:val="24"/>
          <w:szCs w:val="24"/>
        </w:rPr>
        <w:t>D.</w:t>
      </w:r>
      <w:r>
        <w:rPr>
          <w:rFonts w:cs="Times New Roman" w:ascii="Times New Roman" w:hAnsi="Times New Roman"/>
          <w:sz w:val="24"/>
          <w:szCs w:val="24"/>
        </w:rPr>
        <w:t xml:space="preserve"> Dạ múi khế </w:t>
      </w:r>
    </w:p>
    <w:p>
      <w:pPr>
        <w:pStyle w:val="NormalWeb"/>
        <w:tabs>
          <w:tab w:val="clear" w:pos="720"/>
          <w:tab w:val="left" w:pos="288" w:leader="none"/>
        </w:tabs>
        <w:spacing w:lineRule="auto" w:line="288" w:before="0" w:after="0"/>
        <w:jc w:val="both"/>
        <w:rPr/>
      </w:pPr>
      <w:r>
        <w:rPr>
          <w:b/>
        </w:rPr>
        <w:t>Câu 82.</w:t>
      </w:r>
      <w:r>
        <w:rPr/>
        <w:t xml:space="preserve">Ở tế bào động vật, bào quan nào sau đây chứa ADN? </w:t>
      </w:r>
    </w:p>
    <w:p>
      <w:pPr>
        <w:pStyle w:val="NormalWeb"/>
        <w:tabs>
          <w:tab w:val="clear" w:pos="720"/>
          <w:tab w:val="left" w:pos="288" w:leader="none"/>
        </w:tabs>
        <w:spacing w:lineRule="auto" w:line="288" w:before="0" w:after="0"/>
        <w:jc w:val="both"/>
        <w:rPr/>
      </w:pPr>
      <w:r>
        <w:rPr/>
        <w:tab/>
      </w:r>
      <w:r>
        <w:rPr>
          <w:b/>
        </w:rPr>
        <w:t>A.</w:t>
      </w:r>
      <w:r>
        <w:rPr/>
        <w:t xml:space="preserve"> Lưới nội chất.</w:t>
      </w:r>
      <w:r>
        <w:rPr>
          <w:vertAlign w:val="subscript"/>
        </w:rPr>
        <w:tab/>
        <w:tab/>
      </w:r>
      <w:r>
        <w:rPr>
          <w:b/>
        </w:rPr>
        <w:t>B.</w:t>
      </w:r>
      <w:r>
        <w:rPr/>
        <w:t xml:space="preserve"> Riboxôm.</w:t>
      </w:r>
      <w:r>
        <w:rPr>
          <w:vertAlign w:val="subscript"/>
        </w:rPr>
        <w:tab/>
        <w:tab/>
      </w:r>
      <w:r>
        <w:rPr>
          <w:b/>
        </w:rPr>
        <w:t>C</w:t>
      </w:r>
      <w:r>
        <w:rPr/>
        <w:t>. Ti thể.</w:t>
      </w:r>
      <w:r>
        <w:rPr>
          <w:vertAlign w:val="subscript"/>
        </w:rPr>
        <w:tab/>
        <w:tab/>
      </w:r>
      <w:r>
        <w:rPr>
          <w:b/>
        </w:rPr>
        <w:t>D.</w:t>
      </w:r>
      <w:r>
        <w:rPr/>
        <w:t xml:space="preserve"> Không bào.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bCs/>
          <w:sz w:val="24"/>
          <w:szCs w:val="24"/>
        </w:rPr>
        <w:t xml:space="preserve">Câu 83. </w:t>
      </w:r>
      <w:r>
        <w:rPr>
          <w:rFonts w:cs="Times New Roman" w:ascii="Times New Roman" w:hAnsi="Times New Roman"/>
          <w:sz w:val="24"/>
          <w:szCs w:val="24"/>
        </w:rPr>
        <w:t>Theo lí thuyết, quá trình giảm phân ở cơ thể có kiểu gen nào sau đây tạo ra giao tử ab?</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AaBB.</w:t>
        <w:tab/>
        <w:tab/>
        <w:tab/>
      </w:r>
      <w:r>
        <w:rPr>
          <w:rFonts w:cs="Times New Roman" w:ascii="Times New Roman" w:hAnsi="Times New Roman"/>
          <w:b/>
          <w:sz w:val="24"/>
          <w:szCs w:val="24"/>
        </w:rPr>
        <w:t>B.</w:t>
      </w:r>
      <w:r>
        <w:rPr>
          <w:rFonts w:cs="Times New Roman" w:ascii="Times New Roman" w:hAnsi="Times New Roman"/>
          <w:sz w:val="24"/>
          <w:szCs w:val="24"/>
        </w:rPr>
        <w:t xml:space="preserve"> Aabb.</w:t>
        <w:tab/>
        <w:tab/>
      </w:r>
      <w:r>
        <w:rPr>
          <w:rFonts w:cs="Times New Roman" w:ascii="Times New Roman" w:hAnsi="Times New Roman"/>
          <w:b/>
          <w:sz w:val="24"/>
          <w:szCs w:val="24"/>
        </w:rPr>
        <w:t>C.</w:t>
      </w:r>
      <w:r>
        <w:rPr>
          <w:rFonts w:cs="Times New Roman" w:ascii="Times New Roman" w:hAnsi="Times New Roman"/>
          <w:sz w:val="24"/>
          <w:szCs w:val="24"/>
        </w:rPr>
        <w:t xml:space="preserve"> AAbb.</w:t>
        <w:tab/>
        <w:tab/>
      </w:r>
      <w:r>
        <w:rPr>
          <w:rFonts w:cs="Times New Roman" w:ascii="Times New Roman" w:hAnsi="Times New Roman"/>
          <w:b/>
          <w:sz w:val="24"/>
          <w:szCs w:val="24"/>
        </w:rPr>
        <w:t>D.</w:t>
      </w:r>
      <w:r>
        <w:rPr>
          <w:rFonts w:cs="Times New Roman" w:ascii="Times New Roman" w:hAnsi="Times New Roman"/>
          <w:sz w:val="24"/>
          <w:szCs w:val="24"/>
        </w:rPr>
        <w:t xml:space="preserve"> aaBB.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bCs/>
          <w:sz w:val="24"/>
          <w:szCs w:val="24"/>
        </w:rPr>
        <w:t>Câu 84</w:t>
      </w:r>
      <w:r>
        <w:rPr>
          <w:rFonts w:cs="Times New Roman" w:ascii="Times New Roman" w:hAnsi="Times New Roman"/>
          <w:b/>
          <w:sz w:val="24"/>
          <w:szCs w:val="24"/>
        </w:rPr>
        <w:t>.</w:t>
      </w:r>
      <w:r>
        <w:rPr>
          <w:rFonts w:cs="Times New Roman" w:ascii="Times New Roman" w:hAnsi="Times New Roman"/>
          <w:sz w:val="24"/>
          <w:szCs w:val="24"/>
        </w:rPr>
        <w:t xml:space="preserve"> Trong quá trình nhân đôi ADN, nuclêôtit loại A trên mạch khuôn liên kết với loại nuclêôtit nào ở môi trường nội bào? </w:t>
      </w:r>
    </w:p>
    <w:p>
      <w:pPr>
        <w:pStyle w:val="Normal"/>
        <w:tabs>
          <w:tab w:val="clear" w:pos="720"/>
          <w:tab w:val="left" w:pos="288" w:leader="none"/>
        </w:tabs>
        <w:spacing w:lineRule="auto" w:line="288" w:before="0" w:after="0"/>
        <w:jc w:val="both"/>
        <w:rPr>
          <w:rFonts w:ascii="Times New Roman" w:hAnsi="Times New Roman" w:cs="Times New Roman"/>
          <w:b/>
          <w:b/>
          <w:bCs/>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U</w:t>
        <w:tab/>
        <w:tab/>
        <w:tab/>
      </w:r>
      <w:r>
        <w:rPr>
          <w:rFonts w:cs="Times New Roman" w:ascii="Times New Roman" w:hAnsi="Times New Roman"/>
          <w:b/>
          <w:bCs/>
          <w:sz w:val="24"/>
          <w:szCs w:val="24"/>
        </w:rPr>
        <w:t xml:space="preserve">B. </w:t>
      </w:r>
      <w:r>
        <w:rPr>
          <w:rFonts w:cs="Times New Roman" w:ascii="Times New Roman" w:hAnsi="Times New Roman"/>
          <w:bCs/>
          <w:sz w:val="24"/>
          <w:szCs w:val="24"/>
        </w:rPr>
        <w:t>T</w:t>
      </w:r>
      <w:r>
        <w:rPr>
          <w:rFonts w:cs="Times New Roman" w:ascii="Times New Roman" w:hAnsi="Times New Roman"/>
          <w:sz w:val="24"/>
          <w:szCs w:val="24"/>
        </w:rPr>
        <w:tab/>
        <w:tab/>
        <w:tab/>
      </w:r>
      <w:r>
        <w:rPr>
          <w:rFonts w:cs="Times New Roman" w:ascii="Times New Roman" w:hAnsi="Times New Roman"/>
          <w:b/>
          <w:sz w:val="24"/>
          <w:szCs w:val="24"/>
        </w:rPr>
        <w:t>C.</w:t>
      </w:r>
      <w:r>
        <w:rPr>
          <w:rFonts w:cs="Times New Roman" w:ascii="Times New Roman" w:hAnsi="Times New Roman"/>
          <w:sz w:val="24"/>
          <w:szCs w:val="24"/>
        </w:rPr>
        <w:t xml:space="preserve"> G</w:t>
        <w:tab/>
        <w:tab/>
        <w:tab/>
      </w:r>
      <w:r>
        <w:rPr>
          <w:rFonts w:cs="Times New Roman" w:ascii="Times New Roman" w:hAnsi="Times New Roman"/>
          <w:b/>
          <w:bCs/>
          <w:sz w:val="24"/>
          <w:szCs w:val="24"/>
        </w:rPr>
        <w:t xml:space="preserve">D. </w:t>
      </w:r>
      <w:r>
        <w:rPr>
          <w:rFonts w:cs="Times New Roman" w:ascii="Times New Roman" w:hAnsi="Times New Roman"/>
          <w:bCs/>
          <w:sz w:val="24"/>
          <w:szCs w:val="24"/>
        </w:rPr>
        <w:t xml:space="preserve">X </w:t>
      </w:r>
    </w:p>
    <w:p>
      <w:pPr>
        <w:pStyle w:val="Normal"/>
        <w:tabs>
          <w:tab w:val="clear" w:pos="720"/>
          <w:tab w:val="left" w:pos="288" w:leader="none"/>
        </w:tabs>
        <w:spacing w:lineRule="auto" w:line="288" w:before="0" w:after="0"/>
        <w:jc w:val="both"/>
        <w:rPr/>
      </w:pPr>
      <w:r>
        <w:rPr>
          <w:rFonts w:cs="Times New Roman" w:ascii="Times New Roman" w:hAnsi="Times New Roman"/>
          <w:b/>
          <w:bCs/>
          <w:sz w:val="24"/>
          <w:szCs w:val="24"/>
        </w:rPr>
        <w:t>Câu 85</w:t>
      </w:r>
      <w:r>
        <w:rPr>
          <w:rFonts w:cs="Times New Roman" w:ascii="Times New Roman" w:hAnsi="Times New Roman"/>
          <w:b/>
          <w:sz w:val="24"/>
          <w:szCs w:val="24"/>
        </w:rPr>
        <w:t>.</w:t>
      </w:r>
      <w:r>
        <w:rPr>
          <w:rFonts w:cs="Times New Roman" w:ascii="Times New Roman" w:hAnsi="Times New Roman"/>
          <w:sz w:val="24"/>
          <w:szCs w:val="24"/>
        </w:rPr>
        <w:t xml:space="preserve"> Theo quan niệm tiến hóa hiện đại, đơn vị tiến hóa cơ sở ở các loài giao phối là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sz w:val="24"/>
          <w:szCs w:val="24"/>
        </w:rPr>
        <w:tab/>
        <w:t>A.</w:t>
      </w:r>
      <w:r>
        <w:rPr>
          <w:rFonts w:cs="Times New Roman" w:ascii="Times New Roman" w:hAnsi="Times New Roman"/>
          <w:sz w:val="24"/>
          <w:szCs w:val="24"/>
        </w:rPr>
        <w:t xml:space="preserve"> tế bào</w:t>
        <w:tab/>
        <w:tab/>
        <w:tab/>
      </w:r>
      <w:r>
        <w:rPr>
          <w:rFonts w:cs="Times New Roman" w:ascii="Times New Roman" w:hAnsi="Times New Roman"/>
          <w:b/>
          <w:sz w:val="24"/>
          <w:szCs w:val="24"/>
        </w:rPr>
        <w:t>B.</w:t>
      </w:r>
      <w:r>
        <w:rPr>
          <w:rFonts w:cs="Times New Roman" w:ascii="Times New Roman" w:hAnsi="Times New Roman"/>
          <w:sz w:val="24"/>
          <w:szCs w:val="24"/>
        </w:rPr>
        <w:t xml:space="preserve"> cá thể.</w:t>
        <w:tab/>
        <w:tab/>
      </w:r>
      <w:r>
        <w:rPr>
          <w:rFonts w:cs="Times New Roman" w:ascii="Times New Roman" w:hAnsi="Times New Roman"/>
          <w:b/>
          <w:sz w:val="24"/>
          <w:szCs w:val="24"/>
        </w:rPr>
        <w:t>C.</w:t>
      </w:r>
      <w:r>
        <w:rPr>
          <w:rFonts w:cs="Times New Roman" w:ascii="Times New Roman" w:hAnsi="Times New Roman"/>
          <w:sz w:val="24"/>
          <w:szCs w:val="24"/>
        </w:rPr>
        <w:t xml:space="preserve"> quần thể</w:t>
        <w:tab/>
        <w:tab/>
      </w:r>
      <w:r>
        <w:rPr>
          <w:rFonts w:cs="Times New Roman" w:ascii="Times New Roman" w:hAnsi="Times New Roman"/>
          <w:b/>
          <w:sz w:val="24"/>
          <w:szCs w:val="24"/>
        </w:rPr>
        <w:t>D.</w:t>
      </w:r>
      <w:r>
        <w:rPr>
          <w:rFonts w:cs="Times New Roman" w:ascii="Times New Roman" w:hAnsi="Times New Roman"/>
          <w:sz w:val="24"/>
          <w:szCs w:val="24"/>
        </w:rPr>
        <w:t xml:space="preserve"> quần xã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bCs/>
          <w:sz w:val="24"/>
          <w:szCs w:val="24"/>
        </w:rPr>
        <w:t>Câu 86</w:t>
      </w:r>
      <w:r>
        <w:rPr>
          <w:rFonts w:cs="Times New Roman" w:ascii="Times New Roman" w:hAnsi="Times New Roman"/>
          <w:b/>
          <w:sz w:val="24"/>
          <w:szCs w:val="24"/>
        </w:rPr>
        <w:t>.</w:t>
      </w:r>
      <w:r>
        <w:rPr>
          <w:rFonts w:cs="Times New Roman" w:ascii="Times New Roman" w:hAnsi="Times New Roman"/>
          <w:sz w:val="24"/>
          <w:szCs w:val="24"/>
        </w:rPr>
        <w:t xml:space="preserve"> Cơ thể có kiểu gen nào sau đây gọi là thể dị hợp 2 cặp gen?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AAbb. </w:t>
        <w:tab/>
        <w:tab/>
        <w:tab/>
      </w:r>
      <w:r>
        <w:rPr>
          <w:rFonts w:cs="Times New Roman" w:ascii="Times New Roman" w:hAnsi="Times New Roman"/>
          <w:b/>
          <w:sz w:val="24"/>
          <w:szCs w:val="24"/>
        </w:rPr>
        <w:t>B.</w:t>
      </w:r>
      <w:r>
        <w:rPr>
          <w:rFonts w:cs="Times New Roman" w:ascii="Times New Roman" w:hAnsi="Times New Roman"/>
          <w:sz w:val="24"/>
          <w:szCs w:val="24"/>
        </w:rPr>
        <w:t xml:space="preserve"> aaBb.</w:t>
        <w:tab/>
        <w:tab/>
      </w:r>
      <w:r>
        <w:rPr>
          <w:rFonts w:cs="Times New Roman" w:ascii="Times New Roman" w:hAnsi="Times New Roman"/>
          <w:b/>
          <w:sz w:val="24"/>
          <w:szCs w:val="24"/>
        </w:rPr>
        <w:t>C.</w:t>
      </w:r>
      <w:r>
        <w:rPr>
          <w:rFonts w:cs="Times New Roman" w:ascii="Times New Roman" w:hAnsi="Times New Roman"/>
          <w:sz w:val="24"/>
          <w:szCs w:val="24"/>
        </w:rPr>
        <w:t xml:space="preserve"> Aabb.</w:t>
        <w:tab/>
        <w:tab/>
      </w:r>
      <w:r>
        <w:rPr>
          <w:rFonts w:cs="Times New Roman" w:ascii="Times New Roman" w:hAnsi="Times New Roman"/>
          <w:b/>
          <w:sz w:val="24"/>
          <w:szCs w:val="24"/>
        </w:rPr>
        <w:t>D.</w:t>
      </w:r>
      <w:r>
        <w:rPr>
          <w:rFonts w:cs="Times New Roman" w:ascii="Times New Roman" w:hAnsi="Times New Roman"/>
          <w:sz w:val="24"/>
          <w:szCs w:val="24"/>
        </w:rPr>
        <w:t xml:space="preserve"> AaBb.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sz w:val="24"/>
          <w:szCs w:val="24"/>
        </w:rPr>
        <w:t>Câu 87.</w:t>
      </w:r>
      <w:r>
        <w:rPr>
          <w:rFonts w:cs="Times New Roman" w:ascii="Times New Roman" w:hAnsi="Times New Roman"/>
          <w:sz w:val="24"/>
          <w:szCs w:val="24"/>
        </w:rPr>
        <w:t xml:space="preserve"> Cho biết alen B quy định thân cao trội hoàn toàn so với alen b quy định thân thấp. Theo lí thuyết, phép lai nào sau đây cho đời con có tỉ lệ kiểu hình 3:1?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sz w:val="24"/>
          <w:szCs w:val="24"/>
        </w:rPr>
        <w:tab/>
        <w:t>A.</w:t>
      </w:r>
      <w:r>
        <w:rPr>
          <w:rFonts w:cs="Times New Roman" w:ascii="Times New Roman" w:hAnsi="Times New Roman"/>
          <w:sz w:val="24"/>
          <w:szCs w:val="24"/>
        </w:rPr>
        <w:t xml:space="preserve"> Bb x bb </w:t>
        <w:tab/>
        <w:tab/>
        <w:tab/>
      </w:r>
      <w:r>
        <w:rPr>
          <w:rFonts w:cs="Times New Roman" w:ascii="Times New Roman" w:hAnsi="Times New Roman"/>
          <w:b/>
          <w:sz w:val="24"/>
          <w:szCs w:val="24"/>
        </w:rPr>
        <w:t>B.</w:t>
      </w:r>
      <w:r>
        <w:rPr>
          <w:rFonts w:cs="Times New Roman" w:ascii="Times New Roman" w:hAnsi="Times New Roman"/>
          <w:sz w:val="24"/>
          <w:szCs w:val="24"/>
        </w:rPr>
        <w:t xml:space="preserve"> Bb x Bb.</w:t>
        <w:tab/>
        <w:tab/>
      </w:r>
      <w:r>
        <w:rPr>
          <w:rFonts w:cs="Times New Roman" w:ascii="Times New Roman" w:hAnsi="Times New Roman"/>
          <w:b/>
          <w:sz w:val="24"/>
          <w:szCs w:val="24"/>
        </w:rPr>
        <w:t>C.</w:t>
      </w:r>
      <w:r>
        <w:rPr>
          <w:rFonts w:cs="Times New Roman" w:ascii="Times New Roman" w:hAnsi="Times New Roman"/>
          <w:sz w:val="24"/>
          <w:szCs w:val="24"/>
        </w:rPr>
        <w:t xml:space="preserve"> BB x bb. </w:t>
        <w:tab/>
        <w:tab/>
      </w:r>
      <w:r>
        <w:rPr>
          <w:rFonts w:cs="Times New Roman" w:ascii="Times New Roman" w:hAnsi="Times New Roman"/>
          <w:b/>
          <w:sz w:val="24"/>
          <w:szCs w:val="24"/>
        </w:rPr>
        <w:t xml:space="preserve">D. </w:t>
      </w:r>
      <w:r>
        <w:rPr>
          <w:rFonts w:cs="Times New Roman" w:ascii="Times New Roman" w:hAnsi="Times New Roman"/>
          <w:sz w:val="24"/>
          <w:szCs w:val="24"/>
        </w:rPr>
        <w:t xml:space="preserve">BB x Bb.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bCs/>
          <w:sz w:val="24"/>
          <w:szCs w:val="24"/>
        </w:rPr>
        <w:t>Câu 88</w:t>
      </w:r>
      <w:r>
        <w:rPr>
          <w:rFonts w:cs="Times New Roman" w:ascii="Times New Roman" w:hAnsi="Times New Roman"/>
          <w:b/>
          <w:sz w:val="24"/>
          <w:szCs w:val="24"/>
        </w:rPr>
        <w:t>.</w:t>
      </w:r>
      <w:r>
        <w:rPr>
          <w:rFonts w:cs="Times New Roman" w:ascii="Times New Roman" w:hAnsi="Times New Roman"/>
          <w:sz w:val="24"/>
          <w:szCs w:val="24"/>
        </w:rPr>
        <w:t xml:space="preserve"> Sự trao đổi chất giữa máu và các tế bào của cơ thể xảy ra chủ yếu ở: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động mạch chủ </w:t>
        <w:tab/>
        <w:tab/>
        <w:tab/>
        <w:tab/>
        <w:tab/>
      </w:r>
      <w:r>
        <w:rPr>
          <w:rFonts w:cs="Times New Roman" w:ascii="Times New Roman" w:hAnsi="Times New Roman"/>
          <w:b/>
          <w:sz w:val="24"/>
          <w:szCs w:val="24"/>
        </w:rPr>
        <w:t>B.</w:t>
      </w:r>
      <w:r>
        <w:rPr>
          <w:rFonts w:cs="Times New Roman" w:ascii="Times New Roman" w:hAnsi="Times New Roman"/>
          <w:sz w:val="24"/>
          <w:szCs w:val="24"/>
        </w:rPr>
        <w:t xml:space="preserve"> tĩnh mạch chủ. </w:t>
        <w:tab/>
        <w:tab/>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tiểu động mạch </w:t>
        <w:tab/>
        <w:tab/>
        <w:tab/>
        <w:tab/>
        <w:tab/>
      </w:r>
      <w:r>
        <w:rPr>
          <w:rFonts w:cs="Times New Roman" w:ascii="Times New Roman" w:hAnsi="Times New Roman"/>
          <w:b/>
          <w:sz w:val="24"/>
          <w:szCs w:val="24"/>
        </w:rPr>
        <w:t>D.</w:t>
      </w:r>
      <w:r>
        <w:rPr>
          <w:rFonts w:cs="Times New Roman" w:ascii="Times New Roman" w:hAnsi="Times New Roman"/>
          <w:sz w:val="24"/>
          <w:szCs w:val="24"/>
        </w:rPr>
        <w:t xml:space="preserve"> mao mạch.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b/>
          <w:bCs/>
          <w:sz w:val="24"/>
          <w:szCs w:val="24"/>
        </w:rPr>
        <w:t>Câu 89</w:t>
      </w:r>
      <w:r>
        <w:rPr>
          <w:rFonts w:cs="Times New Roman" w:ascii="Times New Roman" w:hAnsi="Times New Roman"/>
          <w:b/>
          <w:sz w:val="24"/>
          <w:szCs w:val="24"/>
        </w:rPr>
        <w:t>.</w:t>
      </w:r>
      <w:r>
        <w:rPr>
          <w:rFonts w:cs="Times New Roman" w:ascii="Times New Roman" w:hAnsi="Times New Roman"/>
          <w:sz w:val="24"/>
          <w:szCs w:val="24"/>
        </w:rPr>
        <w:t xml:space="preserve"> Một quần thể có thành phần kiểu gen là: 0,16AA:0,48Aa:0,36aa. Tần số alen A của quần thể này là bao nhiêu? </w:t>
      </w:r>
    </w:p>
    <w:p>
      <w:pPr>
        <w:pStyle w:val="Normal"/>
        <w:tabs>
          <w:tab w:val="clear" w:pos="720"/>
          <w:tab w:val="left" w:pos="288" w:leader="none"/>
        </w:tabs>
        <w:spacing w:lineRule="auto" w:line="288" w:before="0" w:after="0"/>
        <w:jc w:val="both"/>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0,3</w:t>
        <w:tab/>
        <w:tab/>
        <w:tab/>
      </w:r>
      <w:r>
        <w:rPr>
          <w:rFonts w:cs="Times New Roman" w:ascii="Times New Roman" w:hAnsi="Times New Roman"/>
          <w:b/>
          <w:sz w:val="24"/>
          <w:szCs w:val="24"/>
        </w:rPr>
        <w:t>B.</w:t>
      </w:r>
      <w:r>
        <w:rPr>
          <w:rFonts w:cs="Times New Roman" w:ascii="Times New Roman" w:hAnsi="Times New Roman"/>
          <w:sz w:val="24"/>
          <w:szCs w:val="24"/>
        </w:rPr>
        <w:t xml:space="preserve"> 0.5.</w:t>
        <w:tab/>
        <w:tab/>
        <w:tab/>
      </w:r>
      <w:r>
        <w:rPr>
          <w:rFonts w:cs="Times New Roman" w:ascii="Times New Roman" w:hAnsi="Times New Roman"/>
          <w:b/>
          <w:sz w:val="24"/>
          <w:szCs w:val="24"/>
        </w:rPr>
        <w:t>C.</w:t>
      </w:r>
      <w:r>
        <w:rPr>
          <w:rFonts w:cs="Times New Roman" w:ascii="Times New Roman" w:hAnsi="Times New Roman"/>
          <w:sz w:val="24"/>
          <w:szCs w:val="24"/>
        </w:rPr>
        <w:t xml:space="preserve"> 0,4</w:t>
        <w:tab/>
        <w:tab/>
        <w:tab/>
      </w:r>
      <w:r>
        <w:rPr>
          <w:rFonts w:cs="Times New Roman" w:ascii="Times New Roman" w:hAnsi="Times New Roman"/>
          <w:b/>
          <w:sz w:val="24"/>
          <w:szCs w:val="24"/>
        </w:rPr>
        <w:t>D.</w:t>
      </w:r>
      <w:r>
        <w:rPr>
          <w:rFonts w:cs="Times New Roman" w:ascii="Times New Roman" w:hAnsi="Times New Roman"/>
          <w:sz w:val="24"/>
          <w:szCs w:val="24"/>
        </w:rPr>
        <w:t xml:space="preserve"> 0,7</w:t>
      </w:r>
    </w:p>
    <w:p>
      <w:pPr>
        <w:pStyle w:val="NormalWeb"/>
        <w:tabs>
          <w:tab w:val="clear" w:pos="720"/>
          <w:tab w:val="left" w:pos="288" w:leader="none"/>
        </w:tabs>
        <w:spacing w:lineRule="auto" w:line="288" w:before="0" w:after="0"/>
        <w:jc w:val="both"/>
        <w:rPr/>
      </w:pPr>
      <w:r>
        <w:rPr>
          <w:b/>
          <w:bCs/>
        </w:rPr>
        <w:t>Câu 90</w:t>
      </w:r>
      <w:r>
        <w:rPr>
          <w:b/>
        </w:rPr>
        <w:t>.</w:t>
      </w:r>
      <w:r>
        <w:rPr/>
        <w:t xml:space="preserve"> Một loài thực vật có 12 nhóm gen liên kết. Theo lí thuyết, bộ NST lưỡng bội của loài này là </w:t>
      </w:r>
    </w:p>
    <w:p>
      <w:pPr>
        <w:pStyle w:val="NormalWeb"/>
        <w:tabs>
          <w:tab w:val="clear" w:pos="720"/>
          <w:tab w:val="left" w:pos="288" w:leader="none"/>
        </w:tabs>
        <w:spacing w:lineRule="auto" w:line="288" w:before="0" w:after="0"/>
        <w:jc w:val="both"/>
        <w:rPr/>
      </w:pPr>
      <w:r>
        <w:rPr>
          <w:b/>
        </w:rPr>
        <w:tab/>
        <w:t>A</w:t>
      </w:r>
      <w:r>
        <w:rPr/>
        <w:t>. 2n = 6.</w:t>
        <w:tab/>
        <w:tab/>
        <w:tab/>
      </w:r>
      <w:r>
        <w:rPr>
          <w:b/>
        </w:rPr>
        <w:t>B.</w:t>
      </w:r>
      <w:r>
        <w:rPr/>
        <w:t xml:space="preserve"> 2n = 36</w:t>
        <w:tab/>
        <w:tab/>
      </w:r>
      <w:r>
        <w:rPr>
          <w:b/>
        </w:rPr>
        <w:t>C.</w:t>
      </w:r>
      <w:r>
        <w:rPr/>
        <w:t xml:space="preserve"> 2n = 12</w:t>
        <w:tab/>
        <w:tab/>
      </w:r>
      <w:r>
        <w:rPr>
          <w:b/>
        </w:rPr>
        <w:t>D.</w:t>
      </w:r>
      <w:r>
        <w:rPr/>
        <w:t xml:space="preserve"> 2n = 24 </w:t>
      </w:r>
    </w:p>
    <w:p>
      <w:pPr>
        <w:pStyle w:val="NormalWeb"/>
        <w:tabs>
          <w:tab w:val="clear" w:pos="720"/>
          <w:tab w:val="left" w:pos="288" w:leader="none"/>
        </w:tabs>
        <w:spacing w:lineRule="auto" w:line="288" w:before="0" w:after="0"/>
        <w:jc w:val="both"/>
        <w:rPr/>
      </w:pPr>
      <w:r>
        <w:rPr>
          <w:b/>
          <w:bCs/>
        </w:rPr>
        <w:t>Câu 91</w:t>
      </w:r>
      <w:r>
        <w:rPr>
          <w:b/>
        </w:rPr>
        <w:t>.</w:t>
      </w:r>
      <w:r>
        <w:rPr/>
        <w:t xml:space="preserve"> Trong hệ sinh thái, nhóm sinh vật nào sau đây là sinh vật tự dưỡng? </w:t>
      </w:r>
    </w:p>
    <w:p>
      <w:pPr>
        <w:pStyle w:val="NormalWeb"/>
        <w:tabs>
          <w:tab w:val="clear" w:pos="720"/>
          <w:tab w:val="left" w:pos="288" w:leader="none"/>
        </w:tabs>
        <w:spacing w:lineRule="auto" w:line="288" w:before="0" w:after="0"/>
        <w:jc w:val="both"/>
        <w:rPr/>
      </w:pPr>
      <w:r>
        <w:rPr/>
        <w:tab/>
      </w:r>
      <w:r>
        <w:rPr>
          <w:b/>
        </w:rPr>
        <w:t>A.</w:t>
      </w:r>
      <w:r>
        <w:rPr/>
        <w:t xml:space="preserve"> Thực vật.</w:t>
        <w:tab/>
        <w:tab/>
        <w:tab/>
        <w:tab/>
        <w:tab/>
      </w:r>
      <w:r>
        <w:rPr>
          <w:b/>
        </w:rPr>
        <w:t>B.</w:t>
      </w:r>
      <w:r>
        <w:rPr/>
        <w:t xml:space="preserve"> Nấm hoại sinh </w:t>
        <w:tab/>
        <w:tab/>
      </w:r>
    </w:p>
    <w:p>
      <w:pPr>
        <w:pStyle w:val="NormalWeb"/>
        <w:tabs>
          <w:tab w:val="clear" w:pos="720"/>
          <w:tab w:val="left" w:pos="288" w:leader="none"/>
        </w:tabs>
        <w:spacing w:lineRule="auto" w:line="288" w:before="0" w:after="0"/>
        <w:jc w:val="both"/>
        <w:rPr/>
      </w:pPr>
      <w:r>
        <w:rPr/>
        <w:tab/>
      </w:r>
      <w:r>
        <w:rPr>
          <w:b/>
        </w:rPr>
        <w:t>C.</w:t>
      </w:r>
      <w:r>
        <w:rPr/>
        <w:t xml:space="preserve"> Vi khuẩn phân giải. </w:t>
        <w:tab/>
        <w:tab/>
        <w:tab/>
        <w:tab/>
      </w:r>
      <w:r>
        <w:rPr>
          <w:b/>
        </w:rPr>
        <w:t>D.</w:t>
      </w:r>
      <w:r>
        <w:rPr/>
        <w:t xml:space="preserve"> Giun đất. </w:t>
      </w:r>
    </w:p>
    <w:p>
      <w:pPr>
        <w:pStyle w:val="NormalWeb"/>
        <w:tabs>
          <w:tab w:val="clear" w:pos="720"/>
          <w:tab w:val="left" w:pos="288" w:leader="none"/>
        </w:tabs>
        <w:spacing w:lineRule="auto" w:line="288" w:before="0" w:after="0"/>
        <w:jc w:val="both"/>
        <w:rPr/>
      </w:pPr>
      <w:r>
        <w:rPr>
          <w:b/>
          <w:bCs/>
        </w:rPr>
        <w:t>Câu 92</w:t>
      </w:r>
      <w:r>
        <w:rPr>
          <w:b/>
        </w:rPr>
        <w:t>.</w:t>
      </w:r>
      <w:r>
        <w:rPr/>
        <w:t xml:space="preserve"> Nhận định nào không đúng khi nói về sự ảnh hưởng của một số nhân tố tới sự thoát hơi nước? </w:t>
      </w:r>
    </w:p>
    <w:p>
      <w:pPr>
        <w:pStyle w:val="NormalWeb"/>
        <w:tabs>
          <w:tab w:val="clear" w:pos="720"/>
          <w:tab w:val="left" w:pos="288" w:leader="none"/>
        </w:tabs>
        <w:spacing w:lineRule="auto" w:line="288" w:before="0" w:after="0"/>
        <w:jc w:val="both"/>
        <w:rPr/>
      </w:pPr>
      <w:r>
        <w:rPr/>
        <w:tab/>
      </w:r>
      <w:r>
        <w:rPr>
          <w:b/>
        </w:rPr>
        <w:t>A.</w:t>
      </w:r>
      <w:r>
        <w:rPr/>
        <w:t xml:space="preserve"> Các nhân tố ảnh hưởng đến độ mở của khí không sẽ ảnh hưởng đến sự thoát hơi nước. </w:t>
      </w:r>
    </w:p>
    <w:p>
      <w:pPr>
        <w:pStyle w:val="NormalWeb"/>
        <w:tabs>
          <w:tab w:val="clear" w:pos="720"/>
          <w:tab w:val="left" w:pos="288" w:leader="none"/>
        </w:tabs>
        <w:spacing w:lineRule="auto" w:line="288" w:before="0" w:after="0"/>
        <w:jc w:val="both"/>
        <w:rPr/>
      </w:pPr>
      <w:r>
        <w:rPr/>
        <w:tab/>
      </w:r>
      <w:r>
        <w:rPr>
          <w:b/>
        </w:rPr>
        <w:t>B.</w:t>
      </w:r>
      <w:r>
        <w:rPr/>
        <w:t xml:space="preserve"> Vào ban đêm, cây không thoát hơi nước vì khí không đóng lại khi không có ánh sáng. </w:t>
      </w:r>
    </w:p>
    <w:p>
      <w:pPr>
        <w:pStyle w:val="NormalWeb"/>
        <w:tabs>
          <w:tab w:val="clear" w:pos="720"/>
          <w:tab w:val="left" w:pos="288" w:leader="none"/>
        </w:tabs>
        <w:spacing w:lineRule="auto" w:line="288" w:before="0" w:after="0"/>
        <w:jc w:val="both"/>
        <w:rPr/>
      </w:pPr>
      <w:r>
        <w:rPr/>
        <w:tab/>
      </w:r>
      <w:r>
        <w:rPr>
          <w:b/>
        </w:rPr>
        <w:t>C.</w:t>
      </w:r>
      <w:r>
        <w:rPr/>
        <w:t xml:space="preserve"> Điều kiện cung cấp nước và độ ẩm không khí ảnh hưởng đến sự thoát hơi nước. </w:t>
      </w:r>
    </w:p>
    <w:p>
      <w:pPr>
        <w:pStyle w:val="NormalWeb"/>
        <w:tabs>
          <w:tab w:val="clear" w:pos="720"/>
          <w:tab w:val="left" w:pos="288" w:leader="none"/>
        </w:tabs>
        <w:spacing w:lineRule="auto" w:line="288" w:before="0" w:after="0"/>
        <w:jc w:val="both"/>
        <w:rPr/>
      </w:pPr>
      <w:r>
        <w:rPr/>
        <w:tab/>
      </w:r>
      <w:r>
        <w:rPr>
          <w:b/>
        </w:rPr>
        <w:t>D.</w:t>
      </w:r>
      <w:r>
        <w:rPr/>
        <w:t xml:space="preserve"> Một số ion khoáng cũng ảnh hưởng đến sự thoát hơi nước do nó điều tiết độ mở của khí khổng. </w:t>
      </w:r>
    </w:p>
    <w:p>
      <w:pPr>
        <w:pStyle w:val="NormalWeb"/>
        <w:tabs>
          <w:tab w:val="clear" w:pos="720"/>
          <w:tab w:val="left" w:pos="288" w:leader="none"/>
        </w:tabs>
        <w:spacing w:lineRule="auto" w:line="288" w:before="0" w:after="0"/>
        <w:jc w:val="both"/>
        <w:rPr/>
      </w:pPr>
      <w:r>
        <w:rPr>
          <w:b/>
          <w:bCs/>
        </w:rPr>
        <w:t>Câu 93</w:t>
      </w:r>
      <w:r>
        <w:rPr>
          <w:b/>
        </w:rPr>
        <w:t>.</w:t>
      </w:r>
      <w:r>
        <w:rPr/>
        <w:t xml:space="preserve"> Trong một chuỗi thức ăn mở đầu bằng sinh vật sản xuất, sinh vật nào sau đây thuộc bậc định dưỡng cấp 2? </w:t>
      </w:r>
    </w:p>
    <w:p>
      <w:pPr>
        <w:pStyle w:val="NormalWeb"/>
        <w:tabs>
          <w:tab w:val="clear" w:pos="720"/>
          <w:tab w:val="left" w:pos="288" w:leader="none"/>
        </w:tabs>
        <w:spacing w:lineRule="auto" w:line="288" w:before="0" w:after="0"/>
        <w:jc w:val="both"/>
        <w:rPr/>
      </w:pPr>
      <w:r>
        <w:rPr/>
        <w:tab/>
      </w:r>
      <w:r>
        <w:rPr>
          <w:b/>
        </w:rPr>
        <w:t>A.</w:t>
      </w:r>
      <w:r>
        <w:rPr/>
        <w:t xml:space="preserve"> Sinh vật tiêu thụ bậc 2.</w:t>
        <w:tab/>
        <w:tab/>
        <w:tab/>
        <w:tab/>
      </w:r>
      <w:r>
        <w:rPr>
          <w:b/>
        </w:rPr>
        <w:t>B.</w:t>
      </w:r>
      <w:r>
        <w:rPr/>
        <w:t xml:space="preserve"> Sinh vật sản xuất. </w:t>
      </w:r>
    </w:p>
    <w:p>
      <w:pPr>
        <w:pStyle w:val="NormalWeb"/>
        <w:tabs>
          <w:tab w:val="clear" w:pos="720"/>
          <w:tab w:val="left" w:pos="288" w:leader="none"/>
        </w:tabs>
        <w:spacing w:lineRule="auto" w:line="288" w:before="0" w:after="0"/>
        <w:jc w:val="both"/>
        <w:rPr/>
      </w:pPr>
      <w:r>
        <w:rPr/>
        <w:tab/>
      </w:r>
      <w:r>
        <w:rPr>
          <w:b/>
        </w:rPr>
        <w:t>C.</w:t>
      </w:r>
      <w:r>
        <w:rPr/>
        <w:t xml:space="preserve"> Sinh vật tiêu thụ bậc 1.</w:t>
        <w:tab/>
        <w:tab/>
        <w:tab/>
        <w:tab/>
      </w:r>
      <w:r>
        <w:rPr>
          <w:b/>
        </w:rPr>
        <w:t>D.</w:t>
      </w:r>
      <w:r>
        <w:rPr/>
        <w:t xml:space="preserve"> Sinh vật tiêu thụ bậc 3. </w:t>
      </w:r>
    </w:p>
    <w:p>
      <w:pPr>
        <w:pStyle w:val="NormalWeb"/>
        <w:tabs>
          <w:tab w:val="clear" w:pos="720"/>
          <w:tab w:val="left" w:pos="288" w:leader="none"/>
        </w:tabs>
        <w:spacing w:lineRule="auto" w:line="288" w:before="0" w:after="0"/>
        <w:jc w:val="both"/>
        <w:rPr/>
      </w:pPr>
      <w:r>
        <w:rPr>
          <w:b/>
          <w:bCs/>
        </w:rPr>
        <w:t>Câu 94</w:t>
      </w:r>
      <w:r>
        <w:rPr>
          <w:b/>
        </w:rPr>
        <w:t>.</w:t>
      </w:r>
      <w:r>
        <w:rPr/>
        <w:t xml:space="preserve"> Động vật nào sau đây có tim 2 ngăn? </w:t>
      </w:r>
    </w:p>
    <w:p>
      <w:pPr>
        <w:pStyle w:val="NormalWeb"/>
        <w:tabs>
          <w:tab w:val="clear" w:pos="720"/>
          <w:tab w:val="left" w:pos="288" w:leader="none"/>
        </w:tabs>
        <w:spacing w:lineRule="auto" w:line="288" w:before="0" w:after="0"/>
        <w:jc w:val="both"/>
        <w:rPr/>
      </w:pPr>
      <w:r>
        <w:rPr>
          <w:b/>
        </w:rPr>
        <w:tab/>
        <w:t>A</w:t>
      </w:r>
      <w:r>
        <w:rPr/>
        <w:t>. Ếch đồng.</w:t>
        <w:tab/>
        <w:tab/>
      </w:r>
      <w:r>
        <w:rPr>
          <w:b/>
        </w:rPr>
        <w:t>B.</w:t>
      </w:r>
      <w:r>
        <w:rPr/>
        <w:t xml:space="preserve"> Cá chép.</w:t>
        <w:tab/>
        <w:tab/>
      </w:r>
      <w:r>
        <w:rPr>
          <w:b/>
        </w:rPr>
        <w:t>C.</w:t>
      </w:r>
      <w:r>
        <w:rPr/>
        <w:t xml:space="preserve"> Gà</w:t>
        <w:tab/>
        <w:tab/>
        <w:tab/>
      </w:r>
      <w:r>
        <w:rPr>
          <w:b/>
        </w:rPr>
        <w:t>D.</w:t>
      </w:r>
      <w:r>
        <w:rPr/>
        <w:t xml:space="preserve"> Thỏ </w:t>
      </w:r>
    </w:p>
    <w:p>
      <w:pPr>
        <w:pStyle w:val="NormalWeb"/>
        <w:tabs>
          <w:tab w:val="clear" w:pos="720"/>
          <w:tab w:val="left" w:pos="288" w:leader="none"/>
        </w:tabs>
        <w:spacing w:lineRule="auto" w:line="288" w:before="0" w:after="0"/>
        <w:jc w:val="both"/>
        <w:rPr/>
      </w:pPr>
      <w:r>
        <w:rPr>
          <w:b/>
          <w:bCs/>
        </w:rPr>
        <w:t>Câu 95</w:t>
      </w:r>
      <w:r>
        <w:rPr>
          <w:b/>
        </w:rPr>
        <w:t>.</w:t>
      </w:r>
      <w:r>
        <w:rPr/>
        <w:t xml:space="preserve"> Oxi được giải phóng trong quá trình quang hợp ở thực vật có nguồn gốc từ phân tử nào sau đây? </w:t>
      </w:r>
    </w:p>
    <w:p>
      <w:pPr>
        <w:pStyle w:val="NormalWeb"/>
        <w:tabs>
          <w:tab w:val="clear" w:pos="720"/>
          <w:tab w:val="left" w:pos="288" w:leader="none"/>
        </w:tabs>
        <w:spacing w:lineRule="auto" w:line="288" w:before="0" w:after="0"/>
        <w:jc w:val="both"/>
        <w:rPr/>
      </w:pPr>
      <w:r>
        <w:rPr>
          <w:b/>
        </w:rPr>
        <w:tab/>
        <w:t>A.</w:t>
      </w:r>
      <w:r>
        <w:rPr/>
        <w:t xml:space="preserve"> H</w:t>
      </w:r>
      <w:r>
        <w:rPr>
          <w:vertAlign w:val="subscript"/>
        </w:rPr>
        <w:t>2</w:t>
      </w:r>
      <w:r>
        <w:rPr/>
        <w:t>O.</w:t>
        <w:tab/>
        <w:tab/>
        <w:tab/>
      </w:r>
      <w:r>
        <w:rPr>
          <w:b/>
        </w:rPr>
        <w:t>B.</w:t>
      </w:r>
      <w:r>
        <w:rPr/>
        <w:t xml:space="preserve"> C</w:t>
      </w:r>
      <w:r>
        <w:rPr>
          <w:vertAlign w:val="subscript"/>
        </w:rPr>
        <w:t>6</w:t>
      </w:r>
      <w:r>
        <w:rPr/>
        <w:t>H</w:t>
      </w:r>
      <w:r>
        <w:rPr>
          <w:vertAlign w:val="subscript"/>
        </w:rPr>
        <w:t>12</w:t>
      </w:r>
      <w:r>
        <w:rPr/>
        <w:t>O</w:t>
      </w:r>
      <w:r>
        <w:rPr>
          <w:vertAlign w:val="subscript"/>
        </w:rPr>
        <w:t>6</w:t>
        <w:tab/>
        <w:tab/>
      </w:r>
      <w:r>
        <w:rPr>
          <w:b/>
        </w:rPr>
        <w:t>C.</w:t>
      </w:r>
      <w:r>
        <w:rPr/>
        <w:t xml:space="preserve"> CO</w:t>
      </w:r>
      <w:r>
        <w:rPr>
          <w:vertAlign w:val="subscript"/>
        </w:rPr>
        <w:t>2</w:t>
        <w:tab/>
        <w:tab/>
        <w:tab/>
      </w:r>
      <w:r>
        <w:rPr>
          <w:b/>
        </w:rPr>
        <w:t>D.</w:t>
      </w:r>
      <w:r>
        <w:rPr/>
        <w:t xml:space="preserve"> C</w:t>
      </w:r>
      <w:r>
        <w:rPr>
          <w:vertAlign w:val="subscript"/>
        </w:rPr>
        <w:t>5</w:t>
      </w:r>
      <w:r>
        <w:rPr/>
        <w:t>H</w:t>
      </w:r>
      <w:r>
        <w:rPr>
          <w:vertAlign w:val="subscript"/>
        </w:rPr>
        <w:t>12</w:t>
      </w:r>
      <w:r>
        <w:rPr/>
        <w:t>O</w:t>
      </w:r>
      <w:r>
        <w:rPr>
          <w:vertAlign w:val="subscript"/>
        </w:rPr>
        <w:t>5</w:t>
      </w:r>
      <w:r>
        <w:rPr/>
        <w:t xml:space="preserve"> </w:t>
      </w:r>
    </w:p>
    <w:p>
      <w:pPr>
        <w:pStyle w:val="NormalWeb"/>
        <w:tabs>
          <w:tab w:val="clear" w:pos="720"/>
          <w:tab w:val="left" w:pos="288" w:leader="none"/>
        </w:tabs>
        <w:spacing w:lineRule="auto" w:line="288" w:before="0" w:after="0"/>
        <w:jc w:val="both"/>
        <w:rPr/>
      </w:pPr>
      <w:r>
        <w:rPr>
          <w:b/>
          <w:bCs/>
        </w:rPr>
        <w:t>Câu 96</w:t>
      </w:r>
      <w:r>
        <w:rPr>
          <w:b/>
        </w:rPr>
        <w:t>.</w:t>
      </w:r>
      <w:r>
        <w:rPr/>
        <w:t xml:space="preserve"> Alen M bị đột biến điểm thành alen m. Theo lí thuyết, alen M và alen m </w:t>
      </w:r>
    </w:p>
    <w:p>
      <w:pPr>
        <w:pStyle w:val="NormalWeb"/>
        <w:tabs>
          <w:tab w:val="clear" w:pos="720"/>
          <w:tab w:val="left" w:pos="288" w:leader="none"/>
        </w:tabs>
        <w:spacing w:lineRule="auto" w:line="288" w:before="0" w:after="0"/>
        <w:jc w:val="both"/>
        <w:rPr/>
      </w:pPr>
      <w:r>
        <w:rPr/>
        <w:tab/>
      </w:r>
      <w:r>
        <w:rPr>
          <w:b/>
        </w:rPr>
        <w:t>A.</w:t>
      </w:r>
      <w:r>
        <w:rPr/>
        <w:t xml:space="preserve"> luôn có số liên kết hiđrô bằng nhau.</w:t>
      </w:r>
      <w:r>
        <w:rPr>
          <w:vertAlign w:val="subscript"/>
        </w:rPr>
        <w:tab/>
        <w:tab/>
      </w:r>
      <w:r>
        <w:rPr>
          <w:b/>
        </w:rPr>
        <w:t>B</w:t>
      </w:r>
      <w:r>
        <w:rPr/>
        <w:t xml:space="preserve">. có thể có tỉ lệ (A+T)(G+X) bằng nhau. </w:t>
      </w:r>
    </w:p>
    <w:p>
      <w:pPr>
        <w:pStyle w:val="NormalWeb"/>
        <w:tabs>
          <w:tab w:val="clear" w:pos="720"/>
          <w:tab w:val="left" w:pos="288" w:leader="none"/>
        </w:tabs>
        <w:spacing w:lineRule="auto" w:line="288" w:before="0" w:after="0"/>
        <w:jc w:val="both"/>
        <w:rPr/>
      </w:pPr>
      <w:r>
        <w:rPr/>
        <w:tab/>
      </w:r>
      <w:r>
        <w:rPr>
          <w:b/>
        </w:rPr>
        <w:t>C.</w:t>
      </w:r>
      <w:r>
        <w:rPr/>
        <w:t xml:space="preserve"> luôn có chiều dài bằng nhau.</w:t>
      </w:r>
      <w:r>
        <w:rPr>
          <w:vertAlign w:val="subscript"/>
        </w:rPr>
        <w:tab/>
        <w:tab/>
        <w:tab/>
      </w:r>
      <w:r>
        <w:rPr>
          <w:b/>
        </w:rPr>
        <w:t>D.</w:t>
      </w:r>
      <w:r>
        <w:rPr/>
        <w:t xml:space="preserve"> chắc chắn có số nuclêôtit bằng nhau. </w:t>
      </w:r>
    </w:p>
    <w:p>
      <w:pPr>
        <w:pStyle w:val="NormalWeb"/>
        <w:tabs>
          <w:tab w:val="clear" w:pos="720"/>
          <w:tab w:val="left" w:pos="288" w:leader="none"/>
        </w:tabs>
        <w:spacing w:lineRule="auto" w:line="288" w:before="0" w:after="0"/>
        <w:jc w:val="both"/>
        <w:rPr/>
      </w:pPr>
      <w:r>
        <w:rPr>
          <w:b/>
          <w:bCs/>
        </w:rPr>
        <w:t>Câu 97</w:t>
      </w:r>
      <w:r>
        <w:rPr>
          <w:b/>
        </w:rPr>
        <w:t>.</w:t>
      </w:r>
      <w:r>
        <w:rPr/>
        <w:t xml:space="preserve"> Mối quan hệ giữa hai loài nào sau đây là mối quan hệ kí sinh – vật chủ? </w:t>
      </w:r>
    </w:p>
    <w:p>
      <w:pPr>
        <w:pStyle w:val="NormalWeb"/>
        <w:tabs>
          <w:tab w:val="clear" w:pos="720"/>
          <w:tab w:val="left" w:pos="288" w:leader="none"/>
        </w:tabs>
        <w:spacing w:lineRule="auto" w:line="288" w:before="0" w:after="0"/>
        <w:jc w:val="both"/>
        <w:rPr/>
      </w:pPr>
      <w:r>
        <w:rPr/>
        <w:tab/>
      </w:r>
      <w:r>
        <w:rPr>
          <w:b/>
        </w:rPr>
        <w:t>A</w:t>
      </w:r>
      <w:r>
        <w:rPr/>
        <w:t>. Cây tầm gửi và cây thân gỗ.</w:t>
      </w:r>
      <w:r>
        <w:rPr>
          <w:vertAlign w:val="subscript"/>
        </w:rPr>
        <w:tab/>
        <w:tab/>
        <w:tab/>
      </w:r>
      <w:r>
        <w:rPr>
          <w:b/>
        </w:rPr>
        <w:t>B.</w:t>
      </w:r>
      <w:r>
        <w:rPr/>
        <w:t xml:space="preserve"> Cá ép sống bám trên cá lớn </w:t>
      </w:r>
    </w:p>
    <w:p>
      <w:pPr>
        <w:pStyle w:val="NormalWeb"/>
        <w:tabs>
          <w:tab w:val="clear" w:pos="720"/>
          <w:tab w:val="left" w:pos="288" w:leader="none"/>
        </w:tabs>
        <w:spacing w:lineRule="auto" w:line="288" w:before="0" w:after="0"/>
        <w:jc w:val="both"/>
        <w:rPr/>
      </w:pPr>
      <w:r>
        <w:rPr/>
        <w:tab/>
      </w:r>
      <w:r>
        <w:rPr>
          <w:b/>
        </w:rPr>
        <w:t>C.</w:t>
      </w:r>
      <w:r>
        <w:rPr/>
        <w:t xml:space="preserve"> Hải quỳ và cua.</w:t>
      </w:r>
      <w:r>
        <w:rPr>
          <w:vertAlign w:val="subscript"/>
        </w:rPr>
        <w:tab/>
        <w:tab/>
        <w:tab/>
        <w:tab/>
        <w:tab/>
      </w:r>
      <w:r>
        <w:rPr>
          <w:b/>
        </w:rPr>
        <w:t>D</w:t>
      </w:r>
      <w:r>
        <w:rPr/>
        <w:t xml:space="preserve">. Chim mỏ đỏ và linh dương </w:t>
      </w:r>
    </w:p>
    <w:p>
      <w:pPr>
        <w:pStyle w:val="Normal"/>
        <w:tabs>
          <w:tab w:val="clear" w:pos="720"/>
          <w:tab w:val="left" w:pos="288" w:leader="none"/>
        </w:tabs>
        <w:spacing w:lineRule="auto" w:line="288" w:before="0" w:after="0"/>
        <w:jc w:val="both"/>
        <w:rPr/>
      </w:pPr>
      <w:r>
        <w:rPr>
          <w:rFonts w:cs="Times New Roman" w:ascii="Times New Roman" w:hAnsi="Times New Roman"/>
          <w:b/>
          <w:bCs/>
          <w:sz w:val="24"/>
          <w:szCs w:val="24"/>
        </w:rPr>
        <w:t>Câu 98</w:t>
      </w:r>
      <w:r>
        <w:rPr>
          <w:rFonts w:cs="Times New Roman" w:ascii="Times New Roman" w:hAnsi="Times New Roman"/>
          <w:b/>
          <w:sz w:val="24"/>
          <w:szCs w:val="24"/>
        </w:rPr>
        <w:t>.</w:t>
      </w:r>
      <w:r>
        <w:rPr>
          <w:rFonts w:cs="Times New Roman" w:ascii="Times New Roman" w:hAnsi="Times New Roman"/>
          <w:sz w:val="24"/>
          <w:szCs w:val="24"/>
        </w:rPr>
        <w:t xml:space="preserve"> Theo thuyết tiến hóa hiện đại, nhân tố nào sau đây có thể tạo ra các alen mới cho quần thể?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Các yếu tố ngẫu nhiên.</w:t>
        <w:tab/>
        <w:tab/>
        <w:tab/>
        <w:tab/>
      </w:r>
      <w:r>
        <w:rPr>
          <w:rFonts w:cs="Times New Roman" w:ascii="Times New Roman" w:hAnsi="Times New Roman"/>
          <w:b/>
          <w:sz w:val="24"/>
          <w:szCs w:val="24"/>
        </w:rPr>
        <w:t>B.</w:t>
      </w:r>
      <w:r>
        <w:rPr>
          <w:rFonts w:cs="Times New Roman" w:ascii="Times New Roman" w:hAnsi="Times New Roman"/>
          <w:sz w:val="24"/>
          <w:szCs w:val="24"/>
        </w:rPr>
        <w:t xml:space="preserve"> Đột biến. </w:t>
      </w:r>
    </w:p>
    <w:p>
      <w:pPr>
        <w:pStyle w:val="Normal"/>
        <w:tabs>
          <w:tab w:val="clear" w:pos="720"/>
          <w:tab w:val="left" w:pos="288" w:leader="none"/>
        </w:tab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Giao phối không ngẫu nhiên.</w:t>
        <w:tab/>
        <w:tab/>
        <w:tab/>
      </w:r>
      <w:r>
        <w:rPr>
          <w:rFonts w:cs="Times New Roman" w:ascii="Times New Roman" w:hAnsi="Times New Roman"/>
          <w:b/>
          <w:sz w:val="24"/>
          <w:szCs w:val="24"/>
        </w:rPr>
        <w:t>D.</w:t>
      </w:r>
      <w:r>
        <w:rPr>
          <w:rFonts w:cs="Times New Roman" w:ascii="Times New Roman" w:hAnsi="Times New Roman"/>
          <w:sz w:val="24"/>
          <w:szCs w:val="24"/>
        </w:rPr>
        <w:t xml:space="preserve"> Chọn lọc tự nhiên. </w:t>
      </w:r>
    </w:p>
    <w:p>
      <w:pPr>
        <w:pStyle w:val="NormalWeb"/>
        <w:tabs>
          <w:tab w:val="clear" w:pos="720"/>
          <w:tab w:val="left" w:pos="288" w:leader="none"/>
        </w:tabs>
        <w:spacing w:lineRule="auto" w:line="288" w:before="0" w:after="0"/>
        <w:jc w:val="both"/>
        <w:rPr/>
      </w:pPr>
      <w:r>
        <w:rPr>
          <w:b/>
          <w:bCs/>
        </w:rPr>
        <w:t>Câu 99</w:t>
      </w:r>
      <w:r>
        <w:rPr>
          <w:b/>
        </w:rPr>
        <w:t>.</w:t>
      </w:r>
      <w:r>
        <w:rPr/>
        <w:t xml:space="preserve"> Phân tử nào sau đây được dùng làm khuôn cho quá trình dịch mã? </w:t>
      </w:r>
    </w:p>
    <w:p>
      <w:pPr>
        <w:pStyle w:val="NormalWeb"/>
        <w:tabs>
          <w:tab w:val="clear" w:pos="720"/>
          <w:tab w:val="left" w:pos="288" w:leader="none"/>
        </w:tabs>
        <w:spacing w:lineRule="auto" w:line="288" w:before="0" w:after="0"/>
        <w:jc w:val="both"/>
        <w:rPr/>
      </w:pPr>
      <w:r>
        <w:rPr/>
        <w:tab/>
      </w:r>
      <w:r>
        <w:rPr>
          <w:b/>
        </w:rPr>
        <w:t>A.</w:t>
      </w:r>
      <w:r>
        <w:rPr/>
        <w:t xml:space="preserve"> ADN.</w:t>
      </w:r>
      <w:r>
        <w:rPr>
          <w:vertAlign w:val="subscript"/>
        </w:rPr>
        <w:tab/>
        <w:tab/>
        <w:tab/>
      </w:r>
      <w:r>
        <w:rPr>
          <w:b/>
        </w:rPr>
        <w:t>B.</w:t>
      </w:r>
      <w:r>
        <w:rPr/>
        <w:t xml:space="preserve"> ARN.</w:t>
      </w:r>
      <w:r>
        <w:rPr>
          <w:vertAlign w:val="subscript"/>
        </w:rPr>
        <w:tab/>
        <w:tab/>
      </w:r>
      <w:r>
        <w:rPr>
          <w:b/>
        </w:rPr>
        <w:t>C.</w:t>
      </w:r>
      <w:r>
        <w:rPr/>
        <w:t xml:space="preserve"> mARN. </w:t>
        <w:tab/>
        <w:tab/>
      </w:r>
      <w:r>
        <w:rPr>
          <w:b/>
        </w:rPr>
        <w:t>D.</w:t>
      </w:r>
      <w:r>
        <w:rPr/>
        <w:t xml:space="preserve"> tARN</w:t>
      </w:r>
    </w:p>
    <w:p>
      <w:pPr>
        <w:pStyle w:val="NormalWeb"/>
        <w:tabs>
          <w:tab w:val="clear" w:pos="720"/>
          <w:tab w:val="left" w:pos="288" w:leader="none"/>
        </w:tabs>
        <w:spacing w:lineRule="auto" w:line="288" w:before="0" w:after="0"/>
        <w:jc w:val="both"/>
        <w:rPr>
          <w:vertAlign w:val="subscript"/>
        </w:rPr>
      </w:pPr>
      <w:r>
        <w:rPr>
          <w:b/>
          <w:bCs/>
        </w:rPr>
        <w:t>Câu 100</w:t>
      </w:r>
      <w:r>
        <w:rPr>
          <w:b/>
        </w:rPr>
        <w:t>.</w:t>
      </w:r>
      <w:r>
        <w:rPr/>
        <w:t xml:space="preserve"> Một loài thực vật, xét 2 cặp NST kí hiệu là D, d và E, e. Cơ thể có bộ NST nào sau đây là thể một?</w:t>
      </w:r>
    </w:p>
    <w:p>
      <w:pPr>
        <w:pStyle w:val="NormalWeb"/>
        <w:tabs>
          <w:tab w:val="clear" w:pos="720"/>
          <w:tab w:val="left" w:pos="288" w:leader="none"/>
        </w:tabs>
        <w:spacing w:lineRule="auto" w:line="288" w:before="0" w:after="0"/>
        <w:jc w:val="both"/>
        <w:rPr/>
      </w:pPr>
      <w:r>
        <w:rPr/>
        <w:tab/>
      </w:r>
      <w:r>
        <w:rPr>
          <w:b/>
        </w:rPr>
        <w:t>A.</w:t>
      </w:r>
      <w:r>
        <w:rPr/>
        <w:t xml:space="preserve"> DEE.</w:t>
        <w:tab/>
        <w:tab/>
        <w:tab/>
      </w:r>
      <w:r>
        <w:rPr>
          <w:b/>
        </w:rPr>
        <w:t>B.</w:t>
      </w:r>
      <w:r>
        <w:rPr/>
        <w:t xml:space="preserve"> DDdEe.</w:t>
        <w:tab/>
        <w:tab/>
      </w:r>
      <w:r>
        <w:rPr>
          <w:b/>
        </w:rPr>
        <w:t>C.</w:t>
      </w:r>
      <w:r>
        <w:rPr/>
        <w:t xml:space="preserve"> DdEee.</w:t>
        <w:tab/>
        <w:tab/>
      </w:r>
      <w:r>
        <w:rPr>
          <w:b/>
        </w:rPr>
        <w:t>D.</w:t>
      </w:r>
      <w:r>
        <w:rPr/>
        <w:t xml:space="preserve"> DdEe. </w:t>
      </w:r>
    </w:p>
    <w:p>
      <w:pPr>
        <w:pStyle w:val="NormalWeb"/>
        <w:tabs>
          <w:tab w:val="clear" w:pos="720"/>
          <w:tab w:val="left" w:pos="288" w:leader="none"/>
        </w:tabs>
        <w:spacing w:lineRule="auto" w:line="288" w:before="0" w:after="0"/>
        <w:jc w:val="both"/>
        <w:rPr/>
      </w:pPr>
      <w:r>
        <w:rPr>
          <w:b/>
          <w:bCs/>
        </w:rPr>
        <w:t>Câu 101</w:t>
      </w:r>
      <w:r>
        <w:rPr>
          <w:b/>
        </w:rPr>
        <w:t>.</w:t>
      </w:r>
      <w:r>
        <w:rPr/>
        <w:t xml:space="preserve"> Dạng đột biến nào sau đây làm thay đổi trình tự phân bố các gen nhưng không làm thay đổi chiều dài của NST?</w:t>
      </w:r>
    </w:p>
    <w:p>
      <w:pPr>
        <w:pStyle w:val="NormalWeb"/>
        <w:tabs>
          <w:tab w:val="clear" w:pos="720"/>
          <w:tab w:val="left" w:pos="288" w:leader="none"/>
        </w:tabs>
        <w:spacing w:lineRule="auto" w:line="288" w:before="0" w:after="0"/>
        <w:jc w:val="both"/>
        <w:rPr/>
      </w:pPr>
      <w:r>
        <w:rPr/>
        <w:tab/>
      </w:r>
      <w:r>
        <w:rPr>
          <w:b/>
        </w:rPr>
        <w:t>A.</w:t>
      </w:r>
      <w:r>
        <w:rPr/>
        <w:t xml:space="preserve"> Đảo đoạn NST</w:t>
        <w:tab/>
        <w:tab/>
        <w:tab/>
        <w:tab/>
        <w:tab/>
      </w:r>
      <w:r>
        <w:rPr>
          <w:b/>
        </w:rPr>
        <w:t>B.</w:t>
      </w:r>
      <w:r>
        <w:rPr/>
        <w:t xml:space="preserve"> Mất đoạn NST.</w:t>
        <w:tab/>
        <w:tab/>
      </w:r>
    </w:p>
    <w:p>
      <w:pPr>
        <w:pStyle w:val="NormalWeb"/>
        <w:tabs>
          <w:tab w:val="clear" w:pos="720"/>
          <w:tab w:val="left" w:pos="288" w:leader="none"/>
        </w:tabs>
        <w:spacing w:lineRule="auto" w:line="288" w:before="0" w:after="0"/>
        <w:jc w:val="both"/>
        <w:rPr/>
      </w:pPr>
      <w:r>
        <w:rPr/>
        <w:tab/>
      </w:r>
      <w:r>
        <w:rPr>
          <w:b/>
        </w:rPr>
        <w:t>C.</w:t>
      </w:r>
      <w:r>
        <w:rPr/>
        <w:t xml:space="preserve"> Thêm 1 cặp nuclêôtit </w:t>
        <w:tab/>
        <w:tab/>
        <w:tab/>
        <w:tab/>
      </w:r>
      <w:r>
        <w:rPr>
          <w:b/>
        </w:rPr>
        <w:t>D.</w:t>
      </w:r>
      <w:r>
        <w:rPr/>
        <w:t xml:space="preserve"> Mất 1 cặp nuclêôtit. </w:t>
      </w:r>
    </w:p>
    <w:p>
      <w:pPr>
        <w:pStyle w:val="NormalWeb"/>
        <w:tabs>
          <w:tab w:val="clear" w:pos="720"/>
          <w:tab w:val="left" w:pos="288" w:leader="none"/>
        </w:tabs>
        <w:spacing w:lineRule="auto" w:line="288" w:before="0" w:after="0"/>
        <w:jc w:val="both"/>
        <w:rPr/>
      </w:pPr>
      <w:r>
        <w:rPr>
          <w:b/>
        </w:rPr>
        <w:t>Câu 102.</w:t>
      </w:r>
      <w:r>
        <w:rPr/>
        <w:t xml:space="preserve"> Theo thuyết tiến hóa hiện đại, nhân tố nào sau đây làm thay đổi tần số alen của quần thể theo hướng xác định?</w:t>
      </w:r>
    </w:p>
    <w:p>
      <w:pPr>
        <w:pStyle w:val="NormalWeb"/>
        <w:tabs>
          <w:tab w:val="clear" w:pos="720"/>
          <w:tab w:val="left" w:pos="288" w:leader="none"/>
        </w:tabs>
        <w:spacing w:lineRule="auto" w:line="288" w:before="0" w:after="0"/>
        <w:jc w:val="both"/>
        <w:rPr/>
      </w:pPr>
      <w:r>
        <w:rPr/>
        <w:tab/>
      </w:r>
      <w:r>
        <w:rPr>
          <w:b/>
        </w:rPr>
        <w:t>A.</w:t>
      </w:r>
      <w:r>
        <w:rPr/>
        <w:t xml:space="preserve"> Di – nhập gen.</w:t>
        <w:tab/>
        <w:tab/>
        <w:tab/>
        <w:tab/>
        <w:tab/>
      </w:r>
      <w:r>
        <w:rPr>
          <w:b/>
        </w:rPr>
        <w:t>B.</w:t>
      </w:r>
      <w:r>
        <w:rPr/>
        <w:t xml:space="preserve"> Đột biến.</w:t>
        <w:tab/>
        <w:tab/>
        <w:tab/>
      </w:r>
    </w:p>
    <w:p>
      <w:pPr>
        <w:pStyle w:val="NormalWeb"/>
        <w:tabs>
          <w:tab w:val="clear" w:pos="720"/>
          <w:tab w:val="left" w:pos="288" w:leader="none"/>
        </w:tabs>
        <w:spacing w:lineRule="auto" w:line="288" w:before="0" w:after="0"/>
        <w:jc w:val="both"/>
        <w:rPr/>
      </w:pPr>
      <w:r>
        <w:rPr/>
        <w:tab/>
      </w:r>
      <w:r>
        <w:rPr>
          <w:b/>
        </w:rPr>
        <w:t>C.</w:t>
      </w:r>
      <w:r>
        <w:rPr/>
        <w:t xml:space="preserve"> Các yếu tố ngẫu nhiên </w:t>
        <w:tab/>
        <w:tab/>
        <w:tab/>
        <w:tab/>
      </w:r>
      <w:r>
        <w:rPr>
          <w:b/>
        </w:rPr>
        <w:t>D.</w:t>
      </w:r>
      <w:r>
        <w:rPr/>
        <w:t xml:space="preserve"> Chọn lọc tự nhiên. </w:t>
      </w:r>
    </w:p>
    <w:p>
      <w:pPr>
        <w:pStyle w:val="NormalWeb"/>
        <w:tabs>
          <w:tab w:val="clear" w:pos="720"/>
          <w:tab w:val="left" w:pos="288" w:leader="none"/>
        </w:tabs>
        <w:spacing w:lineRule="auto" w:line="288" w:before="0" w:after="0"/>
        <w:jc w:val="both"/>
        <w:rPr/>
      </w:pPr>
      <w:r>
        <w:rPr>
          <w:b/>
          <w:bCs/>
        </w:rPr>
        <w:t>Câu 103</w:t>
      </w:r>
      <w:r>
        <w:rPr>
          <w:b/>
        </w:rPr>
        <w:t>.</w:t>
      </w:r>
      <w:r>
        <w:rPr/>
        <w:t xml:space="preserve"> Ở thực vật, thể ba mang bộ NST nào sau đây? </w:t>
      </w:r>
    </w:p>
    <w:p>
      <w:pPr>
        <w:pStyle w:val="NormalWeb"/>
        <w:tabs>
          <w:tab w:val="clear" w:pos="720"/>
          <w:tab w:val="left" w:pos="288" w:leader="none"/>
        </w:tabs>
        <w:spacing w:lineRule="auto" w:line="288" w:before="0" w:after="0"/>
        <w:jc w:val="both"/>
        <w:rPr/>
      </w:pPr>
      <w:r>
        <w:rPr/>
        <w:tab/>
      </w:r>
      <w:r>
        <w:rPr>
          <w:b/>
        </w:rPr>
        <w:t>A.</w:t>
      </w:r>
      <w:r>
        <w:rPr/>
        <w:t xml:space="preserve"> 2n – 1</w:t>
        <w:tab/>
        <w:tab/>
        <w:tab/>
      </w:r>
      <w:r>
        <w:rPr>
          <w:b/>
        </w:rPr>
        <w:t>B.</w:t>
      </w:r>
      <w:r>
        <w:rPr/>
        <w:t xml:space="preserve"> n</w:t>
        <w:tab/>
        <w:tab/>
        <w:tab/>
      </w:r>
      <w:r>
        <w:rPr>
          <w:b/>
        </w:rPr>
        <w:t>C</w:t>
      </w:r>
      <w:r>
        <w:rPr/>
        <w:t>. 2n +1.</w:t>
        <w:tab/>
        <w:tab/>
      </w:r>
      <w:r>
        <w:rPr>
          <w:b/>
        </w:rPr>
        <w:t>D.</w:t>
      </w:r>
      <w:r>
        <w:rPr/>
        <w:t xml:space="preserve"> 3n </w:t>
      </w:r>
    </w:p>
    <w:p>
      <w:pPr>
        <w:pStyle w:val="NormalWeb"/>
        <w:tabs>
          <w:tab w:val="clear" w:pos="720"/>
          <w:tab w:val="left" w:pos="288" w:leader="none"/>
        </w:tabs>
        <w:spacing w:lineRule="auto" w:line="288" w:before="0" w:after="0"/>
        <w:jc w:val="both"/>
        <w:rPr/>
      </w:pPr>
      <w:r>
        <w:rPr>
          <w:b/>
          <w:bCs/>
        </w:rPr>
        <w:t>Câu 104</w:t>
      </w:r>
      <w:r>
        <w:rPr>
          <w:b/>
        </w:rPr>
        <w:t>.</w:t>
      </w:r>
      <w:r>
        <w:rPr/>
        <w:t xml:space="preserve"> Cho biết mỗi gen quy định 1 tính trạng, các alen trội là trội hoàn toàn. Theo lí thuyết, phép lai nào sau đây cho đời con có tỉ lệ kiểu hình 1: 1: 1: 1? </w:t>
      </w:r>
    </w:p>
    <w:p>
      <w:pPr>
        <w:pStyle w:val="NormalWeb"/>
        <w:tabs>
          <w:tab w:val="clear" w:pos="720"/>
          <w:tab w:val="left" w:pos="288" w:leader="none"/>
        </w:tabs>
        <w:spacing w:lineRule="auto" w:line="288" w:before="0" w:after="0"/>
        <w:jc w:val="both"/>
        <w:rPr/>
      </w:pPr>
      <w:r>
        <w:rPr/>
        <w:tab/>
      </w:r>
      <w:r>
        <w:rPr>
          <w:b/>
        </w:rPr>
        <w:t>A.</w:t>
      </w:r>
      <w:r>
        <w:rPr/>
        <w:t xml:space="preserve"> Aabb x aaBb.</w:t>
        <w:tab/>
        <w:tab/>
        <w:tab/>
        <w:tab/>
        <w:tab/>
      </w:r>
      <w:r>
        <w:rPr>
          <w:b/>
        </w:rPr>
        <w:t>B.</w:t>
      </w:r>
      <w:r>
        <w:rPr/>
        <w:t xml:space="preserve"> AaBb x aaBb.</w:t>
        <w:tab/>
        <w:tab/>
      </w:r>
    </w:p>
    <w:p>
      <w:pPr>
        <w:pStyle w:val="NormalWeb"/>
        <w:tabs>
          <w:tab w:val="clear" w:pos="720"/>
          <w:tab w:val="left" w:pos="288" w:leader="none"/>
        </w:tabs>
        <w:spacing w:lineRule="auto" w:line="288" w:before="0" w:after="0"/>
        <w:jc w:val="both"/>
        <w:rPr/>
      </w:pPr>
      <w:r>
        <w:rPr>
          <w:b/>
        </w:rPr>
        <w:tab/>
        <w:t>C</w:t>
      </w:r>
      <w:r>
        <w:rPr/>
        <w:t>. AaBb x AaBb.</w:t>
        <w:tab/>
        <w:tab/>
        <w:tab/>
        <w:tab/>
        <w:tab/>
      </w:r>
      <w:r>
        <w:rPr>
          <w:b/>
        </w:rPr>
        <w:t>D.</w:t>
      </w:r>
      <w:r>
        <w:rPr/>
        <w:t xml:space="preserve"> Aabb x AaBb. </w:t>
      </w:r>
    </w:p>
    <w:p>
      <w:pPr>
        <w:pStyle w:val="NormalWeb"/>
        <w:tabs>
          <w:tab w:val="clear" w:pos="720"/>
          <w:tab w:val="left" w:pos="288" w:leader="none"/>
        </w:tabs>
        <w:spacing w:lineRule="auto" w:line="288" w:before="0" w:after="0"/>
        <w:jc w:val="both"/>
        <w:rPr/>
      </w:pPr>
      <w:r>
        <w:rPr>
          <w:b/>
          <w:bCs/>
        </w:rPr>
        <w:t>Câu 105</w:t>
      </w:r>
      <w:r>
        <w:rPr>
          <w:b/>
        </w:rPr>
        <w:t>.</w:t>
      </w:r>
      <w:r>
        <w:rPr/>
        <w:t xml:space="preserve"> Rễ cây có thể hấp thụ nitơ ở dạng nào sau đây? </w:t>
      </w:r>
    </w:p>
    <w:p>
      <w:pPr>
        <w:pStyle w:val="NormalWeb"/>
        <w:tabs>
          <w:tab w:val="clear" w:pos="720"/>
          <w:tab w:val="left" w:pos="288" w:leader="none"/>
        </w:tabs>
        <w:spacing w:lineRule="auto" w:line="288" w:before="0" w:after="0"/>
        <w:jc w:val="both"/>
        <w:rPr/>
      </w:pPr>
      <w:r>
        <w:rPr/>
        <w:tab/>
      </w:r>
      <w:r>
        <w:rPr>
          <w:b/>
        </w:rPr>
        <w:t>A.</w:t>
      </w:r>
      <w:r>
        <w:rPr/>
        <w:t xml:space="preserve"> NH</w:t>
      </w:r>
      <w:r>
        <w:rPr/>
        <w:object w:dxaOrig="160" w:dyaOrig="379">
          <v:shape id="ole_rId2" style="width:8pt;height:19pt" o:ole="">
            <v:imagedata r:id="rId3" o:title=""/>
          </v:shape>
          <o:OLEObject Type="Embed" ProgID="" ShapeID="ole_rId2" DrawAspect="Content" ObjectID="_127733657" r:id="rId2"/>
        </w:object>
      </w:r>
      <w:r>
        <w:rPr/>
        <w:tab/>
        <w:tab/>
        <w:tab/>
      </w:r>
      <w:r>
        <w:rPr>
          <w:b/>
        </w:rPr>
        <w:t>B</w:t>
      </w:r>
      <w:r>
        <w:rPr/>
        <w:t>. N</w:t>
      </w:r>
      <w:r>
        <w:rPr>
          <w:vertAlign w:val="subscript"/>
        </w:rPr>
        <w:t>2</w:t>
      </w:r>
      <w:r>
        <w:rPr/>
        <w:t xml:space="preserve">O </w:t>
        <w:tab/>
        <w:tab/>
      </w:r>
      <w:r>
        <w:rPr>
          <w:b/>
        </w:rPr>
        <w:t>C</w:t>
      </w:r>
      <w:r>
        <w:rPr/>
        <w:t xml:space="preserve"> . N</w:t>
      </w:r>
      <w:r>
        <w:rPr>
          <w:vertAlign w:val="subscript"/>
        </w:rPr>
        <w:t>2</w:t>
      </w:r>
      <w:r>
        <w:rPr/>
        <w:t xml:space="preserve"> </w:t>
        <w:tab/>
        <w:tab/>
        <w:tab/>
      </w:r>
      <w:r>
        <w:rPr>
          <w:b/>
        </w:rPr>
        <w:t>D.</w:t>
      </w:r>
      <w:r>
        <w:rPr/>
        <w:t xml:space="preserve"> NO</w:t>
      </w:r>
    </w:p>
    <w:p>
      <w:pPr>
        <w:pStyle w:val="NormalWeb"/>
        <w:tabs>
          <w:tab w:val="clear" w:pos="720"/>
          <w:tab w:val="left" w:pos="288" w:leader="none"/>
        </w:tabs>
        <w:spacing w:lineRule="auto" w:line="288" w:before="0" w:after="0"/>
        <w:jc w:val="both"/>
        <w:rPr/>
      </w:pPr>
      <w:r>
        <w:rPr>
          <w:b/>
          <w:bCs/>
        </w:rPr>
        <w:t xml:space="preserve">Câu 106. </w:t>
      </w:r>
      <w:r>
        <w:rPr>
          <w:lang w:val="vi-VN"/>
        </w:rPr>
        <w:t xml:space="preserve">Tế bào ở hình </w:t>
      </w:r>
      <w:r>
        <w:rPr/>
        <w:t>dưới</w:t>
      </w:r>
      <w:r>
        <w:rPr>
          <w:lang w:val="vi-VN"/>
        </w:rPr>
        <w:t xml:space="preserve"> đang ở kì nào của quá trình nguyên phân và số NST trong tế bào lưỡng bội của tế bào đó là bao nhiêu?</w:t>
      </w:r>
    </w:p>
    <w:p>
      <w:pPr>
        <w:pStyle w:val="NormalWeb"/>
        <w:tabs>
          <w:tab w:val="clear" w:pos="720"/>
          <w:tab w:val="left" w:pos="288" w:leader="none"/>
        </w:tabs>
        <w:spacing w:lineRule="auto" w:line="288" w:before="0" w:after="0"/>
        <w:jc w:val="center"/>
        <w:rPr>
          <w:lang w:val="vi-VN"/>
        </w:rPr>
      </w:pPr>
      <w:r>
        <w:rPr/>
        <w:drawing>
          <wp:inline distT="0" distB="0" distL="0" distR="0">
            <wp:extent cx="990600" cy="857250"/>
            <wp:effectExtent l="0" t="0" r="0" b="0"/>
            <wp:docPr id="2"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title=""/>
                    <pic:cNvPicPr>
                      <a:picLocks noChangeAspect="1" noChangeArrowheads="1"/>
                    </pic:cNvPicPr>
                  </pic:nvPicPr>
                  <pic:blipFill>
                    <a:blip r:embed="rId4"/>
                    <a:srcRect l="-21" t="-24" r="-21" b="-24"/>
                    <a:stretch>
                      <a:fillRect/>
                    </a:stretch>
                  </pic:blipFill>
                  <pic:spPr bwMode="auto">
                    <a:xfrm>
                      <a:off x="0" y="0"/>
                      <a:ext cx="990600" cy="857250"/>
                    </a:xfrm>
                    <a:prstGeom prst="rect">
                      <a:avLst/>
                    </a:prstGeom>
                  </pic:spPr>
                </pic:pic>
              </a:graphicData>
            </a:graphic>
          </wp:inline>
        </w:drawing>
      </w:r>
    </w:p>
    <w:p>
      <w:pPr>
        <w:pStyle w:val="NormalWeb"/>
        <w:tabs>
          <w:tab w:val="clear" w:pos="720"/>
          <w:tab w:val="left" w:pos="288" w:leader="none"/>
        </w:tabs>
        <w:spacing w:lineRule="auto" w:line="288" w:before="0" w:after="0"/>
        <w:rPr>
          <w:lang w:val="vi-VN"/>
        </w:rPr>
      </w:pPr>
      <w:r>
        <w:rPr>
          <w:lang w:val="vi-VN"/>
        </w:rPr>
        <w:tab/>
      </w:r>
      <w:r>
        <w:rPr>
          <w:b/>
          <w:bCs/>
          <w:lang w:val="vi-VN"/>
        </w:rPr>
        <w:t>A.</w:t>
      </w:r>
      <w:r>
        <w:rPr>
          <w:lang w:val="vi-VN"/>
        </w:rPr>
        <w:t xml:space="preserve"> kì đầu; 2n = 8. </w:t>
        <w:tab/>
        <w:tab/>
      </w:r>
      <w:r>
        <w:rPr>
          <w:b/>
          <w:bCs/>
          <w:lang w:val="vi-VN"/>
        </w:rPr>
        <w:t>B.</w:t>
      </w:r>
      <w:r>
        <w:rPr>
          <w:lang w:val="vi-VN"/>
        </w:rPr>
        <w:t xml:space="preserve"> kì đầu; 2n = 4.</w:t>
        <w:tab/>
      </w:r>
      <w:r>
        <w:rPr>
          <w:b/>
          <w:bCs/>
          <w:lang w:val="vi-VN"/>
        </w:rPr>
        <w:t>C.</w:t>
      </w:r>
      <w:r>
        <w:rPr>
          <w:lang w:val="vi-VN"/>
        </w:rPr>
        <w:t xml:space="preserve"> kì giữa; 2n = 8. </w:t>
        <w:tab/>
      </w:r>
      <w:r>
        <w:rPr>
          <w:b/>
          <w:bCs/>
          <w:lang w:val="vi-VN"/>
        </w:rPr>
        <w:t>D.</w:t>
      </w:r>
      <w:r>
        <w:rPr>
          <w:lang w:val="vi-VN"/>
        </w:rPr>
        <w:t xml:space="preserve"> kì giữa; 2n = 4.</w:t>
      </w:r>
    </w:p>
    <w:p>
      <w:pPr>
        <w:pStyle w:val="NormalWeb"/>
        <w:tabs>
          <w:tab w:val="clear" w:pos="720"/>
          <w:tab w:val="left" w:pos="288" w:leader="none"/>
        </w:tabs>
        <w:spacing w:lineRule="auto" w:line="288" w:before="0" w:after="0"/>
        <w:jc w:val="both"/>
        <w:rPr/>
      </w:pPr>
      <w:r>
        <w:rPr>
          <w:b/>
          <w:bCs/>
        </w:rPr>
        <w:t>Câu 107.</w:t>
      </w:r>
      <w:r>
        <w:rPr/>
        <w:t xml:space="preserve"> Trong một Operon, nơi enzim ARN-polimeraza bám vào khởi động phiên mã là: </w:t>
      </w:r>
    </w:p>
    <w:p>
      <w:pPr>
        <w:pStyle w:val="NormalWeb"/>
        <w:tabs>
          <w:tab w:val="clear" w:pos="720"/>
          <w:tab w:val="left" w:pos="288" w:leader="none"/>
        </w:tabs>
        <w:spacing w:lineRule="auto" w:line="288" w:before="0" w:after="0"/>
        <w:jc w:val="both"/>
        <w:rPr/>
      </w:pPr>
      <w:r>
        <w:rPr/>
        <w:tab/>
      </w:r>
      <w:r>
        <w:rPr>
          <w:b/>
        </w:rPr>
        <w:t>A.</w:t>
      </w:r>
      <w:r>
        <w:rPr/>
        <w:t xml:space="preserve"> vùng vận hành </w:t>
        <w:tab/>
        <w:tab/>
        <w:tab/>
        <w:tab/>
        <w:tab/>
      </w:r>
      <w:r>
        <w:rPr>
          <w:b/>
        </w:rPr>
        <w:t>B.</w:t>
      </w:r>
      <w:r>
        <w:rPr/>
        <w:t xml:space="preserve"> vùng khởi động. </w:t>
        <w:tab/>
        <w:tab/>
      </w:r>
    </w:p>
    <w:p>
      <w:pPr>
        <w:pStyle w:val="NormalWeb"/>
        <w:tabs>
          <w:tab w:val="clear" w:pos="720"/>
          <w:tab w:val="left" w:pos="288" w:leader="none"/>
        </w:tabs>
        <w:spacing w:lineRule="auto" w:line="288" w:before="0" w:after="0"/>
        <w:jc w:val="both"/>
        <w:rPr/>
      </w:pPr>
      <w:r>
        <w:rPr/>
        <w:tab/>
      </w:r>
      <w:r>
        <w:rPr>
          <w:b/>
        </w:rPr>
        <w:t>C.</w:t>
      </w:r>
      <w:r>
        <w:rPr/>
        <w:t xml:space="preserve"> vùng mã hóa </w:t>
        <w:tab/>
        <w:tab/>
        <w:tab/>
        <w:tab/>
        <w:tab/>
      </w:r>
      <w:r>
        <w:rPr>
          <w:b/>
        </w:rPr>
        <w:t>D.</w:t>
      </w:r>
      <w:r>
        <w:rPr/>
        <w:t xml:space="preserve"> vùng kết thúc. </w:t>
      </w:r>
    </w:p>
    <w:p>
      <w:pPr>
        <w:pStyle w:val="NormalWeb"/>
        <w:tabs>
          <w:tab w:val="clear" w:pos="720"/>
          <w:tab w:val="left" w:pos="288" w:leader="none"/>
        </w:tabs>
        <w:spacing w:lineRule="auto" w:line="288" w:before="0" w:after="0"/>
        <w:jc w:val="both"/>
        <w:rPr/>
      </w:pPr>
      <w:r>
        <w:rPr>
          <w:b/>
          <w:bCs/>
        </w:rPr>
        <w:t>Câu 108.</w:t>
      </w:r>
      <w:r>
        <w:rPr/>
        <w:t xml:space="preserve"> Một quần thể thực vật giao phấn ngẫu nhiên, alen A quy định thân cao trội hoàn toàn so với alen a quy định thân thấp; alen B quy định hoa đỏ trội hoàn toàn so với alen b quy định hoa trắng. Thế hệ P của quần thể này có thành phần kiểu gen là 0,4 AaBb : 0,6 aaBb. Cho biết các giao tử có 2 alen lặn không có khả năng thụ tinh và quần thể không chịu tác động của các nhân tố tiến hóa khác. Theo lí thuyết, ở F</w:t>
      </w:r>
      <w:r>
        <w:rPr>
          <w:vertAlign w:val="subscript"/>
        </w:rPr>
        <w:t>1</w:t>
      </w:r>
      <w:r>
        <w:rPr/>
        <w:t xml:space="preserve"> số cây thân cao, hoa đỏ chiếm tỉ lệ?</w:t>
      </w:r>
    </w:p>
    <w:p>
      <w:pPr>
        <w:pStyle w:val="NormalWeb"/>
        <w:tabs>
          <w:tab w:val="clear" w:pos="720"/>
          <w:tab w:val="left" w:pos="288" w:leader="none"/>
        </w:tabs>
        <w:spacing w:lineRule="auto" w:line="288" w:before="0" w:after="0"/>
        <w:jc w:val="both"/>
        <w:rPr/>
      </w:pPr>
      <w:r>
        <w:rPr/>
        <w:tab/>
      </w:r>
      <w:r>
        <w:rPr>
          <w:b/>
        </w:rPr>
        <w:t>A.</w:t>
      </w:r>
      <w:r>
        <w:rPr/>
        <w:t xml:space="preserve"> 17/36</w:t>
        <w:tab/>
        <w:tab/>
        <w:tab/>
      </w:r>
      <w:r>
        <w:rPr>
          <w:b/>
        </w:rPr>
        <w:t>B</w:t>
      </w:r>
      <w:r>
        <w:rPr/>
        <w:t>. 2/3</w:t>
        <w:tab/>
        <w:tab/>
        <w:tab/>
      </w:r>
      <w:r>
        <w:rPr>
          <w:b/>
        </w:rPr>
        <w:t>C.</w:t>
      </w:r>
      <w:r>
        <w:rPr/>
        <w:t xml:space="preserve"> 19/36</w:t>
        <w:tab/>
        <w:tab/>
      </w:r>
      <w:r>
        <w:rPr>
          <w:b/>
        </w:rPr>
        <w:t>D.</w:t>
      </w:r>
      <w:r>
        <w:rPr/>
        <w:t xml:space="preserve"> 9/16 </w:t>
      </w:r>
    </w:p>
    <w:p>
      <w:pPr>
        <w:pStyle w:val="NormalWeb"/>
        <w:tabs>
          <w:tab w:val="clear" w:pos="720"/>
          <w:tab w:val="left" w:pos="288" w:leader="none"/>
        </w:tabs>
        <w:spacing w:lineRule="auto" w:line="288" w:before="0" w:after="0"/>
        <w:jc w:val="both"/>
        <w:rPr/>
      </w:pPr>
      <w:r>
        <w:rPr>
          <w:b/>
          <w:bCs/>
        </w:rPr>
        <w:t>Câu 109.</w:t>
      </w:r>
      <w:r>
        <w:rPr/>
        <w:t xml:space="preserve"> Một quần thể thực vật giao phấn ngẫu nhiên, xét 4 cặp gen A, C, B, b; D, d, e, e phân li độc lập, mỗi gen quy định một tính trạng và các alen trội là trội hoàn toàn. Cho biết không xảy ra đột biến nhiễm sắc thể, các alen đột biến đều không ảnh hưởng tới sức sống và khả năng sinh sản của thể đột biến. Theo lí thuyết, có bao nhiêu phát biểu sau đây đúng? </w:t>
      </w:r>
    </w:p>
    <w:p>
      <w:pPr>
        <w:pStyle w:val="NormalWeb"/>
        <w:tabs>
          <w:tab w:val="clear" w:pos="720"/>
          <w:tab w:val="left" w:pos="288" w:leader="none"/>
        </w:tabs>
        <w:spacing w:lineRule="auto" w:line="288" w:before="0" w:after="0"/>
        <w:jc w:val="both"/>
        <w:rPr/>
      </w:pPr>
      <w:r>
        <w:rPr/>
        <w:t xml:space="preserve">(1). Nếu A, B, D, E là các alen đột biến thì các thể đột biến có tối đa 80 loại kiểu gen. </w:t>
      </w:r>
    </w:p>
    <w:p>
      <w:pPr>
        <w:pStyle w:val="NormalWeb"/>
        <w:tabs>
          <w:tab w:val="clear" w:pos="720"/>
          <w:tab w:val="left" w:pos="288" w:leader="none"/>
        </w:tabs>
        <w:spacing w:lineRule="auto" w:line="288" w:before="0" w:after="0"/>
        <w:jc w:val="both"/>
        <w:rPr/>
      </w:pPr>
      <w:r>
        <w:rPr/>
        <w:t xml:space="preserve">(2). Nếu A, B, D, e là các alen đột biến thì các thể đột biến về cả 4 gen có tối đa 10 loại kiểu gen. </w:t>
      </w:r>
    </w:p>
    <w:p>
      <w:pPr>
        <w:pStyle w:val="NormalWeb"/>
        <w:tabs>
          <w:tab w:val="clear" w:pos="720"/>
          <w:tab w:val="left" w:pos="288" w:leader="none"/>
        </w:tabs>
        <w:spacing w:lineRule="auto" w:line="288" w:before="0" w:after="0"/>
        <w:jc w:val="both"/>
        <w:rPr/>
      </w:pPr>
      <w:r>
        <w:rPr/>
        <w:t xml:space="preserve">(3). Nếu A, B, d, e là các alen đột biến thì các thể đột biến về cả 4 gen có tối đa 4 loại kiểu gen. </w:t>
      </w:r>
    </w:p>
    <w:p>
      <w:pPr>
        <w:pStyle w:val="NormalWeb"/>
        <w:tabs>
          <w:tab w:val="clear" w:pos="720"/>
          <w:tab w:val="left" w:pos="288" w:leader="none"/>
        </w:tabs>
        <w:spacing w:lineRule="auto" w:line="288" w:before="0" w:after="0"/>
        <w:jc w:val="both"/>
        <w:rPr/>
      </w:pPr>
      <w:r>
        <w:rPr/>
        <w:t>(4). Nếu a, b, d, e là các alen đột biến thì các thể đột biến có tối đa 65 loại kiểu gen.</w:t>
      </w:r>
    </w:p>
    <w:p>
      <w:pPr>
        <w:pStyle w:val="NormalWeb"/>
        <w:tabs>
          <w:tab w:val="clear" w:pos="720"/>
          <w:tab w:val="left" w:pos="288" w:leader="none"/>
        </w:tabs>
        <w:spacing w:lineRule="auto" w:line="288" w:before="0" w:after="0"/>
        <w:jc w:val="both"/>
        <w:rPr/>
      </w:pPr>
      <w:r>
        <w:rPr/>
        <w:tab/>
      </w:r>
      <w:r>
        <w:rPr>
          <w:b/>
        </w:rPr>
        <w:t>A.</w:t>
      </w:r>
      <w:r>
        <w:rPr/>
        <w:t xml:space="preserve"> 2</w:t>
        <w:tab/>
        <w:tab/>
        <w:tab/>
        <w:tab/>
      </w:r>
      <w:r>
        <w:rPr>
          <w:b/>
        </w:rPr>
        <w:t>B.</w:t>
      </w:r>
      <w:r>
        <w:rPr/>
        <w:t xml:space="preserve"> 3</w:t>
        <w:tab/>
        <w:tab/>
        <w:tab/>
      </w:r>
      <w:r>
        <w:rPr>
          <w:b/>
        </w:rPr>
        <w:t>C.</w:t>
      </w:r>
      <w:r>
        <w:rPr/>
        <w:t xml:space="preserve"> 1</w:t>
        <w:tab/>
        <w:tab/>
        <w:tab/>
      </w:r>
      <w:r>
        <w:rPr>
          <w:b/>
        </w:rPr>
        <w:t>D.</w:t>
      </w:r>
      <w:r>
        <w:rPr/>
        <w:t xml:space="preserve"> 4</w:t>
      </w:r>
    </w:p>
    <w:p>
      <w:pPr>
        <w:pStyle w:val="NormalWeb"/>
        <w:tabs>
          <w:tab w:val="clear" w:pos="720"/>
          <w:tab w:val="left" w:pos="288" w:leader="none"/>
        </w:tabs>
        <w:spacing w:lineRule="auto" w:line="288" w:before="0" w:after="0"/>
        <w:jc w:val="both"/>
        <w:rPr/>
      </w:pPr>
      <w:r>
        <w:rPr>
          <w:b/>
          <w:bCs/>
        </w:rPr>
        <w:t>Câu 110.</w:t>
      </w:r>
      <w:r>
        <w:rPr/>
        <w:t xml:space="preserve"> Quá trình giảm phân ở cơ thể có kiểu gen </w:t>
      </w:r>
      <w:r>
        <w:rPr/>
        <w:object w:dxaOrig="400" w:dyaOrig="620">
          <v:shape id="ole_rId5" style="width:20pt;height:31pt" o:ole="">
            <v:imagedata r:id="rId6" o:title=""/>
          </v:shape>
          <o:OLEObject Type="Embed" ProgID="" ShapeID="ole_rId5" DrawAspect="Content" ObjectID="_1865793523" r:id="rId5"/>
        </w:object>
      </w:r>
      <w:r>
        <w:rPr/>
        <w:t xml:space="preserve"> không xảy ra đột biến nhưng xảy ra hoán vị gen với tần số 20%. Theo lí thuyết, trong tổng số giao tử được tạo ra, loại giao tử </w:t>
      </w:r>
      <w:r>
        <w:rPr>
          <w:u w:val="single"/>
        </w:rPr>
        <w:t>Ab</w:t>
      </w:r>
      <w:r>
        <w:rPr/>
        <w:t xml:space="preserve"> chiếm tỉ lệ</w:t>
      </w:r>
    </w:p>
    <w:p>
      <w:pPr>
        <w:pStyle w:val="NormalWeb"/>
        <w:tabs>
          <w:tab w:val="clear" w:pos="720"/>
          <w:tab w:val="left" w:pos="288" w:leader="none"/>
        </w:tabs>
        <w:spacing w:lineRule="auto" w:line="288" w:before="0" w:after="0"/>
        <w:jc w:val="both"/>
        <w:rPr/>
      </w:pPr>
      <w:r>
        <w:rPr/>
        <w:tab/>
      </w:r>
      <w:r>
        <w:rPr>
          <w:b/>
        </w:rPr>
        <w:t>A.</w:t>
      </w:r>
      <w:r>
        <w:rPr/>
        <w:t xml:space="preserve"> 40%</w:t>
        <w:tab/>
        <w:tab/>
        <w:tab/>
      </w:r>
      <w:r>
        <w:rPr>
          <w:b/>
        </w:rPr>
        <w:t>B.</w:t>
      </w:r>
      <w:r>
        <w:rPr/>
        <w:t xml:space="preserve"> 10%</w:t>
        <w:tab/>
        <w:tab/>
      </w:r>
      <w:r>
        <w:rPr>
          <w:b/>
        </w:rPr>
        <w:t>C.</w:t>
      </w:r>
      <w:r>
        <w:rPr/>
        <w:t xml:space="preserve"> 5%</w:t>
        <w:tab/>
        <w:tab/>
        <w:tab/>
      </w:r>
      <w:r>
        <w:rPr>
          <w:b/>
        </w:rPr>
        <w:t>D.</w:t>
      </w:r>
      <w:r>
        <w:rPr/>
        <w:t xml:space="preserve"> 20%</w:t>
      </w:r>
    </w:p>
    <w:p>
      <w:pPr>
        <w:pStyle w:val="NormalWeb"/>
        <w:tabs>
          <w:tab w:val="clear" w:pos="720"/>
          <w:tab w:val="left" w:pos="288" w:leader="none"/>
        </w:tabs>
        <w:spacing w:lineRule="auto" w:line="288" w:before="0" w:after="0"/>
        <w:jc w:val="both"/>
        <w:rPr/>
      </w:pPr>
      <w:r>
        <w:rPr>
          <w:b/>
          <w:bCs/>
        </w:rPr>
        <w:t xml:space="preserve">Câu 111. </w:t>
      </w:r>
      <w:r>
        <w:rPr/>
        <w:t>Ở một loài thực vật, alen A quy định thân cao trội hoàn toàn so với alen a quy định thân thấp, alen B quy định hoa tím trội hoàn toàn so với alen b quy định hoa trắng, alen D quy định quả đỏ trội hoàn toàn so với alen d quy định quả vàng, alen B quy định quả tròn trội hoàn toàn so với alen a quy định quả dài. Biết các quá trình giảm phân diễn ra bình thường, quá trình phát sinh giao tử đực và cái đều xảy ra hoán vị gen giữa alen B và b với tần số 20%, giữa alen E và e với tần số 40%. Thực hiện phép lai:</w:t>
      </w:r>
    </w:p>
    <w:p>
      <w:pPr>
        <w:pStyle w:val="NormalWeb"/>
        <w:tabs>
          <w:tab w:val="clear" w:pos="720"/>
          <w:tab w:val="left" w:pos="288" w:leader="none"/>
        </w:tabs>
        <w:spacing w:lineRule="auto" w:line="288" w:before="0" w:after="0"/>
        <w:jc w:val="both"/>
        <w:rPr/>
      </w:pPr>
      <w:r>
        <w:rPr/>
        <w:object w:dxaOrig="1740" w:dyaOrig="620">
          <v:shape id="ole_rId7" style="width:87pt;height:31pt" o:ole="">
            <v:imagedata r:id="rId8" o:title=""/>
          </v:shape>
          <o:OLEObject Type="Embed" ProgID="" ShapeID="ole_rId7" DrawAspect="Content" ObjectID="_454213843" r:id="rId7"/>
        </w:object>
      </w:r>
    </w:p>
    <w:p>
      <w:pPr>
        <w:pStyle w:val="NormalWeb"/>
        <w:tabs>
          <w:tab w:val="clear" w:pos="720"/>
          <w:tab w:val="left" w:pos="288" w:leader="none"/>
        </w:tabs>
        <w:spacing w:lineRule="auto" w:line="288" w:before="0" w:after="0"/>
        <w:jc w:val="both"/>
        <w:rPr/>
      </w:pPr>
      <w:r>
        <w:rPr/>
        <w:t>Theo lý thuyết có bao nhiêu phát biểu sau đây là đúng khi nói về F</w:t>
      </w:r>
      <w:r>
        <w:rPr>
          <w:vertAlign w:val="subscript"/>
        </w:rPr>
        <w:t>1</w:t>
      </w:r>
      <w:r>
        <w:rPr/>
        <w:t xml:space="preserve">? </w:t>
      </w:r>
    </w:p>
    <w:p>
      <w:pPr>
        <w:pStyle w:val="NormalWeb"/>
        <w:tabs>
          <w:tab w:val="clear" w:pos="720"/>
          <w:tab w:val="left" w:pos="288" w:leader="none"/>
        </w:tabs>
        <w:spacing w:lineRule="auto" w:line="288" w:before="0" w:after="0"/>
        <w:jc w:val="both"/>
        <w:rPr/>
      </w:pPr>
      <w:r>
        <w:rPr/>
        <w:t xml:space="preserve">(1). Kiểu hình thân cao, hoa tím, quả vàng, tròn chiếm tỷ lệ 8,16%. </w:t>
      </w:r>
    </w:p>
    <w:p>
      <w:pPr>
        <w:pStyle w:val="NormalWeb"/>
        <w:tabs>
          <w:tab w:val="clear" w:pos="720"/>
          <w:tab w:val="left" w:pos="288" w:leader="none"/>
        </w:tabs>
        <w:spacing w:lineRule="auto" w:line="288" w:before="0" w:after="0"/>
        <w:jc w:val="both"/>
        <w:rPr/>
      </w:pPr>
      <w:r>
        <w:rPr/>
        <w:t xml:space="preserve">(2). Tỷ lệ thân cao, hoa trắng, quả đỏ, dài bằng tỷ lệ thân thấp hoa tím, vàng, tròn. </w:t>
      </w:r>
    </w:p>
    <w:p>
      <w:pPr>
        <w:pStyle w:val="NormalWeb"/>
        <w:tabs>
          <w:tab w:val="clear" w:pos="720"/>
          <w:tab w:val="left" w:pos="288" w:leader="none"/>
        </w:tabs>
        <w:spacing w:lineRule="auto" w:line="288" w:before="0" w:after="0"/>
        <w:jc w:val="both"/>
        <w:rPr/>
      </w:pPr>
      <w:r>
        <w:rPr/>
        <w:t xml:space="preserve">(3). Tỷ lệ kiểu hình mang bốn tính trạng trội lớn hơn 30%. </w:t>
      </w:r>
    </w:p>
    <w:p>
      <w:pPr>
        <w:pStyle w:val="NormalWeb"/>
        <w:tabs>
          <w:tab w:val="clear" w:pos="720"/>
          <w:tab w:val="left" w:pos="288" w:leader="none"/>
        </w:tabs>
        <w:spacing w:lineRule="auto" w:line="288" w:before="0" w:after="0"/>
        <w:jc w:val="both"/>
        <w:rPr/>
      </w:pPr>
      <w:r>
        <w:rPr/>
        <w:t xml:space="preserve">(4). Kiểu hình lặn cả bốn tính trạng là 0,09%. </w:t>
      </w:r>
    </w:p>
    <w:p>
      <w:pPr>
        <w:pStyle w:val="NormalWeb"/>
        <w:tabs>
          <w:tab w:val="clear" w:pos="720"/>
          <w:tab w:val="left" w:pos="288" w:leader="none"/>
        </w:tabs>
        <w:spacing w:lineRule="auto" w:line="288" w:before="0" w:after="0"/>
        <w:jc w:val="both"/>
        <w:rPr/>
      </w:pPr>
      <w:r>
        <w:rPr/>
        <w:tab/>
      </w:r>
      <w:r>
        <w:rPr>
          <w:b/>
        </w:rPr>
        <w:t>A</w:t>
      </w:r>
      <w:r>
        <w:rPr/>
        <w:t>. 2</w:t>
        <w:tab/>
        <w:tab/>
        <w:tab/>
        <w:tab/>
      </w:r>
      <w:r>
        <w:rPr>
          <w:b/>
        </w:rPr>
        <w:t>B</w:t>
      </w:r>
      <w:r>
        <w:rPr/>
        <w:t>. 4</w:t>
        <w:tab/>
        <w:tab/>
        <w:tab/>
      </w:r>
      <w:r>
        <w:rPr>
          <w:b/>
        </w:rPr>
        <w:t>C.</w:t>
      </w:r>
      <w:r>
        <w:rPr/>
        <w:t xml:space="preserve"> 1</w:t>
        <w:tab/>
        <w:tab/>
        <w:tab/>
      </w:r>
      <w:r>
        <w:rPr>
          <w:b/>
        </w:rPr>
        <w:t>D.</w:t>
      </w:r>
      <w:r>
        <w:rPr/>
        <w:t xml:space="preserve"> 3 </w:t>
      </w:r>
    </w:p>
    <w:p>
      <w:pPr>
        <w:pStyle w:val="NormalWeb"/>
        <w:tabs>
          <w:tab w:val="clear" w:pos="720"/>
          <w:tab w:val="left" w:pos="288" w:leader="none"/>
        </w:tabs>
        <w:spacing w:lineRule="auto" w:line="288" w:before="0" w:after="0"/>
        <w:jc w:val="both"/>
        <w:rPr/>
      </w:pPr>
      <w:r>
        <w:rPr>
          <w:b/>
          <w:bCs/>
        </w:rPr>
        <w:t>Câu 112.</w:t>
      </w:r>
      <w:r>
        <w:rPr/>
        <w:t xml:space="preserve"> Dưới đây là trình tự một mạch mã gốc của một đoạn gen mã hoá cho một chuỗi polypeptide bao gồm 10 axit amin: 3 -TAX GGT XAA TXT GGT TXT GGT TXT TXT GAG XAA- 5. Khi chuỗi polypeptide do đoạn gen này mã hóa bị thủy phân, người ta thu được các loại axit amin và số lượng của nó được thể hiện trong bảng dưới (trừ bộ ba đầu tiên mã hóa Methionine)</w:t>
      </w:r>
    </w:p>
    <w:tbl>
      <w:tblPr>
        <w:tblW w:w="4416" w:type="dxa"/>
        <w:jc w:val="center"/>
        <w:tblInd w:w="0" w:type="dxa"/>
        <w:tblCellMar>
          <w:top w:w="0" w:type="dxa"/>
          <w:start w:w="108" w:type="dxa"/>
          <w:bottom w:w="0" w:type="dxa"/>
          <w:end w:w="108" w:type="dxa"/>
        </w:tblCellMar>
      </w:tblPr>
      <w:tblGrid>
        <w:gridCol w:w="2203"/>
        <w:gridCol w:w="2213"/>
      </w:tblGrid>
      <w:tr>
        <w:trPr/>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Loại axit amin</w:t>
            </w:r>
          </w:p>
        </w:tc>
        <w:tc>
          <w:tcPr>
            <w:tcW w:w="2213"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Số lượng</w:t>
            </w:r>
          </w:p>
        </w:tc>
      </w:tr>
      <w:tr>
        <w:trPr/>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W</w:t>
            </w:r>
          </w:p>
        </w:tc>
        <w:tc>
          <w:tcPr>
            <w:tcW w:w="2213"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1</w:t>
            </w:r>
          </w:p>
        </w:tc>
      </w:tr>
      <w:tr>
        <w:trPr/>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X</w:t>
            </w:r>
          </w:p>
        </w:tc>
        <w:tc>
          <w:tcPr>
            <w:tcW w:w="2213"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2</w:t>
            </w:r>
          </w:p>
        </w:tc>
      </w:tr>
      <w:tr>
        <w:trPr/>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Y</w:t>
            </w:r>
          </w:p>
        </w:tc>
        <w:tc>
          <w:tcPr>
            <w:tcW w:w="2213"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3</w:t>
            </w:r>
          </w:p>
        </w:tc>
      </w:tr>
      <w:tr>
        <w:trPr/>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Z</w:t>
            </w:r>
          </w:p>
        </w:tc>
        <w:tc>
          <w:tcPr>
            <w:tcW w:w="2213"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4</w:t>
            </w:r>
          </w:p>
        </w:tc>
      </w:tr>
    </w:tbl>
    <w:p>
      <w:pPr>
        <w:pStyle w:val="NormalWeb"/>
        <w:tabs>
          <w:tab w:val="clear" w:pos="720"/>
          <w:tab w:val="left" w:pos="288" w:leader="none"/>
        </w:tabs>
        <w:spacing w:lineRule="auto" w:line="288" w:before="0" w:after="0"/>
        <w:jc w:val="both"/>
        <w:rPr/>
      </w:pPr>
      <w:r>
        <w:rPr/>
        <w:t xml:space="preserve">(1). Bộ ba GGT mã hóa cho axit amin loại Z. Trong số các nhận xét được cho dưới đây, có bao nhiêu nhận xét đúng? </w:t>
      </w:r>
    </w:p>
    <w:p>
      <w:pPr>
        <w:pStyle w:val="NormalWeb"/>
        <w:tabs>
          <w:tab w:val="clear" w:pos="720"/>
          <w:tab w:val="left" w:pos="288" w:leader="none"/>
        </w:tabs>
        <w:spacing w:lineRule="auto" w:line="288" w:before="0" w:after="0"/>
        <w:jc w:val="both"/>
        <w:rPr/>
      </w:pPr>
      <w:r>
        <w:rPr/>
        <w:t xml:space="preserve">(2). Bộ ba GAG mã hóa cho axit amin loại W. </w:t>
      </w:r>
    </w:p>
    <w:p>
      <w:pPr>
        <w:pStyle w:val="NormalWeb"/>
        <w:tabs>
          <w:tab w:val="clear" w:pos="720"/>
          <w:tab w:val="left" w:pos="288" w:leader="none"/>
        </w:tabs>
        <w:spacing w:lineRule="auto" w:line="288" w:before="0" w:after="0"/>
        <w:jc w:val="both"/>
        <w:rPr/>
      </w:pPr>
      <w:r>
        <w:rPr/>
        <w:t xml:space="preserve">(3). Trình tự chính xác của chuỗi polypeptide trên Y-X-Z-Y-Z-Y-Z-Z-W-X </w:t>
      </w:r>
    </w:p>
    <w:p>
      <w:pPr>
        <w:pStyle w:val="NormalWeb"/>
        <w:tabs>
          <w:tab w:val="clear" w:pos="720"/>
          <w:tab w:val="left" w:pos="288" w:leader="none"/>
        </w:tabs>
        <w:spacing w:lineRule="auto" w:line="288" w:before="0" w:after="0"/>
        <w:jc w:val="both"/>
        <w:rPr/>
      </w:pPr>
      <w:r>
        <w:rPr/>
        <w:t xml:space="preserve">(4). Trên mạch mã gốc chỉ có duy nhất một vị trí xảy ra đột biến điểm làm xuất hiện bộ ba kết thúc. </w:t>
      </w:r>
    </w:p>
    <w:p>
      <w:pPr>
        <w:pStyle w:val="NormalWeb"/>
        <w:tabs>
          <w:tab w:val="clear" w:pos="720"/>
          <w:tab w:val="left" w:pos="288" w:leader="none"/>
        </w:tabs>
        <w:spacing w:lineRule="auto" w:line="288" w:before="0" w:after="0"/>
        <w:jc w:val="both"/>
        <w:rPr/>
      </w:pPr>
      <w:r>
        <w:rPr/>
        <w:tab/>
      </w:r>
      <w:r>
        <w:rPr>
          <w:b/>
        </w:rPr>
        <w:t>A.</w:t>
      </w:r>
      <w:r>
        <w:rPr/>
        <w:t xml:space="preserve"> 1</w:t>
        <w:tab/>
        <w:tab/>
        <w:tab/>
        <w:tab/>
      </w:r>
      <w:r>
        <w:rPr>
          <w:b/>
        </w:rPr>
        <w:t>B.</w:t>
      </w:r>
      <w:r>
        <w:rPr/>
        <w:t xml:space="preserve"> 2</w:t>
        <w:tab/>
        <w:tab/>
        <w:tab/>
        <w:tab/>
      </w:r>
      <w:r>
        <w:rPr>
          <w:b/>
        </w:rPr>
        <w:t>C.</w:t>
      </w:r>
      <w:r>
        <w:rPr/>
        <w:t xml:space="preserve"> 3</w:t>
        <w:tab/>
        <w:tab/>
        <w:tab/>
        <w:tab/>
      </w:r>
      <w:r>
        <w:rPr>
          <w:b/>
        </w:rPr>
        <w:t>D.</w:t>
      </w:r>
      <w:r>
        <w:rPr/>
        <w:t xml:space="preserve"> 4</w:t>
      </w:r>
    </w:p>
    <w:p>
      <w:pPr>
        <w:pStyle w:val="NormalWeb"/>
        <w:tabs>
          <w:tab w:val="clear" w:pos="720"/>
          <w:tab w:val="left" w:pos="288" w:leader="none"/>
        </w:tabs>
        <w:spacing w:lineRule="auto" w:line="288" w:before="0" w:after="0"/>
        <w:jc w:val="both"/>
        <w:rPr/>
      </w:pPr>
      <w:r>
        <w:rPr>
          <w:b/>
          <w:bCs/>
        </w:rPr>
        <w:t>Câu 113.</w:t>
      </w:r>
      <w:r>
        <w:rPr/>
        <w:t xml:space="preserve"> Ở một loài động vật, màu sắc lông do một gen có hai alen nằm trên nhiễm sắc thể thường quy định. Kiểu gen AA định lông xám, kiểu gen Aa quy định lông vàng, kiểu gen aa quy định lông trắng. Cho các trường hợp sau: </w:t>
      </w:r>
    </w:p>
    <w:p>
      <w:pPr>
        <w:pStyle w:val="NormalWeb"/>
        <w:tabs>
          <w:tab w:val="clear" w:pos="720"/>
          <w:tab w:val="left" w:pos="288" w:leader="none"/>
        </w:tabs>
        <w:spacing w:lineRule="auto" w:line="288" w:before="0" w:after="0"/>
        <w:jc w:val="both"/>
        <w:rPr/>
      </w:pPr>
      <w:r>
        <w:rPr/>
        <w:t xml:space="preserve">(1). Các cá thể lông xám có sức sống và khả năng sinh sản kém, các cá thể khác có sức sống và khả năng sinh sản bình thường. </w:t>
      </w:r>
    </w:p>
    <w:p>
      <w:pPr>
        <w:pStyle w:val="NormalWeb"/>
        <w:tabs>
          <w:tab w:val="clear" w:pos="720"/>
          <w:tab w:val="left" w:pos="288" w:leader="none"/>
        </w:tabs>
        <w:spacing w:lineRule="auto" w:line="288" w:before="0" w:after="0"/>
        <w:jc w:val="both"/>
        <w:rPr/>
      </w:pPr>
      <w:r>
        <w:rPr/>
        <w:t xml:space="preserve">(2). Các cá thể lông vàng có sức sống và khả năng sinh sản kém, các cá thể khác có sức sống và khả năng sinh sản bình thường. </w:t>
      </w:r>
    </w:p>
    <w:p>
      <w:pPr>
        <w:pStyle w:val="NormalWeb"/>
        <w:tabs>
          <w:tab w:val="clear" w:pos="720"/>
          <w:tab w:val="left" w:pos="288" w:leader="none"/>
        </w:tabs>
        <w:spacing w:lineRule="auto" w:line="288" w:before="0" w:after="0"/>
        <w:jc w:val="both"/>
        <w:rPr/>
      </w:pPr>
      <w:r>
        <w:rPr/>
        <w:t>(3). Các cá thể lông trắng có sức sống và khả năng sinh sản kém, các cá thể khác có sức sống và khả năng sinh sản bình thường.</w:t>
      </w:r>
    </w:p>
    <w:p>
      <w:pPr>
        <w:pStyle w:val="NormalWeb"/>
        <w:tabs>
          <w:tab w:val="clear" w:pos="720"/>
          <w:tab w:val="left" w:pos="288" w:leader="none"/>
        </w:tabs>
        <w:spacing w:lineRule="auto" w:line="288" w:before="0" w:after="0"/>
        <w:jc w:val="both"/>
        <w:rPr/>
      </w:pPr>
      <w:r>
        <w:rPr/>
        <w:t>(4). Các cá thể lông trắng và các cá thể lông xám đều có sức sống và khả năng sinh sản kém như nhau, các cá thể lông vàng có sức sống và khả năng sinh sản bình thường.</w:t>
      </w:r>
    </w:p>
    <w:p>
      <w:pPr>
        <w:pStyle w:val="NormalWeb"/>
        <w:tabs>
          <w:tab w:val="clear" w:pos="720"/>
          <w:tab w:val="left" w:pos="288" w:leader="none"/>
        </w:tabs>
        <w:spacing w:lineRule="auto" w:line="288" w:before="0" w:after="0"/>
        <w:jc w:val="both"/>
        <w:rPr/>
      </w:pPr>
      <w:r>
        <w:rPr/>
        <w:t xml:space="preserve">Giả sử một quần thể thuộc loại này có thành phần kiểu gen là 0,25AA + 0,5Aa + 0,25aa = 1. Chọn lọc tự nhiên sẽ nhanh chóng làm thay đổi tần số alen của quần thể trong các trường hợp: </w:t>
      </w:r>
    </w:p>
    <w:p>
      <w:pPr>
        <w:pStyle w:val="NormalWeb"/>
        <w:tabs>
          <w:tab w:val="clear" w:pos="720"/>
          <w:tab w:val="left" w:pos="288" w:leader="none"/>
        </w:tabs>
        <w:spacing w:lineRule="auto" w:line="288" w:before="0" w:after="0"/>
        <w:jc w:val="both"/>
        <w:rPr/>
      </w:pPr>
      <w:r>
        <w:rPr/>
        <w:tab/>
      </w:r>
      <w:r>
        <w:rPr>
          <w:b/>
        </w:rPr>
        <w:t>A.</w:t>
      </w:r>
      <w:r>
        <w:rPr/>
        <w:t xml:space="preserve"> (1), (3).</w:t>
        <w:tab/>
        <w:tab/>
        <w:tab/>
      </w:r>
      <w:r>
        <w:rPr>
          <w:b/>
        </w:rPr>
        <w:t>B.</w:t>
      </w:r>
      <w:r>
        <w:rPr/>
        <w:t xml:space="preserve"> (3), (4)</w:t>
        <w:tab/>
        <w:tab/>
        <w:tab/>
      </w:r>
      <w:r>
        <w:rPr>
          <w:b/>
        </w:rPr>
        <w:t>C.</w:t>
      </w:r>
      <w:r>
        <w:rPr/>
        <w:t xml:space="preserve"> (2), (4)</w:t>
        <w:tab/>
        <w:tab/>
      </w:r>
      <w:r>
        <w:rPr>
          <w:b/>
        </w:rPr>
        <w:t>D</w:t>
      </w:r>
      <w:r>
        <w:rPr/>
        <w:t xml:space="preserve">. (1), (2) </w:t>
      </w:r>
    </w:p>
    <w:p>
      <w:pPr>
        <w:pStyle w:val="NormalWeb"/>
        <w:tabs>
          <w:tab w:val="clear" w:pos="720"/>
          <w:tab w:val="left" w:pos="288" w:leader="none"/>
        </w:tabs>
        <w:spacing w:lineRule="auto" w:line="288" w:before="0" w:after="0"/>
        <w:jc w:val="both"/>
        <w:rPr/>
      </w:pPr>
      <w:r>
        <w:rPr>
          <w:b/>
          <w:bCs/>
        </w:rPr>
        <w:t>Câu 114.</w:t>
      </w:r>
      <w:r>
        <w:rPr/>
        <w:t xml:space="preserve"> Từ cây có kiểu gen aaBbDD, bằng phương pháp nuôi cây hạt phấn trong ống nghiệm có thể tạo ra dòng cây đơn bội có kiểu gen nào sau đây? </w:t>
      </w:r>
    </w:p>
    <w:p>
      <w:pPr>
        <w:pStyle w:val="NormalWeb"/>
        <w:tabs>
          <w:tab w:val="clear" w:pos="720"/>
          <w:tab w:val="left" w:pos="288" w:leader="none"/>
        </w:tabs>
        <w:spacing w:lineRule="auto" w:line="288" w:before="0" w:after="0"/>
        <w:jc w:val="both"/>
        <w:rPr/>
      </w:pPr>
      <w:r>
        <w:rPr/>
        <w:tab/>
      </w:r>
      <w:r>
        <w:rPr>
          <w:b/>
        </w:rPr>
        <w:t>A.</w:t>
      </w:r>
      <w:r>
        <w:rPr/>
        <w:t xml:space="preserve"> ABD.</w:t>
        <w:tab/>
        <w:tab/>
        <w:tab/>
      </w:r>
      <w:r>
        <w:rPr>
          <w:b/>
        </w:rPr>
        <w:t>B.</w:t>
      </w:r>
      <w:r>
        <w:rPr/>
        <w:t xml:space="preserve"> Abd. </w:t>
        <w:tab/>
        <w:tab/>
        <w:tab/>
      </w:r>
      <w:r>
        <w:rPr>
          <w:b/>
        </w:rPr>
        <w:t>C.</w:t>
      </w:r>
      <w:r>
        <w:rPr/>
        <w:t xml:space="preserve"> aBd. </w:t>
        <w:tab/>
        <w:tab/>
      </w:r>
      <w:r>
        <w:rPr>
          <w:b/>
        </w:rPr>
        <w:t>D.</w:t>
      </w:r>
      <w:r>
        <w:rPr/>
        <w:t xml:space="preserve"> aBD</w:t>
      </w:r>
    </w:p>
    <w:p>
      <w:pPr>
        <w:pStyle w:val="NormalWeb"/>
        <w:tabs>
          <w:tab w:val="clear" w:pos="720"/>
          <w:tab w:val="left" w:pos="288" w:leader="none"/>
        </w:tabs>
        <w:spacing w:lineRule="auto" w:line="288" w:before="0" w:after="0"/>
        <w:jc w:val="both"/>
        <w:rPr/>
      </w:pPr>
      <w:r>
        <w:rPr>
          <w:b/>
        </w:rPr>
        <w:t>Câu 115.</w:t>
      </w:r>
      <w:r>
        <w:rPr/>
        <w:t xml:space="preserve"> Cho sơ đồ phả hệ sau:</w:t>
      </w:r>
    </w:p>
    <w:p>
      <w:pPr>
        <w:pStyle w:val="NormalWeb"/>
        <w:tabs>
          <w:tab w:val="clear" w:pos="720"/>
          <w:tab w:val="left" w:pos="288" w:leader="none"/>
        </w:tabs>
        <w:spacing w:lineRule="auto" w:line="288" w:before="0" w:after="0"/>
        <w:jc w:val="center"/>
        <w:rPr>
          <w:lang w:val="en-US" w:eastAsia="en-US"/>
        </w:rPr>
      </w:pPr>
      <w:r>
        <w:rPr>
          <w:lang w:val="en-US" w:eastAsia="en-US"/>
        </w:rPr>
        <w:drawing>
          <wp:inline distT="0" distB="0" distL="0" distR="0">
            <wp:extent cx="3924300" cy="2305050"/>
            <wp:effectExtent l="0" t="0" r="0" b="0"/>
            <wp:docPr id="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pic:cNvPicPr>
                      <a:picLocks noChangeAspect="1" noChangeArrowheads="1"/>
                    </pic:cNvPicPr>
                  </pic:nvPicPr>
                  <pic:blipFill>
                    <a:blip r:embed="rId9"/>
                    <a:srcRect l="-9" t="-16" r="-9" b="-16"/>
                    <a:stretch>
                      <a:fillRect/>
                    </a:stretch>
                  </pic:blipFill>
                  <pic:spPr bwMode="auto">
                    <a:xfrm>
                      <a:off x="0" y="0"/>
                      <a:ext cx="3924300" cy="2305050"/>
                    </a:xfrm>
                    <a:prstGeom prst="rect">
                      <a:avLst/>
                    </a:prstGeom>
                  </pic:spPr>
                </pic:pic>
              </a:graphicData>
            </a:graphic>
          </wp:inline>
        </w:drawing>
      </w:r>
    </w:p>
    <w:p>
      <w:pPr>
        <w:pStyle w:val="NormalWeb"/>
        <w:tabs>
          <w:tab w:val="clear" w:pos="720"/>
          <w:tab w:val="left" w:pos="288" w:leader="none"/>
        </w:tabs>
        <w:spacing w:lineRule="auto" w:line="288" w:before="0" w:after="0"/>
        <w:jc w:val="both"/>
        <w:rPr/>
      </w:pPr>
      <w:r>
        <w:rPr/>
        <w:t>Cá thể số (4), (5) bị bệnh bạch tạng, cá thể số (14) mắc các bệnh bạch tạng và bệnh mù màu đỏ xanh lục. Biết rằng bệnh bạch tạng do gen lặn a nằm trên NST thường quy định, bệnh mù màu đỏ - xanh lục do gen b nằm trên vùng không tương đồng của NST X quy định. Xác suất cá thể số (15) không mang alen bệnh là bao nhiêu?</w:t>
      </w:r>
    </w:p>
    <w:p>
      <w:pPr>
        <w:pStyle w:val="NormalWeb"/>
        <w:tabs>
          <w:tab w:val="clear" w:pos="720"/>
          <w:tab w:val="left" w:pos="288" w:leader="none"/>
        </w:tabs>
        <w:spacing w:lineRule="auto" w:line="288" w:before="0" w:after="0"/>
        <w:jc w:val="both"/>
        <w:rPr/>
      </w:pPr>
      <w:r>
        <w:rPr/>
        <w:tab/>
      </w:r>
      <w:r>
        <w:rPr>
          <w:b/>
        </w:rPr>
        <w:t>A.</w:t>
      </w:r>
      <w:r>
        <w:rPr/>
        <w:t xml:space="preserve"> 35%</w:t>
        <w:tab/>
        <w:tab/>
        <w:tab/>
      </w:r>
      <w:r>
        <w:rPr>
          <w:b/>
        </w:rPr>
        <w:t>B.</w:t>
      </w:r>
      <w:r>
        <w:rPr/>
        <w:t xml:space="preserve"> 1,25%</w:t>
        <w:tab/>
        <w:tab/>
      </w:r>
      <w:r>
        <w:rPr>
          <w:b/>
        </w:rPr>
        <w:t>C.</w:t>
      </w:r>
      <w:r>
        <w:rPr/>
        <w:t xml:space="preserve"> 50%</w:t>
        <w:tab/>
        <w:tab/>
      </w:r>
      <w:r>
        <w:rPr>
          <w:b/>
        </w:rPr>
        <w:t>D.</w:t>
      </w:r>
      <w:r>
        <w:rPr/>
        <w:t xml:space="preserve"> 78,75% </w:t>
      </w:r>
    </w:p>
    <w:p>
      <w:pPr>
        <w:pStyle w:val="NormalWeb"/>
        <w:tabs>
          <w:tab w:val="clear" w:pos="720"/>
          <w:tab w:val="left" w:pos="288" w:leader="none"/>
        </w:tabs>
        <w:spacing w:lineRule="auto" w:line="288" w:before="0" w:after="0"/>
        <w:jc w:val="both"/>
        <w:rPr/>
      </w:pPr>
      <w:r>
        <w:rPr>
          <w:b/>
          <w:bCs/>
        </w:rPr>
        <w:t>Câu 116.</w:t>
      </w:r>
      <w:r>
        <w:rPr/>
        <w:t xml:space="preserve"> Ở một loài thực vật, tiến hành phép lai P thuần chủng thân cao, hoa đỏ đậm và thân thấp, hoa trắng, F</w:t>
      </w:r>
      <w:r>
        <w:rPr>
          <w:vertAlign w:val="subscript"/>
        </w:rPr>
        <w:t>1</w:t>
      </w:r>
      <w:r>
        <w:rPr/>
        <w:t xml:space="preserve"> 100% thân cao, đỏ nhạt. Cho F</w:t>
      </w:r>
      <w:r>
        <w:rPr>
          <w:vertAlign w:val="subscript"/>
        </w:rPr>
        <w:t>1</w:t>
      </w:r>
      <w:r>
        <w:rPr/>
        <w:t xml:space="preserve"> giao phấn với nhau, ở F</w:t>
      </w:r>
      <w:r>
        <w:rPr>
          <w:vertAlign w:val="subscript"/>
        </w:rPr>
        <w:t>2</w:t>
      </w:r>
      <w:r>
        <w:rPr/>
        <w:t xml:space="preserve"> có 101 thân cao, hoa đỏ đậm: 399 thân cao, hoa đỏ vừa: 502 thân cao, hoa đỏ nhạt: 202 thân cao, hoa hồng: 99 thân thấp, hoa đỏ nhạt: 198 thân thấp, hoa hồng: 103 thân thấp, hoa trắng. Diễn biến quá trình phát sinh giao tử đực và cái giống nhau. Cho các nhận định dưới đây về phép lai kể trên: </w:t>
      </w:r>
    </w:p>
    <w:p>
      <w:pPr>
        <w:pStyle w:val="NormalWeb"/>
        <w:tabs>
          <w:tab w:val="clear" w:pos="720"/>
          <w:tab w:val="left" w:pos="288" w:leader="none"/>
        </w:tabs>
        <w:spacing w:lineRule="auto" w:line="288" w:before="0" w:after="0"/>
        <w:jc w:val="both"/>
        <w:rPr/>
      </w:pPr>
      <w:r>
        <w:rPr/>
        <w:t xml:space="preserve">(1). Tính trạng màu sắc hoa do các locut tương tác theo kiểu cộng gộp chi phối. </w:t>
      </w:r>
    </w:p>
    <w:p>
      <w:pPr>
        <w:pStyle w:val="NormalWeb"/>
        <w:tabs>
          <w:tab w:val="clear" w:pos="720"/>
          <w:tab w:val="left" w:pos="288" w:leader="none"/>
        </w:tabs>
        <w:spacing w:lineRule="auto" w:line="288" w:before="0" w:after="0"/>
        <w:jc w:val="both"/>
        <w:rPr/>
      </w:pPr>
      <w:r>
        <w:rPr/>
        <w:t>(2). Quá trình giảm phân hình thành giao tử đực và giao tử cái ở F</w:t>
      </w:r>
      <w:r>
        <w:rPr>
          <w:vertAlign w:val="subscript"/>
        </w:rPr>
        <w:t>1</w:t>
      </w:r>
      <w:r>
        <w:rPr/>
        <w:t xml:space="preserve"> không xảy ra hiện tượng hoán vị gen. </w:t>
      </w:r>
    </w:p>
    <w:p>
      <w:pPr>
        <w:pStyle w:val="NormalWeb"/>
        <w:tabs>
          <w:tab w:val="clear" w:pos="720"/>
          <w:tab w:val="left" w:pos="288" w:leader="none"/>
        </w:tabs>
        <w:spacing w:lineRule="auto" w:line="288" w:before="0" w:after="0"/>
        <w:jc w:val="both"/>
        <w:rPr/>
      </w:pPr>
      <w:r>
        <w:rPr/>
        <w:t>(3). Cây có kiểu hình thân thấp, hoa hồng ở F</w:t>
      </w:r>
      <w:r>
        <w:rPr>
          <w:vertAlign w:val="subscript"/>
        </w:rPr>
        <w:t>2</w:t>
      </w:r>
      <w:r>
        <w:rPr/>
        <w:t xml:space="preserve"> giao phấn ngẫu nhiên với nhau thi đời còn thu được về mặt lý thuyết 50% cây thân thấp, hoa trắng. </w:t>
      </w:r>
    </w:p>
    <w:p>
      <w:pPr>
        <w:pStyle w:val="NormalWeb"/>
        <w:tabs>
          <w:tab w:val="clear" w:pos="720"/>
          <w:tab w:val="left" w:pos="288" w:leader="none"/>
        </w:tabs>
        <w:spacing w:lineRule="auto" w:line="288" w:before="0" w:after="0"/>
        <w:jc w:val="both"/>
        <w:rPr/>
      </w:pPr>
      <w:r>
        <w:rPr/>
        <w:t>(4). Cây thân cao, hoa đỏ vừa ở F</w:t>
      </w:r>
      <w:r>
        <w:rPr>
          <w:vertAlign w:val="subscript"/>
        </w:rPr>
        <w:t>2</w:t>
      </w:r>
      <w:r>
        <w:rPr/>
        <w:t xml:space="preserve"> có 2 kiểu gen khác nhau. Số nhận định không đúng là:</w:t>
      </w:r>
    </w:p>
    <w:p>
      <w:pPr>
        <w:pStyle w:val="NormalWeb"/>
        <w:tabs>
          <w:tab w:val="clear" w:pos="720"/>
          <w:tab w:val="left" w:pos="288" w:leader="none"/>
        </w:tabs>
        <w:spacing w:lineRule="auto" w:line="288" w:before="0" w:after="0"/>
        <w:jc w:val="both"/>
        <w:rPr/>
      </w:pPr>
      <w:r>
        <w:rPr/>
        <w:tab/>
      </w:r>
      <w:r>
        <w:rPr>
          <w:b/>
        </w:rPr>
        <w:t>A.</w:t>
      </w:r>
      <w:r>
        <w:rPr/>
        <w:t xml:space="preserve"> 1</w:t>
        <w:tab/>
        <w:tab/>
        <w:tab/>
        <w:tab/>
      </w:r>
      <w:r>
        <w:rPr>
          <w:b/>
        </w:rPr>
        <w:t>B.</w:t>
      </w:r>
      <w:r>
        <w:rPr/>
        <w:t xml:space="preserve"> 3</w:t>
        <w:tab/>
        <w:tab/>
        <w:tab/>
        <w:tab/>
      </w:r>
      <w:r>
        <w:rPr>
          <w:b/>
        </w:rPr>
        <w:t>C.</w:t>
      </w:r>
      <w:r>
        <w:rPr/>
        <w:t xml:space="preserve"> 4</w:t>
        <w:tab/>
        <w:tab/>
        <w:tab/>
        <w:tab/>
      </w:r>
      <w:r>
        <w:rPr>
          <w:b/>
        </w:rPr>
        <w:t>D.</w:t>
      </w:r>
      <w:r>
        <w:rPr/>
        <w:t xml:space="preserve"> 2</w:t>
      </w:r>
    </w:p>
    <w:p>
      <w:pPr>
        <w:pStyle w:val="NormalWeb"/>
        <w:tabs>
          <w:tab w:val="clear" w:pos="720"/>
          <w:tab w:val="left" w:pos="288" w:leader="none"/>
        </w:tabs>
        <w:spacing w:lineRule="auto" w:line="288" w:before="0" w:after="0"/>
        <w:jc w:val="both"/>
        <w:rPr/>
      </w:pPr>
      <w:r>
        <w:rPr>
          <w:b/>
        </w:rPr>
        <w:t xml:space="preserve">Câu 117. </w:t>
      </w:r>
      <w:r>
        <w:rPr/>
        <w:t xml:space="preserve">Cho phép lại (P): </w:t>
      </w:r>
      <w:r>
        <w:rPr/>
        <w:object w:dxaOrig="1339" w:dyaOrig="620">
          <v:shape id="ole_rId10" style="width:67pt;height:31pt" o:ole="">
            <v:imagedata r:id="rId11" o:title=""/>
          </v:shape>
          <o:OLEObject Type="Embed" ProgID="" ShapeID="ole_rId10" DrawAspect="Content" ObjectID="_1422181749" r:id="rId10"/>
        </w:object>
      </w:r>
      <w:r>
        <w:rPr/>
        <w:t xml:space="preserve"> Theo lí thuyết, có bao nhiêu kết luận đúng với thế hệ F</w:t>
      </w:r>
      <w:r>
        <w:rPr>
          <w:vertAlign w:val="subscript"/>
        </w:rPr>
        <w:t>1</w:t>
      </w:r>
      <w:r>
        <w:rPr/>
        <w:t xml:space="preserve">? </w:t>
      </w:r>
    </w:p>
    <w:p>
      <w:pPr>
        <w:pStyle w:val="NormalWeb"/>
        <w:tabs>
          <w:tab w:val="clear" w:pos="720"/>
          <w:tab w:val="left" w:pos="288" w:leader="none"/>
        </w:tabs>
        <w:spacing w:lineRule="auto" w:line="288" w:before="0" w:after="0"/>
        <w:jc w:val="both"/>
        <w:rPr/>
      </w:pPr>
      <w:r>
        <w:rPr/>
        <w:t>(1). Có tối đa 27 loại kiểu gen về ba locut trên.</w:t>
      </w:r>
    </w:p>
    <w:p>
      <w:pPr>
        <w:pStyle w:val="NormalWeb"/>
        <w:tabs>
          <w:tab w:val="clear" w:pos="720"/>
          <w:tab w:val="left" w:pos="288" w:leader="none"/>
        </w:tabs>
        <w:spacing w:lineRule="auto" w:line="288" w:before="0" w:after="0"/>
        <w:jc w:val="both"/>
        <w:rPr/>
      </w:pPr>
      <w:r>
        <w:rPr/>
        <w:t xml:space="preserve">(2). Có tối đa 9 loại kiểu gen đồng hợp về cả ba locut trên. </w:t>
      </w:r>
    </w:p>
    <w:p>
      <w:pPr>
        <w:pStyle w:val="NormalWeb"/>
        <w:tabs>
          <w:tab w:val="clear" w:pos="720"/>
          <w:tab w:val="left" w:pos="288" w:leader="none"/>
        </w:tabs>
        <w:spacing w:lineRule="auto" w:line="288" w:before="0" w:after="0"/>
        <w:jc w:val="both"/>
        <w:rPr/>
      </w:pPr>
      <w:r>
        <w:rPr/>
        <w:t xml:space="preserve">(3). Có tối đa 10 loại kiểu gen dị hợp về một trong ba locut trên. </w:t>
      </w:r>
    </w:p>
    <w:p>
      <w:pPr>
        <w:pStyle w:val="NormalWeb"/>
        <w:tabs>
          <w:tab w:val="clear" w:pos="720"/>
          <w:tab w:val="left" w:pos="288" w:leader="none"/>
        </w:tabs>
        <w:spacing w:lineRule="auto" w:line="288" w:before="0" w:after="0"/>
        <w:jc w:val="both"/>
        <w:rPr/>
      </w:pPr>
      <w:r>
        <w:rPr/>
        <w:t xml:space="preserve">(4). Có tối đa 4 loại kiểu gen dị hợp về cả ba locut trên. </w:t>
      </w:r>
    </w:p>
    <w:p>
      <w:pPr>
        <w:pStyle w:val="NormalWeb"/>
        <w:tabs>
          <w:tab w:val="clear" w:pos="720"/>
          <w:tab w:val="left" w:pos="288" w:leader="none"/>
        </w:tabs>
        <w:spacing w:lineRule="auto" w:line="288" w:before="0" w:after="0"/>
        <w:jc w:val="both"/>
        <w:rPr/>
      </w:pPr>
      <w:r>
        <w:rPr/>
        <w:tab/>
      </w:r>
      <w:r>
        <w:rPr>
          <w:b/>
        </w:rPr>
        <w:t>A.</w:t>
      </w:r>
      <w:r>
        <w:rPr/>
        <w:t xml:space="preserve"> 1</w:t>
        <w:tab/>
        <w:tab/>
        <w:tab/>
        <w:tab/>
      </w:r>
      <w:r>
        <w:rPr>
          <w:b/>
        </w:rPr>
        <w:t>B</w:t>
      </w:r>
      <w:r>
        <w:rPr/>
        <w:t>. 4</w:t>
        <w:tab/>
        <w:tab/>
        <w:tab/>
        <w:tab/>
      </w:r>
      <w:r>
        <w:rPr>
          <w:b/>
        </w:rPr>
        <w:t>C.</w:t>
      </w:r>
      <w:r>
        <w:rPr/>
        <w:t xml:space="preserve"> 3</w:t>
        <w:tab/>
        <w:tab/>
        <w:tab/>
        <w:tab/>
      </w:r>
      <w:r>
        <w:rPr>
          <w:b/>
        </w:rPr>
        <w:t>D.</w:t>
      </w:r>
      <w:r>
        <w:rPr/>
        <w:t xml:space="preserve"> 2</w:t>
      </w:r>
    </w:p>
    <w:p>
      <w:pPr>
        <w:pStyle w:val="NormalWeb"/>
        <w:tabs>
          <w:tab w:val="clear" w:pos="720"/>
          <w:tab w:val="left" w:pos="288" w:leader="none"/>
        </w:tabs>
        <w:spacing w:lineRule="auto" w:line="288" w:before="0" w:after="0"/>
        <w:jc w:val="both"/>
        <w:rPr/>
      </w:pPr>
      <w:r>
        <w:rPr>
          <w:b/>
          <w:bCs/>
        </w:rPr>
        <w:t>Câu 118.</w:t>
      </w:r>
      <w:r>
        <w:rPr/>
        <w:t xml:space="preserve"> Sơ đồ bên dưới minh họa lưới thức ăn trong một hệ sinh thái gồm các loài sinh vật A, B, D, X, Y, Z.</w:t>
      </w:r>
    </w:p>
    <w:p>
      <w:pPr>
        <w:pStyle w:val="NormalWeb"/>
        <w:tabs>
          <w:tab w:val="clear" w:pos="720"/>
          <w:tab w:val="left" w:pos="288" w:leader="none"/>
        </w:tabs>
        <w:spacing w:lineRule="auto" w:line="288" w:before="0" w:after="0"/>
        <w:jc w:val="center"/>
        <w:rPr>
          <w:lang w:val="en-US" w:eastAsia="en-US"/>
        </w:rPr>
      </w:pPr>
      <w:r>
        <w:rPr>
          <w:lang w:val="en-US" w:eastAsia="en-US"/>
        </w:rPr>
        <w:drawing>
          <wp:inline distT="0" distB="0" distL="0" distR="0">
            <wp:extent cx="1568450" cy="1558290"/>
            <wp:effectExtent l="0" t="0" r="0" b="0"/>
            <wp:docPr id="4"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
                    <pic:cNvPicPr>
                      <a:picLocks noChangeAspect="1" noChangeArrowheads="1"/>
                    </pic:cNvPicPr>
                  </pic:nvPicPr>
                  <pic:blipFill>
                    <a:blip r:embed="rId12"/>
                    <a:srcRect l="-18" t="-18" r="-18" b="-18"/>
                    <a:stretch>
                      <a:fillRect/>
                    </a:stretch>
                  </pic:blipFill>
                  <pic:spPr bwMode="auto">
                    <a:xfrm>
                      <a:off x="0" y="0"/>
                      <a:ext cx="1568450" cy="1558290"/>
                    </a:xfrm>
                    <a:prstGeom prst="rect">
                      <a:avLst/>
                    </a:prstGeom>
                  </pic:spPr>
                </pic:pic>
              </a:graphicData>
            </a:graphic>
          </wp:inline>
        </w:drawing>
      </w:r>
    </w:p>
    <w:p>
      <w:pPr>
        <w:pStyle w:val="NormalWeb"/>
        <w:tabs>
          <w:tab w:val="clear" w:pos="720"/>
          <w:tab w:val="left" w:pos="288" w:leader="none"/>
        </w:tabs>
        <w:spacing w:lineRule="auto" w:line="288" w:before="0" w:after="0"/>
        <w:jc w:val="both"/>
        <w:rPr/>
      </w:pPr>
      <w:r>
        <w:rPr/>
        <w:t xml:space="preserve">Cho các kết luận sau về lưới thức ăn này: </w:t>
      </w:r>
    </w:p>
    <w:p>
      <w:pPr>
        <w:pStyle w:val="NormalWeb"/>
        <w:tabs>
          <w:tab w:val="clear" w:pos="720"/>
          <w:tab w:val="left" w:pos="288" w:leader="none"/>
        </w:tabs>
        <w:spacing w:lineRule="auto" w:line="288" w:before="0" w:after="0"/>
        <w:jc w:val="both"/>
        <w:rPr/>
      </w:pPr>
      <w:r>
        <w:rPr/>
        <w:t xml:space="preserve">(1). Nếu loài D bị loại ra khỏi quần xã loài A sẽ mất đi. </w:t>
      </w:r>
    </w:p>
    <w:p>
      <w:pPr>
        <w:pStyle w:val="NormalWeb"/>
        <w:tabs>
          <w:tab w:val="clear" w:pos="720"/>
          <w:tab w:val="left" w:pos="288" w:leader="none"/>
        </w:tabs>
        <w:spacing w:lineRule="auto" w:line="288" w:before="0" w:after="0"/>
        <w:jc w:val="both"/>
        <w:rPr/>
      </w:pPr>
      <w:r>
        <w:rPr/>
        <w:t xml:space="preserve">(2). Loài B tham gia vào 3 chuỗi thức ăn trong quần xã. </w:t>
      </w:r>
    </w:p>
    <w:p>
      <w:pPr>
        <w:pStyle w:val="NormalWeb"/>
        <w:tabs>
          <w:tab w:val="clear" w:pos="720"/>
          <w:tab w:val="left" w:pos="288" w:leader="none"/>
        </w:tabs>
        <w:spacing w:lineRule="auto" w:line="288" w:before="0" w:after="0"/>
        <w:jc w:val="both"/>
        <w:rPr/>
      </w:pPr>
      <w:r>
        <w:rPr/>
        <w:t>(3). Loài X suy giảm về số lượng sẽ khiến cho cạnh tranh giữa 3 loài B, C, D tăng lên.</w:t>
      </w:r>
    </w:p>
    <w:p>
      <w:pPr>
        <w:pStyle w:val="NormalWeb"/>
        <w:tabs>
          <w:tab w:val="clear" w:pos="720"/>
          <w:tab w:val="left" w:pos="288" w:leader="none"/>
        </w:tabs>
        <w:spacing w:lineRule="auto" w:line="288" w:before="0" w:after="0"/>
        <w:jc w:val="both"/>
        <w:rPr/>
      </w:pPr>
      <w:r>
        <w:rPr/>
        <w:t>Phương án trả lời đúng là</w:t>
      </w:r>
    </w:p>
    <w:p>
      <w:pPr>
        <w:pStyle w:val="NormalWeb"/>
        <w:tabs>
          <w:tab w:val="clear" w:pos="720"/>
          <w:tab w:val="left" w:pos="288" w:leader="none"/>
        </w:tabs>
        <w:spacing w:lineRule="auto" w:line="288" w:before="0" w:after="0"/>
        <w:jc w:val="both"/>
        <w:rPr/>
      </w:pPr>
      <w:r>
        <w:rPr/>
        <w:tab/>
      </w:r>
      <w:r>
        <w:rPr>
          <w:b/>
        </w:rPr>
        <w:t>A.</w:t>
      </w:r>
      <w:r>
        <w:rPr/>
        <w:t xml:space="preserve"> (1) đúng; (2) sai; (3) đúng.</w:t>
        <w:tab/>
        <w:tab/>
        <w:tab/>
        <w:tab/>
      </w:r>
      <w:r>
        <w:rPr>
          <w:b/>
        </w:rPr>
        <w:t>B.</w:t>
      </w:r>
      <w:r>
        <w:rPr/>
        <w:t xml:space="preserve"> (1) sai; (2) đúng; (3) sai. </w:t>
      </w:r>
    </w:p>
    <w:p>
      <w:pPr>
        <w:pStyle w:val="NormalWeb"/>
        <w:tabs>
          <w:tab w:val="clear" w:pos="720"/>
          <w:tab w:val="left" w:pos="288" w:leader="none"/>
        </w:tabs>
        <w:spacing w:lineRule="auto" w:line="288" w:before="0" w:after="0"/>
        <w:jc w:val="both"/>
        <w:rPr/>
      </w:pPr>
      <w:r>
        <w:rPr/>
        <w:tab/>
      </w:r>
      <w:r>
        <w:rPr>
          <w:b/>
        </w:rPr>
        <w:t>C.</w:t>
      </w:r>
      <w:r>
        <w:rPr/>
        <w:t xml:space="preserve"> (1) sai; (2) đúng; (3) đúng.</w:t>
        <w:tab/>
        <w:tab/>
        <w:tab/>
        <w:tab/>
      </w:r>
      <w:r>
        <w:rPr>
          <w:b/>
        </w:rPr>
        <w:t>D.</w:t>
      </w:r>
      <w:r>
        <w:rPr/>
        <w:t xml:space="preserve"> (1) đúng; (2) sai; (3) sai. </w:t>
      </w:r>
    </w:p>
    <w:p>
      <w:pPr>
        <w:pStyle w:val="NormalWeb"/>
        <w:tabs>
          <w:tab w:val="clear" w:pos="720"/>
          <w:tab w:val="left" w:pos="288" w:leader="none"/>
        </w:tabs>
        <w:spacing w:lineRule="auto" w:line="288" w:before="0" w:after="0"/>
        <w:jc w:val="both"/>
        <w:rPr/>
      </w:pPr>
      <w:r>
        <w:rPr>
          <w:b/>
          <w:bCs/>
        </w:rPr>
        <w:t>Câu 119.</w:t>
      </w:r>
      <w:r>
        <w:rPr/>
        <w:t xml:space="preserve"> Mức cấu trúc xoắn của nhiễm sắc thể có đường kính 30 nm là </w:t>
      </w:r>
    </w:p>
    <w:p>
      <w:pPr>
        <w:pStyle w:val="NormalWeb"/>
        <w:tabs>
          <w:tab w:val="clear" w:pos="720"/>
          <w:tab w:val="left" w:pos="288" w:leader="none"/>
        </w:tabs>
        <w:spacing w:lineRule="auto" w:line="288" w:before="0" w:after="0"/>
        <w:jc w:val="both"/>
        <w:rPr/>
      </w:pPr>
      <w:r>
        <w:rPr/>
        <w:tab/>
      </w:r>
      <w:r>
        <w:rPr>
          <w:b/>
        </w:rPr>
        <w:t>A.</w:t>
      </w:r>
      <w:r>
        <w:rPr/>
        <w:t xml:space="preserve"> Sợi ADN.</w:t>
        <w:tab/>
        <w:tab/>
      </w:r>
      <w:r>
        <w:rPr>
          <w:b/>
        </w:rPr>
        <w:t>B.</w:t>
      </w:r>
      <w:r>
        <w:rPr/>
        <w:t xml:space="preserve"> sợi cơ bản.</w:t>
        <w:tab/>
        <w:tab/>
      </w:r>
      <w:r>
        <w:rPr>
          <w:b/>
        </w:rPr>
        <w:t>C.</w:t>
      </w:r>
      <w:r>
        <w:rPr/>
        <w:t xml:space="preserve"> sợi nhiễm sắc. </w:t>
        <w:tab/>
      </w:r>
      <w:r>
        <w:rPr>
          <w:b/>
        </w:rPr>
        <w:t>D.</w:t>
      </w:r>
      <w:r>
        <w:rPr/>
        <w:t xml:space="preserve"> cấu trúc siêu xoắn. </w:t>
      </w:r>
    </w:p>
    <w:p>
      <w:pPr>
        <w:pStyle w:val="NormalWeb"/>
        <w:tabs>
          <w:tab w:val="clear" w:pos="720"/>
          <w:tab w:val="left" w:pos="288" w:leader="none"/>
        </w:tabs>
        <w:spacing w:lineRule="auto" w:line="288" w:before="0" w:after="0"/>
        <w:jc w:val="both"/>
        <w:rPr/>
      </w:pPr>
      <w:r>
        <w:rPr>
          <w:b/>
          <w:bCs/>
        </w:rPr>
        <w:t>Câu 120.</w:t>
      </w:r>
      <w:r>
        <w:rPr/>
        <w:t xml:space="preserve"> Giả sử một chuỗi thức ăn ở một hệ sinh thái vùng biển khơi được mô tả như sau:</w:t>
      </w:r>
    </w:p>
    <w:p>
      <w:pPr>
        <w:pStyle w:val="NormalWeb"/>
        <w:tabs>
          <w:tab w:val="clear" w:pos="720"/>
          <w:tab w:val="left" w:pos="288" w:leader="none"/>
        </w:tabs>
        <w:spacing w:lineRule="auto" w:line="288" w:before="0" w:after="0"/>
        <w:jc w:val="both"/>
        <w:rPr/>
      </w:pPr>
      <w:r>
        <w:rPr/>
        <w:tab/>
        <w:t xml:space="preserve">Thực vật phù du </w:t>
      </w:r>
      <w:r>
        <w:rPr>
          <w:rFonts w:eastAsia="Wingdings" w:cs="Wingdings" w:ascii="Wingdings" w:hAnsi="Wingdings"/>
        </w:rPr>
        <w:t></w:t>
      </w:r>
      <w:r>
        <w:rPr/>
        <w:t xml:space="preserve"> Động vật phù du </w:t>
      </w:r>
      <w:r>
        <w:rPr>
          <w:rFonts w:eastAsia="Wingdings" w:cs="Wingdings" w:ascii="Wingdings" w:hAnsi="Wingdings"/>
        </w:rPr>
        <w:t></w:t>
      </w:r>
      <w:r>
        <w:rPr/>
        <w:t xml:space="preserve"> Cá trích </w:t>
      </w:r>
      <w:r>
        <w:rPr>
          <w:rFonts w:eastAsia="Wingdings" w:cs="Wingdings" w:ascii="Wingdings" w:hAnsi="Wingdings"/>
        </w:rPr>
        <w:t></w:t>
      </w:r>
      <w:r>
        <w:rPr/>
        <w:t xml:space="preserve"> Cá ngừ</w:t>
      </w:r>
    </w:p>
    <w:p>
      <w:pPr>
        <w:pStyle w:val="NormalWeb"/>
        <w:tabs>
          <w:tab w:val="clear" w:pos="720"/>
          <w:tab w:val="left" w:pos="288" w:leader="none"/>
        </w:tabs>
        <w:spacing w:lineRule="auto" w:line="288" w:before="0" w:after="0"/>
        <w:jc w:val="both"/>
        <w:rPr/>
      </w:pPr>
      <w:r>
        <w:rPr/>
        <w:t xml:space="preserve">Có bao nhiêu phát biểu sau đây đúng về chuỗi thức ăn này? </w:t>
      </w:r>
    </w:p>
    <w:p>
      <w:pPr>
        <w:pStyle w:val="NormalWeb"/>
        <w:tabs>
          <w:tab w:val="clear" w:pos="720"/>
          <w:tab w:val="left" w:pos="288" w:leader="none"/>
        </w:tabs>
        <w:spacing w:lineRule="auto" w:line="288" w:before="0" w:after="0"/>
        <w:jc w:val="both"/>
        <w:rPr/>
      </w:pPr>
      <w:r>
        <w:rPr/>
        <w:t xml:space="preserve">(1). Chuỗi thức ăn này có 4 bậc dinh dưỡng. </w:t>
      </w:r>
    </w:p>
    <w:p>
      <w:pPr>
        <w:pStyle w:val="NormalWeb"/>
        <w:tabs>
          <w:tab w:val="clear" w:pos="720"/>
          <w:tab w:val="left" w:pos="288" w:leader="none"/>
        </w:tabs>
        <w:spacing w:lineRule="auto" w:line="288" w:before="0" w:after="0"/>
        <w:jc w:val="both"/>
        <w:rPr/>
      </w:pPr>
      <w:r>
        <w:rPr/>
        <w:t xml:space="preserve">(2). Chỉ có cá trích và cá ngừ là sinh vật tiêu thụ. </w:t>
      </w:r>
    </w:p>
    <w:p>
      <w:pPr>
        <w:pStyle w:val="NormalWeb"/>
        <w:tabs>
          <w:tab w:val="clear" w:pos="720"/>
          <w:tab w:val="left" w:pos="288" w:leader="none"/>
        </w:tabs>
        <w:spacing w:lineRule="auto" w:line="288" w:before="0" w:after="0"/>
        <w:jc w:val="both"/>
        <w:rPr/>
      </w:pPr>
      <w:r>
        <w:rPr/>
        <w:t xml:space="preserve">(3). Cá ngừ thuộc bậc dinh dưỡng cấp 3. </w:t>
      </w:r>
    </w:p>
    <w:p>
      <w:pPr>
        <w:pStyle w:val="NormalWeb"/>
        <w:tabs>
          <w:tab w:val="clear" w:pos="720"/>
          <w:tab w:val="left" w:pos="288" w:leader="none"/>
        </w:tabs>
        <w:spacing w:lineRule="auto" w:line="288" w:before="0" w:after="0"/>
        <w:jc w:val="both"/>
        <w:rPr/>
      </w:pPr>
      <w:r>
        <w:rPr/>
        <w:t xml:space="preserve">(4). Mối quan hệ giữa cá ngừ và cá trích là quan hệ giữa sinh vật ăn thịt và con mồi. </w:t>
      </w:r>
    </w:p>
    <w:p>
      <w:pPr>
        <w:pStyle w:val="NormalWeb"/>
        <w:tabs>
          <w:tab w:val="clear" w:pos="720"/>
          <w:tab w:val="left" w:pos="288" w:leader="none"/>
        </w:tabs>
        <w:spacing w:lineRule="auto" w:line="288" w:before="0" w:after="0"/>
        <w:jc w:val="both"/>
        <w:rPr/>
      </w:pPr>
      <w:r>
        <w:rPr/>
        <w:t>(5). Sự tăng giảm kích thước của quần thể cá trích có ảnh hưởng đến kích thước của quần thể cá thể cá ngừ.</w:t>
      </w:r>
    </w:p>
    <w:p>
      <w:pPr>
        <w:pStyle w:val="NormalWeb"/>
        <w:tabs>
          <w:tab w:val="clear" w:pos="720"/>
          <w:tab w:val="left" w:pos="288" w:leader="none"/>
        </w:tabs>
        <w:spacing w:lineRule="auto" w:line="288" w:before="0" w:after="0"/>
        <w:jc w:val="both"/>
        <w:rPr/>
      </w:pPr>
      <w:r>
        <w:rPr/>
        <w:tab/>
      </w:r>
      <w:r>
        <w:rPr>
          <w:b/>
        </w:rPr>
        <w:t>A.</w:t>
      </w:r>
      <w:r>
        <w:rPr/>
        <w:t xml:space="preserve"> 3</w:t>
        <w:tab/>
        <w:tab/>
        <w:tab/>
        <w:tab/>
      </w:r>
      <w:r>
        <w:rPr>
          <w:b/>
        </w:rPr>
        <w:t>B.</w:t>
      </w:r>
      <w:r>
        <w:rPr/>
        <w:t xml:space="preserve"> 1</w:t>
        <w:tab/>
        <w:tab/>
        <w:tab/>
      </w:r>
      <w:r>
        <w:rPr>
          <w:b/>
        </w:rPr>
        <w:t>C.</w:t>
      </w:r>
      <w:r>
        <w:rPr/>
        <w:t xml:space="preserve"> 4</w:t>
        <w:tab/>
        <w:tab/>
        <w:tab/>
      </w:r>
      <w:r>
        <w:rPr>
          <w:b/>
        </w:rPr>
        <w:t>D.</w:t>
      </w:r>
      <w:r>
        <w:rPr/>
        <w:t xml:space="preserve"> 2</w:t>
      </w:r>
    </w:p>
    <w:p>
      <w:pPr>
        <w:pStyle w:val="NormalWeb"/>
        <w:tabs>
          <w:tab w:val="clear" w:pos="720"/>
          <w:tab w:val="left" w:pos="288" w:leader="none"/>
        </w:tabs>
        <w:spacing w:lineRule="auto" w:line="288" w:before="0" w:after="0"/>
        <w:jc w:val="both"/>
        <w:rPr/>
      </w:pPr>
      <w:r>
        <w:rPr/>
      </w:r>
      <w:r>
        <w:br w:type="page"/>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MA TRẬN ĐỀ 14</w:t>
      </w:r>
    </w:p>
    <w:tbl>
      <w:tblPr>
        <w:tblW w:w="5000" w:type="pct"/>
        <w:jc w:val="start"/>
        <w:tblInd w:w="-5" w:type="dxa"/>
        <w:tblCellMar>
          <w:top w:w="0" w:type="dxa"/>
          <w:start w:w="108" w:type="dxa"/>
          <w:bottom w:w="0" w:type="dxa"/>
          <w:end w:w="108" w:type="dxa"/>
        </w:tblCellMar>
      </w:tblPr>
      <w:tblGrid>
        <w:gridCol w:w="1580"/>
        <w:gridCol w:w="3634"/>
        <w:gridCol w:w="781"/>
        <w:gridCol w:w="921"/>
        <w:gridCol w:w="863"/>
        <w:gridCol w:w="771"/>
        <w:gridCol w:w="1088"/>
      </w:tblGrid>
      <w:tr>
        <w:trPr>
          <w:trHeight w:val="360" w:hRule="atLeast"/>
        </w:trPr>
        <w:tc>
          <w:tcPr>
            <w:tcW w:w="1580"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Chủ đề</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Nội dung</w:t>
            </w:r>
          </w:p>
        </w:tc>
        <w:tc>
          <w:tcPr>
            <w:tcW w:w="781" w:type="dxa"/>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Tổng số câu</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Nhận biêt</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Thông hiểu</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Vận dụng</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Vận dụng cao</w:t>
            </w:r>
          </w:p>
        </w:tc>
      </w:tr>
      <w:tr>
        <w:trPr>
          <w:trHeight w:val="360"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Sinh học 11</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Chuyển hóa vật chất và năng lượng</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81, 88</w:t>
            </w:r>
          </w:p>
        </w:tc>
        <w:tc>
          <w:tcPr>
            <w:tcW w:w="863"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109</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6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Cảm ứng</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94 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6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Sinh trưởng và phát triển</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6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Sinh sản</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60"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Cơ chế di truyền và biến dị</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Mã di truyền, ADN, phiên mã, dịch mã </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7</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82, 84</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110</w:t>
            </w:r>
          </w:p>
        </w:tc>
        <w:tc>
          <w:tcPr>
            <w:tcW w:w="1088" w:type="dxa"/>
            <w:vMerge w:val="restart"/>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117</w:t>
            </w:r>
          </w:p>
        </w:tc>
      </w:tr>
      <w:tr>
        <w:trPr>
          <w:trHeight w:val="36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Điều hòa hoạt động của gen</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95</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6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Đột biến gen</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96</w:t>
            </w:r>
          </w:p>
        </w:tc>
        <w:tc>
          <w:tcPr>
            <w:tcW w:w="771"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111</w:t>
            </w:r>
          </w:p>
        </w:tc>
        <w:tc>
          <w:tcPr>
            <w:tcW w:w="10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6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NST, đột biến cấu trúc và số lượng NST</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71"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0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90"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Tính quy luật của hiện tượng di truyền</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Quy luật Menđen</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7</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83, 86, 87</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w:t>
            </w:r>
          </w:p>
        </w:tc>
        <w:tc>
          <w:tcPr>
            <w:tcW w:w="1088" w:type="dxa"/>
            <w:vMerge w:val="restart"/>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118, 119</w:t>
            </w:r>
          </w:p>
        </w:tc>
      </w:tr>
      <w:tr>
        <w:trPr>
          <w:trHeight w:val="39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Tương tác gen, gen đa hiệu</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98</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62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Liên kết gen, Hoán vị gen, liên kết giới tính, di truyền ngoài nhân</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90</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99</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620" w:hRule="atLeast"/>
        </w:trPr>
        <w:tc>
          <w:tcPr>
            <w:tcW w:w="1580"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Di truyền học quần thể</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Cấu trúc di truyền của quần thể</w:t>
            </w:r>
          </w:p>
        </w:tc>
        <w:tc>
          <w:tcPr>
            <w:tcW w:w="781" w:type="dxa"/>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89 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113</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90"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Ứng dụng di truyền học</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Chọn giống vật nuôi, cây trồng</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w:t>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107</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62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Tạo giống bằng gây đột biến, công nghệ tế bào, công nghệ gen</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101</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90"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Di truyền học người</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Di truyền y học</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114</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62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Bảo vệ vốn gen loài người, một số vấn đề xã hội của di truyền học</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90"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Bằng chứng, cơ chế tiến hóa</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Bằng chứng tiến hóa</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5</w:t>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102</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9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Học thuyết Đacuyn, Thuyết tổng hợp</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85 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103</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9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Loài và quá trình hình thành loài</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115</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90"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Sự phát sinh, phát triển sự sống trên trái đất</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Nguồn gốc sự sống</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w:t>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01"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Sự phát triển sinh giới qua các đại địa chất</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9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Sự phát sinh loài người</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45"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Cá thể và quần thể sinh vật</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Môi trường và các nhân tố sinh thái</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3</w:t>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104</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45"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Quần thể sinh vật</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105</w:t>
            </w:r>
          </w:p>
        </w:tc>
        <w:tc>
          <w:tcPr>
            <w:tcW w:w="77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45"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Quần xã sinh vật</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Quần xã sinh vật</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3</w:t>
            </w:r>
          </w:p>
        </w:tc>
        <w:tc>
          <w:tcPr>
            <w:tcW w:w="921"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97</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116 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45"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Diễn thế sinh thái</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107</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45" w:hRule="atLeast"/>
        </w:trPr>
        <w:tc>
          <w:tcPr>
            <w:tcW w:w="1580" w:type="dxa"/>
            <w:vMerge w:val="restart"/>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Hệ sinh thái, sinh quyển và bảo vệ môi trường</w:t>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Hệ sinh thái</w:t>
            </w:r>
          </w:p>
        </w:tc>
        <w:tc>
          <w:tcPr>
            <w:tcW w:w="781" w:type="dxa"/>
            <w:vMerge w:val="restart"/>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5</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91</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93</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120</w:t>
            </w:r>
          </w:p>
        </w:tc>
      </w:tr>
      <w:tr>
        <w:trPr>
          <w:trHeight w:val="620"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Trao đổi vật chất trong hệ sinh thái, chu trình sinh địa hóa và sinh quyển</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92</w:t>
            </w:r>
          </w:p>
        </w:tc>
        <w:tc>
          <w:tcPr>
            <w:tcW w:w="863" w:type="dxa"/>
            <w:tcBorders>
              <w:top w:val="single" w:sz="4" w:space="0" w:color="000000"/>
              <w:star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345" w:hRule="atLeast"/>
        </w:trPr>
        <w:tc>
          <w:tcPr>
            <w:tcW w:w="1580"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34" w:type="dxa"/>
            <w:tcBorders>
              <w:top w:val="single" w:sz="4" w:space="0" w:color="000000"/>
              <w:star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Dòng năng lượng, hiệu suất sinh thái</w:t>
            </w:r>
          </w:p>
        </w:tc>
        <w:tc>
          <w:tcPr>
            <w:tcW w:w="781" w:type="dxa"/>
            <w:vMerge w:val="continue"/>
            <w:tcBorders>
              <w:top w:val="single" w:sz="4" w:space="0" w:color="000000"/>
              <w:start w:val="single" w:sz="4" w:space="0" w:color="000000"/>
              <w:bottom w:val="single" w:sz="4" w:space="0" w:color="000000"/>
            </w:tcBorders>
            <w:shd w:fill="D9E1F2" w:val="clear"/>
            <w:vAlign w:val="center"/>
          </w:tcPr>
          <w:p>
            <w:pPr>
              <w:pStyle w:val="Normal"/>
              <w:snapToGrid w:val="false"/>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108</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465" w:hRule="atLeast"/>
        </w:trPr>
        <w:tc>
          <w:tcPr>
            <w:tcW w:w="5214" w:type="dxa"/>
            <w:gridSpan w:val="2"/>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TỔNG</w:t>
            </w:r>
          </w:p>
        </w:tc>
        <w:tc>
          <w:tcPr>
            <w:tcW w:w="781" w:type="dxa"/>
            <w:tcBorders>
              <w:top w:val="single" w:sz="4" w:space="0" w:color="000000"/>
              <w:start w:val="single" w:sz="4" w:space="0" w:color="000000"/>
              <w:bottom w:val="single" w:sz="4" w:space="0" w:color="000000"/>
            </w:tcBorders>
            <w:shd w:fill="D9E1F2"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40</w:t>
            </w:r>
          </w:p>
        </w:tc>
        <w:tc>
          <w:tcPr>
            <w:tcW w:w="92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12</w:t>
            </w:r>
          </w:p>
        </w:tc>
        <w:tc>
          <w:tcPr>
            <w:tcW w:w="863"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16</w:t>
            </w:r>
          </w:p>
        </w:tc>
        <w:tc>
          <w:tcPr>
            <w:tcW w:w="771" w:type="dxa"/>
            <w:tcBorders>
              <w:top w:val="single" w:sz="4" w:space="0" w:color="000000"/>
              <w:start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w:t>
            </w:r>
          </w:p>
        </w:tc>
        <w:tc>
          <w:tcPr>
            <w:tcW w:w="10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w:t>
            </w:r>
          </w:p>
        </w:tc>
      </w:tr>
    </w:tbl>
    <w:p>
      <w:pPr>
        <w:pStyle w:val="Normal"/>
        <w:spacing w:lineRule="auto" w:line="300" w:before="0" w:after="0"/>
        <w:ind w:start="792" w:hanging="792"/>
        <w:jc w:val="center"/>
        <w:rPr>
          <w:rFonts w:ascii="Times New Roman" w:hAnsi="Times New Roman" w:cs="Times New Roman"/>
          <w:b/>
          <w:b/>
          <w:color w:val="000000"/>
          <w:sz w:val="24"/>
          <w:szCs w:val="24"/>
          <w:lang w:val="pt-BR"/>
        </w:rPr>
      </w:pPr>
      <w:r>
        <w:rPr>
          <w:rFonts w:cs="Times New Roman" w:ascii="Times New Roman" w:hAnsi="Times New Roman"/>
          <w:b/>
          <w:color w:val="000000"/>
          <w:sz w:val="24"/>
          <w:szCs w:val="24"/>
          <w:lang w:val="pt-BR"/>
        </w:rPr>
      </w:r>
      <w:r>
        <w:br w:type="page"/>
      </w:r>
    </w:p>
    <w:p>
      <w:pPr>
        <w:pStyle w:val="Normal"/>
        <w:spacing w:lineRule="auto" w:line="240" w:before="0" w:after="0"/>
        <w:jc w:val="center"/>
        <w:rPr>
          <w:rFonts w:ascii="Times New Roman" w:hAnsi="Times New Roman" w:eastAsia="Times New Roman" w:cs="Times New Roman"/>
          <w:b/>
          <w:b/>
          <w:color w:val="000000"/>
          <w:sz w:val="24"/>
          <w:szCs w:val="24"/>
          <w:lang w:val="pt-BR"/>
        </w:rPr>
      </w:pPr>
      <w:r>
        <w:rPr>
          <w:rFonts w:eastAsia="Times New Roman" w:cs="Times New Roman" w:ascii="Times New Roman" w:hAnsi="Times New Roman"/>
          <w:b/>
          <w:color w:val="000000"/>
          <w:sz w:val="24"/>
          <w:szCs w:val="24"/>
          <w:lang w:val="pt-BR"/>
        </w:rPr>
      </w:r>
    </w:p>
    <w:p>
      <w:pPr>
        <w:pStyle w:val="NormalWeb"/>
        <w:tabs>
          <w:tab w:val="clear" w:pos="720"/>
          <w:tab w:val="left" w:pos="288" w:leader="none"/>
        </w:tabs>
        <w:spacing w:lineRule="auto" w:line="288" w:before="0" w:after="0"/>
        <w:jc w:val="center"/>
        <w:rPr>
          <w:b/>
          <w:b/>
        </w:rPr>
      </w:pPr>
      <w:r>
        <w:rPr>
          <w:b/>
        </w:rPr>
        <w:t>ĐÁP ÁN ĐỀ 14</w:t>
      </w:r>
    </w:p>
    <w:tbl>
      <w:tblPr>
        <w:tblW w:w="9865" w:type="dxa"/>
        <w:jc w:val="center"/>
        <w:tblInd w:w="0" w:type="dxa"/>
        <w:tblCellMar>
          <w:top w:w="0" w:type="dxa"/>
          <w:start w:w="108" w:type="dxa"/>
          <w:bottom w:w="0" w:type="dxa"/>
          <w:end w:w="108" w:type="dxa"/>
        </w:tblCellMar>
      </w:tblPr>
      <w:tblGrid>
        <w:gridCol w:w="984"/>
        <w:gridCol w:w="985"/>
        <w:gridCol w:w="985"/>
        <w:gridCol w:w="985"/>
        <w:gridCol w:w="986"/>
        <w:gridCol w:w="986"/>
        <w:gridCol w:w="986"/>
        <w:gridCol w:w="986"/>
        <w:gridCol w:w="986"/>
        <w:gridCol w:w="996"/>
      </w:tblGrid>
      <w:tr>
        <w:trPr/>
        <w:tc>
          <w:tcPr>
            <w:tcW w:w="984"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b/>
                <w:b/>
              </w:rPr>
            </w:pPr>
            <w:r>
              <w:rPr>
                <w:b/>
              </w:rPr>
              <w:t>81.D</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b/>
                <w:b/>
              </w:rPr>
            </w:pPr>
            <w:r>
              <w:rPr>
                <w:b/>
              </w:rPr>
              <w:t>82.C</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83.B</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84.B</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b/>
                <w:b/>
              </w:rPr>
            </w:pPr>
            <w:r>
              <w:rPr>
                <w:b/>
              </w:rPr>
              <w:t>85.C</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86.D</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87.B</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88.D</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89.C</w:t>
            </w:r>
          </w:p>
        </w:tc>
        <w:tc>
          <w:tcPr>
            <w:tcW w:w="996"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b/>
              </w:rPr>
              <w:t>90.D</w:t>
            </w:r>
          </w:p>
        </w:tc>
      </w:tr>
      <w:tr>
        <w:trPr/>
        <w:tc>
          <w:tcPr>
            <w:tcW w:w="984"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91.A</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92.B</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93.C</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94.B</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95.A</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96.B</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97.A</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b/>
                <w:b/>
              </w:rPr>
            </w:pPr>
            <w:r>
              <w:rPr>
                <w:b/>
              </w:rPr>
              <w:t>98.B</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99.C</w:t>
            </w:r>
          </w:p>
        </w:tc>
        <w:tc>
          <w:tcPr>
            <w:tcW w:w="996"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b/>
              </w:rPr>
              <w:t>100.A</w:t>
            </w:r>
          </w:p>
        </w:tc>
      </w:tr>
      <w:tr>
        <w:trPr/>
        <w:tc>
          <w:tcPr>
            <w:tcW w:w="984"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101.A</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102.D</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103.C</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104.A</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105.A</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b/>
                <w:b/>
              </w:rPr>
            </w:pPr>
            <w:r>
              <w:rPr>
                <w:b/>
              </w:rPr>
              <w:t>106.D</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107.B</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108.C</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109.B</w:t>
            </w:r>
          </w:p>
        </w:tc>
        <w:tc>
          <w:tcPr>
            <w:tcW w:w="996"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b/>
              </w:rPr>
              <w:t>110.A</w:t>
            </w:r>
          </w:p>
        </w:tc>
      </w:tr>
      <w:tr>
        <w:trPr/>
        <w:tc>
          <w:tcPr>
            <w:tcW w:w="984"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111.B</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112.B</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113.A</w:t>
            </w:r>
          </w:p>
        </w:tc>
        <w:tc>
          <w:tcPr>
            <w:tcW w:w="98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114.D</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115.A</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116.A</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117.A</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118.C</w:t>
            </w:r>
          </w:p>
        </w:tc>
        <w:tc>
          <w:tcPr>
            <w:tcW w:w="98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b/>
              </w:rPr>
              <w:t>119.D</w:t>
            </w:r>
          </w:p>
        </w:tc>
        <w:tc>
          <w:tcPr>
            <w:tcW w:w="996"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b/>
              </w:rPr>
              <w:t>120.A</w:t>
            </w:r>
          </w:p>
        </w:tc>
      </w:tr>
    </w:tbl>
    <w:p>
      <w:pPr>
        <w:pStyle w:val="NormalWeb"/>
        <w:tabs>
          <w:tab w:val="clear" w:pos="720"/>
          <w:tab w:val="left" w:pos="288" w:leader="none"/>
        </w:tabs>
        <w:spacing w:lineRule="auto" w:line="288" w:before="0" w:after="0"/>
        <w:jc w:val="both"/>
        <w:rPr/>
      </w:pPr>
      <w:r>
        <w:rPr/>
      </w:r>
    </w:p>
    <w:p>
      <w:pPr>
        <w:pStyle w:val="NormalWeb"/>
        <w:tabs>
          <w:tab w:val="clear" w:pos="720"/>
          <w:tab w:val="left" w:pos="288" w:leader="none"/>
        </w:tabs>
        <w:spacing w:lineRule="auto" w:line="288" w:before="0" w:after="0"/>
        <w:jc w:val="both"/>
        <w:rPr/>
      </w:pPr>
      <w:r>
        <w:rPr>
          <w:b/>
        </w:rPr>
        <w:t>Câu 81. Chọn đáp án D</w:t>
      </w:r>
    </w:p>
    <w:p>
      <w:pPr>
        <w:pStyle w:val="NormalWeb"/>
        <w:tabs>
          <w:tab w:val="clear" w:pos="720"/>
          <w:tab w:val="left" w:pos="288" w:leader="none"/>
        </w:tabs>
        <w:spacing w:lineRule="auto" w:line="288" w:before="0" w:after="0"/>
        <w:jc w:val="both"/>
        <w:rPr/>
      </w:pPr>
      <w:r>
        <w:rPr>
          <w:b/>
        </w:rPr>
        <w:t xml:space="preserve">Giải thích: </w:t>
      </w:r>
      <w:r>
        <w:rPr/>
        <w:t xml:space="preserve">Dạ múi khế được coi là dạ dày chính thức của động vật nhai lại (SGK Sinh 11 trang 68) </w:t>
      </w:r>
    </w:p>
    <w:p>
      <w:pPr>
        <w:pStyle w:val="NormalWeb"/>
        <w:tabs>
          <w:tab w:val="clear" w:pos="720"/>
          <w:tab w:val="left" w:pos="288" w:leader="none"/>
        </w:tabs>
        <w:spacing w:lineRule="auto" w:line="288" w:before="0" w:after="0"/>
        <w:jc w:val="both"/>
        <w:rPr/>
      </w:pPr>
      <w:r>
        <w:rPr>
          <w:b/>
        </w:rPr>
        <w:t>Câu 82. Chọn đáp án C</w:t>
      </w:r>
    </w:p>
    <w:p>
      <w:pPr>
        <w:pStyle w:val="NormalWeb"/>
        <w:tabs>
          <w:tab w:val="clear" w:pos="720"/>
          <w:tab w:val="left" w:pos="288" w:leader="none"/>
        </w:tabs>
        <w:spacing w:lineRule="auto" w:line="288" w:before="0" w:after="0"/>
        <w:jc w:val="both"/>
        <w:rPr/>
      </w:pPr>
      <w:r>
        <w:rPr>
          <w:b/>
        </w:rPr>
        <w:t xml:space="preserve">Giải thích: </w:t>
      </w:r>
      <w:r>
        <w:rPr/>
        <w:t>Ở tế bào động vật, ti thể là bào quan chứa ADN.</w:t>
      </w:r>
    </w:p>
    <w:p>
      <w:pPr>
        <w:pStyle w:val="NormalWeb"/>
        <w:tabs>
          <w:tab w:val="clear" w:pos="720"/>
          <w:tab w:val="left" w:pos="288" w:leader="none"/>
        </w:tabs>
        <w:spacing w:lineRule="auto" w:line="288" w:before="0" w:after="0"/>
        <w:jc w:val="both"/>
        <w:rPr/>
      </w:pPr>
      <w:r>
        <w:rPr>
          <w:b/>
        </w:rPr>
        <w:t>Câu 83. 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Cơ thể mang 2 alen lặn: Aabb có thể giảm phân tạo giao tử ab. </w:t>
      </w:r>
    </w:p>
    <w:p>
      <w:pPr>
        <w:pStyle w:val="NormalWeb"/>
        <w:tabs>
          <w:tab w:val="clear" w:pos="720"/>
          <w:tab w:val="left" w:pos="288" w:leader="none"/>
        </w:tabs>
        <w:spacing w:lineRule="auto" w:line="288" w:before="0" w:after="0"/>
        <w:jc w:val="both"/>
        <w:rPr/>
      </w:pPr>
      <w:r>
        <w:rPr>
          <w:b/>
          <w:bCs/>
        </w:rPr>
        <w:t xml:space="preserve">Câu 84. </w:t>
      </w:r>
      <w:r>
        <w:rPr>
          <w:b/>
        </w:rPr>
        <w:t>Chọn đáp án B</w:t>
      </w:r>
    </w:p>
    <w:p>
      <w:pPr>
        <w:pStyle w:val="NormalWeb"/>
        <w:tabs>
          <w:tab w:val="clear" w:pos="720"/>
          <w:tab w:val="left" w:pos="288" w:leader="none"/>
        </w:tabs>
        <w:spacing w:lineRule="auto" w:line="288" w:before="0" w:after="0"/>
        <w:jc w:val="both"/>
        <w:rPr/>
      </w:pPr>
      <w:r>
        <w:rPr>
          <w:b/>
        </w:rPr>
        <w:t xml:space="preserve">Giải thích: </w:t>
      </w:r>
      <w:r>
        <w:rPr/>
        <w:t>Trong quá trình nhân đôi ADN, nuclêôtit loại A trên mạch khuôn liên kết với nuclêôtit loại T bằng 2 liên kết hidro.</w:t>
      </w:r>
    </w:p>
    <w:p>
      <w:pPr>
        <w:pStyle w:val="NormalWeb"/>
        <w:tabs>
          <w:tab w:val="clear" w:pos="720"/>
          <w:tab w:val="left" w:pos="288" w:leader="none"/>
        </w:tabs>
        <w:spacing w:lineRule="auto" w:line="288" w:before="0" w:after="0"/>
        <w:jc w:val="both"/>
        <w:rPr/>
      </w:pPr>
      <w:r>
        <w:rPr>
          <w:b/>
        </w:rPr>
        <w:t>Câu 85. Chọn đáp án C</w:t>
      </w:r>
    </w:p>
    <w:p>
      <w:pPr>
        <w:pStyle w:val="NormalWeb"/>
        <w:tabs>
          <w:tab w:val="clear" w:pos="720"/>
          <w:tab w:val="left" w:pos="288" w:leader="none"/>
        </w:tabs>
        <w:spacing w:lineRule="auto" w:line="288" w:before="0" w:after="0"/>
        <w:jc w:val="both"/>
        <w:rPr/>
      </w:pPr>
      <w:r>
        <w:rPr>
          <w:b/>
        </w:rPr>
        <w:t xml:space="preserve">Giải thích: </w:t>
      </w:r>
      <w:r>
        <w:rPr/>
        <w:t>Theo quan niệm tiến hóa hiện đại, đơn vị tiến hóa cơ sở ở các loài giao phối là quần thể.</w:t>
      </w:r>
    </w:p>
    <w:p>
      <w:pPr>
        <w:pStyle w:val="NormalWeb"/>
        <w:tabs>
          <w:tab w:val="clear" w:pos="720"/>
          <w:tab w:val="left" w:pos="288" w:leader="none"/>
        </w:tabs>
        <w:spacing w:lineRule="auto" w:line="288" w:before="0" w:after="0"/>
        <w:jc w:val="both"/>
        <w:rPr/>
      </w:pPr>
      <w:r>
        <w:rPr>
          <w:b/>
        </w:rPr>
        <w:t>Câu 86. Chọn đáp án D</w:t>
      </w:r>
    </w:p>
    <w:p>
      <w:pPr>
        <w:pStyle w:val="NormalWeb"/>
        <w:tabs>
          <w:tab w:val="clear" w:pos="720"/>
          <w:tab w:val="left" w:pos="288" w:leader="none"/>
        </w:tabs>
        <w:spacing w:lineRule="auto" w:line="288" w:before="0" w:after="0"/>
        <w:jc w:val="both"/>
        <w:rPr/>
      </w:pPr>
      <w:r>
        <w:rPr>
          <w:b/>
        </w:rPr>
        <w:t xml:space="preserve">Giải thích: </w:t>
      </w:r>
      <w:r>
        <w:rPr/>
        <w:t>Cơ thể có kiểu gen AaBb là dị hợp về 2 cặp gen.</w:t>
      </w:r>
    </w:p>
    <w:p>
      <w:pPr>
        <w:pStyle w:val="NormalWeb"/>
        <w:tabs>
          <w:tab w:val="clear" w:pos="720"/>
          <w:tab w:val="left" w:pos="288" w:leader="none"/>
        </w:tabs>
        <w:spacing w:lineRule="auto" w:line="288" w:before="0" w:after="0"/>
        <w:jc w:val="both"/>
        <w:rPr/>
      </w:pPr>
      <w:r>
        <w:rPr>
          <w:b/>
        </w:rPr>
        <w:t>Câu 87. 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Phép lai Bb x Bb </w:t>
      </w:r>
      <w:r>
        <w:rPr/>
        <w:object w:dxaOrig="299" w:dyaOrig="219">
          <v:shape id="ole_rId13" style="width:15pt;height:11pt" o:ole="">
            <v:imagedata r:id="rId14" o:title=""/>
          </v:shape>
          <o:OLEObject Type="Embed" ProgID="" ShapeID="ole_rId13" DrawAspect="Content" ObjectID="_1646944610" r:id="rId13"/>
        </w:object>
      </w:r>
      <w:r>
        <w:rPr/>
        <w:t xml:space="preserve"> 1BB:2Bb:1bb; tỉ lệ kiểu hình 3 thân cao:1 thân thấp.</w:t>
      </w:r>
    </w:p>
    <w:p>
      <w:pPr>
        <w:pStyle w:val="NormalWeb"/>
        <w:tabs>
          <w:tab w:val="clear" w:pos="720"/>
          <w:tab w:val="left" w:pos="288" w:leader="none"/>
        </w:tabs>
        <w:spacing w:lineRule="auto" w:line="288" w:before="0" w:after="0"/>
        <w:jc w:val="both"/>
        <w:rPr/>
      </w:pPr>
      <w:r>
        <w:rPr>
          <w:b/>
        </w:rPr>
        <w:t>Câu 88. Chọn đáp án D</w:t>
      </w:r>
    </w:p>
    <w:p>
      <w:pPr>
        <w:pStyle w:val="NormalWeb"/>
        <w:tabs>
          <w:tab w:val="clear" w:pos="720"/>
          <w:tab w:val="left" w:pos="288" w:leader="none"/>
        </w:tabs>
        <w:spacing w:lineRule="auto" w:line="288" w:before="0" w:after="0"/>
        <w:jc w:val="both"/>
        <w:rPr/>
      </w:pPr>
      <w:r>
        <w:rPr>
          <w:b/>
        </w:rPr>
        <w:t xml:space="preserve">Giải thích: </w:t>
      </w:r>
      <w:r>
        <w:rPr/>
        <w:t>Sự trao đổi chất giữa máu và các tế bào của cơ thể xảy ra chủ yếu ở thành mao mạch.</w:t>
      </w:r>
    </w:p>
    <w:p>
      <w:pPr>
        <w:pStyle w:val="NormalWeb"/>
        <w:tabs>
          <w:tab w:val="clear" w:pos="720"/>
          <w:tab w:val="left" w:pos="288" w:leader="none"/>
        </w:tabs>
        <w:spacing w:lineRule="auto" w:line="288" w:before="0" w:after="0"/>
        <w:jc w:val="both"/>
        <w:rPr/>
      </w:pPr>
      <w:r>
        <w:rPr>
          <w:b/>
        </w:rPr>
        <w:t>Câu 89. Chọn đáp án C</w:t>
      </w:r>
    </w:p>
    <w:p>
      <w:pPr>
        <w:pStyle w:val="NormalWeb"/>
        <w:tabs>
          <w:tab w:val="clear" w:pos="720"/>
          <w:tab w:val="left" w:pos="288" w:leader="none"/>
        </w:tabs>
        <w:spacing w:lineRule="auto" w:line="288" w:before="0" w:after="0"/>
        <w:jc w:val="both"/>
        <w:rPr/>
      </w:pPr>
      <w:r>
        <w:rPr>
          <w:b/>
        </w:rPr>
        <w:t xml:space="preserve">Giải thích: </w:t>
      </w:r>
      <w:r>
        <w:rPr/>
        <w:t xml:space="preserve">Quần thể có cấu trúc di truyền: xAA.yAa:zaa </w:t>
      </w:r>
    </w:p>
    <w:p>
      <w:pPr>
        <w:pStyle w:val="NormalWeb"/>
        <w:tabs>
          <w:tab w:val="clear" w:pos="720"/>
          <w:tab w:val="left" w:pos="288" w:leader="none"/>
        </w:tabs>
        <w:spacing w:lineRule="auto" w:line="288" w:before="0" w:after="0"/>
        <w:jc w:val="both"/>
        <w:rPr/>
      </w:pPr>
      <w:r>
        <w:rPr/>
        <w:t xml:space="preserve">Tần số alen </w:t>
      </w:r>
      <w:r>
        <w:rPr/>
        <w:object w:dxaOrig="2419" w:dyaOrig="620">
          <v:shape id="ole_rId15" style="width:121pt;height:31pt" o:ole="">
            <v:imagedata r:id="rId16" o:title=""/>
          </v:shape>
          <o:OLEObject Type="Embed" ProgID="" ShapeID="ole_rId15" DrawAspect="Content" ObjectID="_174407126" r:id="rId15"/>
        </w:object>
      </w:r>
    </w:p>
    <w:p>
      <w:pPr>
        <w:pStyle w:val="NormalWeb"/>
        <w:tabs>
          <w:tab w:val="clear" w:pos="720"/>
          <w:tab w:val="left" w:pos="288" w:leader="none"/>
        </w:tabs>
        <w:spacing w:lineRule="auto" w:line="288" w:before="0" w:after="0"/>
        <w:jc w:val="both"/>
        <w:rPr/>
      </w:pPr>
      <w:r>
        <w:rPr/>
        <w:t>Quần thể có cấu trúc di truyền: 0,16AA:0,48Aa:0,36aa</w:t>
      </w:r>
    </w:p>
    <w:p>
      <w:pPr>
        <w:pStyle w:val="NormalWeb"/>
        <w:tabs>
          <w:tab w:val="clear" w:pos="720"/>
          <w:tab w:val="left" w:pos="288" w:leader="none"/>
        </w:tabs>
        <w:spacing w:lineRule="auto" w:line="288" w:before="0" w:after="0"/>
        <w:jc w:val="both"/>
        <w:rPr/>
      </w:pPr>
      <w:r>
        <w:rPr/>
        <w:t xml:space="preserve">Tần số alen </w:t>
      </w:r>
      <w:r>
        <w:rPr/>
        <w:object w:dxaOrig="4160" w:dyaOrig="620">
          <v:shape id="ole_rId17" style="width:208pt;height:31pt" o:ole="">
            <v:imagedata r:id="rId18" o:title=""/>
          </v:shape>
          <o:OLEObject Type="Embed" ProgID="" ShapeID="ole_rId17" DrawAspect="Content" ObjectID="_846416320" r:id="rId17"/>
        </w:object>
      </w:r>
    </w:p>
    <w:p>
      <w:pPr>
        <w:pStyle w:val="NormalWeb"/>
        <w:tabs>
          <w:tab w:val="clear" w:pos="720"/>
          <w:tab w:val="left" w:pos="288" w:leader="none"/>
        </w:tabs>
        <w:spacing w:lineRule="auto" w:line="288" w:before="0" w:after="0"/>
        <w:jc w:val="both"/>
        <w:rPr/>
      </w:pPr>
      <w:r>
        <w:rPr>
          <w:b/>
        </w:rPr>
        <w:t>Câu 90. Chọn đáp án D</w:t>
      </w:r>
    </w:p>
    <w:p>
      <w:pPr>
        <w:pStyle w:val="NormalWeb"/>
        <w:tabs>
          <w:tab w:val="clear" w:pos="720"/>
          <w:tab w:val="left" w:pos="288" w:leader="none"/>
        </w:tabs>
        <w:spacing w:lineRule="auto" w:line="288" w:before="0" w:after="0"/>
        <w:jc w:val="both"/>
        <w:rPr/>
      </w:pPr>
      <w:r>
        <w:rPr>
          <w:b/>
        </w:rPr>
        <w:t xml:space="preserve">Giải thích: </w:t>
      </w:r>
      <w:r>
        <w:rPr/>
        <w:t xml:space="preserve">Số nhóm gen liên kết bằng số NST trong bộ NST đơn bội của loài </w:t>
      </w:r>
      <w:r>
        <w:rPr/>
        <w:object w:dxaOrig="299" w:dyaOrig="219">
          <v:shape id="ole_rId19" style="width:15pt;height:11pt" o:ole="">
            <v:imagedata r:id="rId20" o:title=""/>
          </v:shape>
          <o:OLEObject Type="Embed" ProgID="" ShapeID="ole_rId19" DrawAspect="Content" ObjectID="_1790736965" r:id="rId19"/>
        </w:object>
      </w:r>
      <w:r>
        <w:rPr/>
        <w:t xml:space="preserve"> n = 12; 2n = 24. </w:t>
      </w:r>
    </w:p>
    <w:p>
      <w:pPr>
        <w:pStyle w:val="NormalWeb"/>
        <w:tabs>
          <w:tab w:val="clear" w:pos="720"/>
          <w:tab w:val="left" w:pos="288" w:leader="none"/>
        </w:tabs>
        <w:spacing w:lineRule="auto" w:line="288" w:before="0" w:after="0"/>
        <w:jc w:val="both"/>
        <w:rPr/>
      </w:pPr>
      <w:r>
        <w:rPr>
          <w:b/>
          <w:bCs/>
        </w:rPr>
        <w:t xml:space="preserve">Câu 91. </w:t>
      </w:r>
      <w:r>
        <w:rPr>
          <w:b/>
        </w:rPr>
        <w:t>Chọn đáp án A</w:t>
      </w:r>
    </w:p>
    <w:p>
      <w:pPr>
        <w:pStyle w:val="NormalWeb"/>
        <w:tabs>
          <w:tab w:val="clear" w:pos="720"/>
          <w:tab w:val="left" w:pos="288" w:leader="none"/>
        </w:tabs>
        <w:spacing w:lineRule="auto" w:line="288" w:before="0" w:after="0"/>
        <w:jc w:val="both"/>
        <w:rPr/>
      </w:pPr>
      <w:r>
        <w:rPr>
          <w:b/>
        </w:rPr>
        <w:t xml:space="preserve">Giải thích: </w:t>
      </w:r>
      <w:r>
        <w:rPr/>
        <w:t>Trong hệ sinh thái, thực vật là sinh vật tự dưỡng.</w:t>
      </w:r>
    </w:p>
    <w:p>
      <w:pPr>
        <w:pStyle w:val="NormalWeb"/>
        <w:tabs>
          <w:tab w:val="clear" w:pos="720"/>
          <w:tab w:val="left" w:pos="288" w:leader="none"/>
        </w:tabs>
        <w:spacing w:lineRule="auto" w:line="288" w:before="0" w:after="0"/>
        <w:jc w:val="both"/>
        <w:rPr/>
      </w:pPr>
      <w:r>
        <w:rPr>
          <w:b/>
        </w:rPr>
        <w:t>Câu 92. 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Phát biểu sai về ảnh hưởng của một số nhân tố tới sự thoát hơi nước là B, ban đêm cây vẫn có sự thoát hơi nước qua lớp cutin, ở nhóm thực vật CAM, khí khổng mở vào ban đêm. </w:t>
      </w:r>
    </w:p>
    <w:p>
      <w:pPr>
        <w:pStyle w:val="NormalWeb"/>
        <w:tabs>
          <w:tab w:val="clear" w:pos="720"/>
          <w:tab w:val="left" w:pos="288" w:leader="none"/>
        </w:tabs>
        <w:spacing w:lineRule="auto" w:line="288" w:before="0" w:after="0"/>
        <w:jc w:val="both"/>
        <w:rPr/>
      </w:pPr>
      <w:r>
        <w:rPr>
          <w:b/>
        </w:rPr>
        <w:t>Câu 93. Chọn đáp án C</w:t>
      </w:r>
    </w:p>
    <w:p>
      <w:pPr>
        <w:pStyle w:val="NormalWeb"/>
        <w:tabs>
          <w:tab w:val="clear" w:pos="720"/>
          <w:tab w:val="left" w:pos="288" w:leader="none"/>
        </w:tabs>
        <w:spacing w:lineRule="auto" w:line="288" w:before="0" w:after="0"/>
        <w:jc w:val="both"/>
        <w:rPr/>
      </w:pPr>
      <w:r>
        <w:rPr>
          <w:b/>
        </w:rPr>
        <w:t xml:space="preserve">Giải thích: </w:t>
      </w:r>
      <w:r>
        <w:rPr/>
        <w:t xml:space="preserve">Sinh vật tiêu thụ bậc 1 sẽ thuộc bậc dinh dưỡng cấp 2. </w:t>
      </w:r>
    </w:p>
    <w:p>
      <w:pPr>
        <w:pStyle w:val="NormalWeb"/>
        <w:tabs>
          <w:tab w:val="clear" w:pos="720"/>
          <w:tab w:val="left" w:pos="288" w:leader="none"/>
        </w:tabs>
        <w:spacing w:lineRule="auto" w:line="288" w:before="0" w:after="0"/>
        <w:jc w:val="both"/>
        <w:rPr/>
      </w:pPr>
      <w:r>
        <w:rPr>
          <w:b/>
          <w:bCs/>
        </w:rPr>
        <w:t xml:space="preserve">Câu 94. </w:t>
      </w:r>
      <w:r>
        <w:rPr>
          <w:b/>
        </w:rPr>
        <w:t>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Cá chép có tim 2 ngăn, ếch có tim 3 ngăn </w:t>
      </w:r>
    </w:p>
    <w:p>
      <w:pPr>
        <w:pStyle w:val="NormalWeb"/>
        <w:tabs>
          <w:tab w:val="clear" w:pos="720"/>
          <w:tab w:val="left" w:pos="288" w:leader="none"/>
        </w:tabs>
        <w:spacing w:lineRule="auto" w:line="288" w:before="0" w:after="0"/>
        <w:jc w:val="both"/>
        <w:rPr/>
      </w:pPr>
      <w:r>
        <w:rPr/>
        <w:t>các động vật còn lại có tim 4 ngăn.</w:t>
      </w:r>
    </w:p>
    <w:p>
      <w:pPr>
        <w:pStyle w:val="NormalWeb"/>
        <w:tabs>
          <w:tab w:val="clear" w:pos="720"/>
          <w:tab w:val="left" w:pos="288" w:leader="none"/>
        </w:tabs>
        <w:spacing w:lineRule="auto" w:line="288" w:before="0" w:after="0"/>
        <w:jc w:val="both"/>
        <w:rPr/>
      </w:pPr>
      <w:r>
        <w:rPr>
          <w:b/>
        </w:rPr>
        <w:t>Câu 95. Chọn đáp án A</w:t>
      </w:r>
    </w:p>
    <w:p>
      <w:pPr>
        <w:pStyle w:val="NormalWeb"/>
        <w:tabs>
          <w:tab w:val="clear" w:pos="720"/>
          <w:tab w:val="left" w:pos="288" w:leader="none"/>
        </w:tabs>
        <w:spacing w:lineRule="auto" w:line="288" w:before="0" w:after="0"/>
        <w:jc w:val="both"/>
        <w:rPr/>
      </w:pPr>
      <w:r>
        <w:rPr>
          <w:b/>
        </w:rPr>
        <w:t xml:space="preserve">Giải thích: </w:t>
      </w:r>
      <w:r>
        <w:rPr/>
        <w:t>Oxi được giải phóng trong quá trình quang hợp ở thực vật có nguồn gốc từ phân tử H</w:t>
      </w:r>
      <w:r>
        <w:rPr>
          <w:vertAlign w:val="subscript"/>
        </w:rPr>
        <w:t>2</w:t>
      </w:r>
      <w:r>
        <w:rPr/>
        <w:t xml:space="preserve">O. </w:t>
      </w:r>
    </w:p>
    <w:p>
      <w:pPr>
        <w:pStyle w:val="NormalWeb"/>
        <w:tabs>
          <w:tab w:val="clear" w:pos="720"/>
          <w:tab w:val="left" w:pos="288" w:leader="none"/>
        </w:tabs>
        <w:spacing w:lineRule="auto" w:line="288" w:before="0" w:after="0"/>
        <w:jc w:val="both"/>
        <w:rPr/>
      </w:pPr>
      <w:r>
        <w:rPr>
          <w:b/>
        </w:rPr>
        <w:t>Câu 96. 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Đột biến điểm là dạng đột biến gen liên quan tới 1 cặp nucleotit. </w:t>
      </w:r>
    </w:p>
    <w:p>
      <w:pPr>
        <w:pStyle w:val="NormalWeb"/>
        <w:tabs>
          <w:tab w:val="clear" w:pos="720"/>
          <w:tab w:val="left" w:pos="288" w:leader="none"/>
        </w:tabs>
        <w:spacing w:lineRule="auto" w:line="288" w:before="0" w:after="0"/>
        <w:jc w:val="both"/>
        <w:rPr/>
      </w:pPr>
      <w:r>
        <w:rPr/>
        <w:t xml:space="preserve">Có thể xảy ra: thêm, mất hoặc thay thế 1 cặp nucleotit. </w:t>
      </w:r>
    </w:p>
    <w:p>
      <w:pPr>
        <w:pStyle w:val="NormalWeb"/>
        <w:tabs>
          <w:tab w:val="clear" w:pos="720"/>
          <w:tab w:val="left" w:pos="288" w:leader="none"/>
        </w:tabs>
        <w:spacing w:lineRule="auto" w:line="288" w:before="0" w:after="0"/>
        <w:jc w:val="both"/>
        <w:rPr/>
      </w:pPr>
      <w:r>
        <w:rPr>
          <w:b/>
          <w:bCs/>
        </w:rPr>
        <w:t xml:space="preserve">A sai, </w:t>
      </w:r>
      <w:r>
        <w:rPr/>
        <w:t xml:space="preserve">số liên kết hidro của gen có thể bị thay đổi. </w:t>
      </w:r>
    </w:p>
    <w:p>
      <w:pPr>
        <w:pStyle w:val="NormalWeb"/>
        <w:tabs>
          <w:tab w:val="clear" w:pos="720"/>
          <w:tab w:val="left" w:pos="288" w:leader="none"/>
        </w:tabs>
        <w:spacing w:lineRule="auto" w:line="288" w:before="0" w:after="0"/>
        <w:jc w:val="both"/>
        <w:rPr/>
      </w:pPr>
      <w:r>
        <w:rPr>
          <w:b/>
          <w:bCs/>
        </w:rPr>
        <w:t xml:space="preserve">B đúng, </w:t>
      </w:r>
      <w:r>
        <w:rPr/>
        <w:t xml:space="preserve">nếu xảy ra dạng đột biến: thay A-T bằng T-A hoặc thay G-X bằng X-G </w:t>
      </w:r>
    </w:p>
    <w:p>
      <w:pPr>
        <w:pStyle w:val="NormalWeb"/>
        <w:tabs>
          <w:tab w:val="clear" w:pos="720"/>
          <w:tab w:val="left" w:pos="288" w:leader="none"/>
        </w:tabs>
        <w:spacing w:lineRule="auto" w:line="288" w:before="0" w:after="0"/>
        <w:jc w:val="both"/>
        <w:rPr/>
      </w:pPr>
      <w:r>
        <w:rPr>
          <w:b/>
        </w:rPr>
        <w:t>C sai</w:t>
      </w:r>
      <w:r>
        <w:rPr/>
        <w:t xml:space="preserve">, nếu đột biến là thêm hoặc mất 1 cặp nucleotit thì chiều dài của 2 gen là khác nhau. </w:t>
      </w:r>
    </w:p>
    <w:p>
      <w:pPr>
        <w:pStyle w:val="NormalWeb"/>
        <w:tabs>
          <w:tab w:val="clear" w:pos="720"/>
          <w:tab w:val="left" w:pos="288" w:leader="none"/>
        </w:tabs>
        <w:spacing w:lineRule="auto" w:line="288" w:before="0" w:after="0"/>
        <w:jc w:val="both"/>
        <w:rPr/>
      </w:pPr>
      <w:r>
        <w:rPr>
          <w:b/>
          <w:bCs/>
        </w:rPr>
        <w:t>D sa</w:t>
      </w:r>
      <w:r>
        <w:rPr/>
        <w:t xml:space="preserve">i, nếu đột biến là thêm hoặc mất 1 cặp nucleotit thì số nucleotit của gen sẽ thay đổi. </w:t>
      </w:r>
    </w:p>
    <w:p>
      <w:pPr>
        <w:pStyle w:val="NormalWeb"/>
        <w:tabs>
          <w:tab w:val="clear" w:pos="720"/>
          <w:tab w:val="left" w:pos="288" w:leader="none"/>
        </w:tabs>
        <w:spacing w:lineRule="auto" w:line="288" w:before="0" w:after="0"/>
        <w:jc w:val="both"/>
        <w:rPr/>
      </w:pPr>
      <w:r>
        <w:rPr>
          <w:b/>
        </w:rPr>
        <w:t>Câu 97. 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A: Kí sinh – vật chủ; B: Hội sinh; C: Cộng sinh; D: Hợp tác. </w:t>
      </w:r>
    </w:p>
    <w:p>
      <w:pPr>
        <w:pStyle w:val="NormalWeb"/>
        <w:tabs>
          <w:tab w:val="clear" w:pos="720"/>
          <w:tab w:val="left" w:pos="288" w:leader="none"/>
        </w:tabs>
        <w:spacing w:lineRule="auto" w:line="288" w:before="0" w:after="0"/>
        <w:jc w:val="both"/>
        <w:rPr/>
      </w:pPr>
      <w:r>
        <w:rPr>
          <w:b/>
        </w:rPr>
        <w:t>Câu 98. Chọn đáp án B</w:t>
      </w:r>
    </w:p>
    <w:p>
      <w:pPr>
        <w:pStyle w:val="NormalWeb"/>
        <w:tabs>
          <w:tab w:val="clear" w:pos="720"/>
          <w:tab w:val="left" w:pos="288" w:leader="none"/>
        </w:tabs>
        <w:spacing w:lineRule="auto" w:line="288" w:before="0" w:after="0"/>
        <w:jc w:val="both"/>
        <w:rPr/>
      </w:pPr>
      <w:r>
        <w:rPr>
          <w:b/>
        </w:rPr>
        <w:t xml:space="preserve">Giải thích: </w:t>
      </w:r>
      <w:r>
        <w:rPr/>
        <w:t>Theo thuyết tiến hóa hiện đại, đột biến gen có thể tạo ra các alen mới cho quần thể.</w:t>
      </w:r>
    </w:p>
    <w:p>
      <w:pPr>
        <w:pStyle w:val="NormalWeb"/>
        <w:tabs>
          <w:tab w:val="clear" w:pos="720"/>
          <w:tab w:val="left" w:pos="288" w:leader="none"/>
        </w:tabs>
        <w:spacing w:lineRule="auto" w:line="288" w:before="0" w:after="0"/>
        <w:jc w:val="both"/>
        <w:rPr/>
      </w:pPr>
      <w:r>
        <w:rPr>
          <w:b/>
        </w:rPr>
        <w:t>Câu 99. Chọn đáp án C</w:t>
      </w:r>
    </w:p>
    <w:p>
      <w:pPr>
        <w:pStyle w:val="NormalWeb"/>
        <w:tabs>
          <w:tab w:val="clear" w:pos="720"/>
          <w:tab w:val="left" w:pos="288" w:leader="none"/>
        </w:tabs>
        <w:spacing w:lineRule="auto" w:line="288" w:before="0" w:after="0"/>
        <w:jc w:val="both"/>
        <w:rPr/>
      </w:pPr>
      <w:r>
        <w:rPr>
          <w:b/>
        </w:rPr>
        <w:t xml:space="preserve">Giải thích: </w:t>
      </w:r>
      <w:r>
        <w:rPr/>
        <w:t xml:space="preserve">mARN được dùng làm khuôn cho quá trình dịch mã. </w:t>
      </w:r>
    </w:p>
    <w:p>
      <w:pPr>
        <w:pStyle w:val="NormalWeb"/>
        <w:tabs>
          <w:tab w:val="clear" w:pos="720"/>
          <w:tab w:val="left" w:pos="288" w:leader="none"/>
        </w:tabs>
        <w:spacing w:lineRule="auto" w:line="288" w:before="0" w:after="0"/>
        <w:jc w:val="both"/>
        <w:rPr/>
      </w:pPr>
      <w:r>
        <w:rPr>
          <w:b/>
        </w:rPr>
        <w:t>Câu 100. 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Thể một có dạng 2n – 1, kiểu gen thể một là DEE. </w:t>
      </w:r>
    </w:p>
    <w:p>
      <w:pPr>
        <w:pStyle w:val="NormalWeb"/>
        <w:tabs>
          <w:tab w:val="clear" w:pos="720"/>
          <w:tab w:val="left" w:pos="288" w:leader="none"/>
        </w:tabs>
        <w:spacing w:lineRule="auto" w:line="288" w:before="0" w:after="0"/>
        <w:jc w:val="both"/>
        <w:rPr/>
      </w:pPr>
      <w:r>
        <w:rPr>
          <w:b/>
        </w:rPr>
        <w:t>Câu 101. 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Đảo đoạn NST chỉ làm thay đổi trình tự phân bố các gen nhưng không làm thay đổi chiều dài của NST. </w:t>
      </w:r>
    </w:p>
    <w:p>
      <w:pPr>
        <w:pStyle w:val="NormalWeb"/>
        <w:tabs>
          <w:tab w:val="clear" w:pos="720"/>
          <w:tab w:val="left" w:pos="288" w:leader="none"/>
        </w:tabs>
        <w:spacing w:lineRule="auto" w:line="288" w:before="0" w:after="0"/>
        <w:jc w:val="both"/>
        <w:rPr/>
      </w:pPr>
      <w:r>
        <w:rPr>
          <w:b/>
        </w:rPr>
        <w:t>Câu 102. Chọn đáp án D</w:t>
      </w:r>
    </w:p>
    <w:p>
      <w:pPr>
        <w:pStyle w:val="NormalWeb"/>
        <w:tabs>
          <w:tab w:val="clear" w:pos="720"/>
          <w:tab w:val="left" w:pos="288" w:leader="none"/>
        </w:tabs>
        <w:spacing w:lineRule="auto" w:line="288" w:before="0" w:after="0"/>
        <w:jc w:val="both"/>
        <w:rPr/>
      </w:pPr>
      <w:r>
        <w:rPr>
          <w:b/>
        </w:rPr>
        <w:t xml:space="preserve">Giải thích: </w:t>
      </w:r>
      <w:r>
        <w:rPr/>
        <w:t>Theo thuyết tiến hóa hiện đại, chọn lọc tự nhiên làm thay đổi tần số alen của quần thể theo hướng xác định.</w:t>
      </w:r>
    </w:p>
    <w:p>
      <w:pPr>
        <w:pStyle w:val="NormalWeb"/>
        <w:tabs>
          <w:tab w:val="clear" w:pos="720"/>
          <w:tab w:val="left" w:pos="288" w:leader="none"/>
        </w:tabs>
        <w:spacing w:lineRule="auto" w:line="288" w:before="0" w:after="0"/>
        <w:jc w:val="both"/>
        <w:rPr/>
      </w:pPr>
      <w:r>
        <w:rPr>
          <w:b/>
        </w:rPr>
        <w:t>Câu 10</w:t>
      </w:r>
      <w:r>
        <w:rPr>
          <w:b/>
          <w:bCs/>
        </w:rPr>
        <w:t xml:space="preserve">3. </w:t>
      </w:r>
      <w:r>
        <w:rPr>
          <w:b/>
        </w:rPr>
        <w:t>Chọn đáp án C</w:t>
      </w:r>
    </w:p>
    <w:p>
      <w:pPr>
        <w:pStyle w:val="NormalWeb"/>
        <w:tabs>
          <w:tab w:val="clear" w:pos="720"/>
          <w:tab w:val="left" w:pos="288" w:leader="none"/>
        </w:tabs>
        <w:spacing w:lineRule="auto" w:line="288" w:before="0" w:after="0"/>
        <w:jc w:val="both"/>
        <w:rPr/>
      </w:pPr>
      <w:r>
        <w:rPr>
          <w:b/>
        </w:rPr>
        <w:t xml:space="preserve">Giải thích: </w:t>
      </w:r>
      <w:r>
        <w:rPr/>
        <w:t>Thể ba có dạng 2n +; n – thể đơn bội; 2n – 1: thể một; 3n – tam bội.</w:t>
      </w:r>
    </w:p>
    <w:p>
      <w:pPr>
        <w:pStyle w:val="NormalWeb"/>
        <w:tabs>
          <w:tab w:val="clear" w:pos="720"/>
          <w:tab w:val="left" w:pos="288" w:leader="none"/>
        </w:tabs>
        <w:spacing w:lineRule="auto" w:line="288" w:before="0" w:after="0"/>
        <w:jc w:val="both"/>
        <w:rPr/>
      </w:pPr>
      <w:r>
        <w:rPr>
          <w:b/>
          <w:bCs/>
        </w:rPr>
        <w:t xml:space="preserve">Câu </w:t>
      </w:r>
      <w:r>
        <w:rPr>
          <w:b/>
        </w:rPr>
        <w:t>10</w:t>
      </w:r>
      <w:r>
        <w:rPr>
          <w:b/>
          <w:bCs/>
        </w:rPr>
        <w:t xml:space="preserve">4. </w:t>
      </w:r>
      <w:r>
        <w:rPr>
          <w:b/>
        </w:rPr>
        <w:t>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1:1:1:1 = (1:1)(1:1) </w:t>
      </w:r>
    </w:p>
    <w:p>
      <w:pPr>
        <w:pStyle w:val="NormalWeb"/>
        <w:tabs>
          <w:tab w:val="clear" w:pos="720"/>
          <w:tab w:val="left" w:pos="288" w:leader="none"/>
        </w:tabs>
        <w:spacing w:lineRule="auto" w:line="288" w:before="0" w:after="0"/>
        <w:jc w:val="both"/>
        <w:rPr/>
      </w:pPr>
      <w:r>
        <w:rPr/>
        <w:t xml:space="preserve">A: Aabb aaBb → (1:1)(1:1) </w:t>
      </w:r>
    </w:p>
    <w:p>
      <w:pPr>
        <w:pStyle w:val="NormalWeb"/>
        <w:tabs>
          <w:tab w:val="clear" w:pos="720"/>
          <w:tab w:val="left" w:pos="288" w:leader="none"/>
        </w:tabs>
        <w:spacing w:lineRule="auto" w:line="288" w:before="0" w:after="0"/>
        <w:jc w:val="both"/>
        <w:rPr/>
      </w:pPr>
      <w:r>
        <w:rPr/>
        <w:t xml:space="preserve">B: AaBb x aaBb </w:t>
      </w:r>
      <w:r>
        <w:rPr/>
        <w:object w:dxaOrig="299" w:dyaOrig="219">
          <v:shape id="ole_rId21" style="width:15pt;height:11pt" o:ole="">
            <v:imagedata r:id="rId22" o:title=""/>
          </v:shape>
          <o:OLEObject Type="Embed" ProgID="" ShapeID="ole_rId21" DrawAspect="Content" ObjectID="_204938622" r:id="rId21"/>
        </w:object>
      </w:r>
      <w:r>
        <w:rPr/>
        <w:t xml:space="preserve"> (1:1)(3:1) </w:t>
      </w:r>
    </w:p>
    <w:p>
      <w:pPr>
        <w:pStyle w:val="NormalWeb"/>
        <w:tabs>
          <w:tab w:val="clear" w:pos="720"/>
          <w:tab w:val="left" w:pos="288" w:leader="none"/>
        </w:tabs>
        <w:spacing w:lineRule="auto" w:line="288" w:before="0" w:after="0"/>
        <w:jc w:val="both"/>
        <w:rPr/>
      </w:pPr>
      <w:r>
        <w:rPr/>
        <w:t xml:space="preserve">C: AaBb x AaBb </w:t>
      </w:r>
      <w:r>
        <w:rPr/>
        <w:object w:dxaOrig="299" w:dyaOrig="219">
          <v:shape id="ole_rId23" style="width:15pt;height:11pt" o:ole="">
            <v:imagedata r:id="rId24" o:title=""/>
          </v:shape>
          <o:OLEObject Type="Embed" ProgID="" ShapeID="ole_rId23" DrawAspect="Content" ObjectID="_2088859912" r:id="rId23"/>
        </w:object>
      </w:r>
      <w:r>
        <w:rPr/>
        <w:t xml:space="preserve"> (3:1)(3:1) </w:t>
      </w:r>
    </w:p>
    <w:p>
      <w:pPr>
        <w:pStyle w:val="NormalWeb"/>
        <w:tabs>
          <w:tab w:val="clear" w:pos="720"/>
          <w:tab w:val="left" w:pos="288" w:leader="none"/>
        </w:tabs>
        <w:spacing w:lineRule="auto" w:line="288" w:before="0" w:after="0"/>
        <w:jc w:val="both"/>
        <w:rPr/>
      </w:pPr>
      <w:r>
        <w:rPr/>
        <w:t xml:space="preserve">D: Aabb x AaBb→ (3:1)(1:1) </w:t>
      </w:r>
    </w:p>
    <w:p>
      <w:pPr>
        <w:pStyle w:val="NormalWeb"/>
        <w:tabs>
          <w:tab w:val="clear" w:pos="720"/>
          <w:tab w:val="left" w:pos="288" w:leader="none"/>
        </w:tabs>
        <w:spacing w:lineRule="auto" w:line="288" w:before="0" w:after="0"/>
        <w:jc w:val="both"/>
        <w:rPr/>
      </w:pPr>
      <w:r>
        <w:rPr>
          <w:b/>
        </w:rPr>
        <w:t>Câu 105. Chọn đáp án A</w:t>
      </w:r>
    </w:p>
    <w:p>
      <w:pPr>
        <w:pStyle w:val="NormalWeb"/>
        <w:tabs>
          <w:tab w:val="clear" w:pos="720"/>
          <w:tab w:val="left" w:pos="288" w:leader="none"/>
        </w:tabs>
        <w:spacing w:lineRule="auto" w:line="288" w:before="0" w:after="0"/>
        <w:jc w:val="both"/>
        <w:rPr/>
      </w:pPr>
      <w:r>
        <w:rPr>
          <w:b/>
        </w:rPr>
        <w:t xml:space="preserve">Giải thích: </w:t>
      </w:r>
      <w:r>
        <w:rPr/>
        <w:t>Rễ cây có thể hấp thụ nito ở dạng NH</w:t>
      </w:r>
      <w:r>
        <w:rPr/>
        <w:object w:dxaOrig="160" w:dyaOrig="379">
          <v:shape id="ole_rId25" style="width:8pt;height:19pt" o:ole="">
            <v:imagedata r:id="rId26" o:title=""/>
          </v:shape>
          <o:OLEObject Type="Embed" ProgID="" ShapeID="ole_rId25" DrawAspect="Content" ObjectID="_1464717491" r:id="rId25"/>
        </w:object>
      </w:r>
      <w:r>
        <w:rPr/>
        <w:t xml:space="preserve"> và NO</w:t>
      </w:r>
      <w:r>
        <w:rPr/>
        <w:object w:dxaOrig="160" w:dyaOrig="379">
          <v:shape id="ole_rId27" style="width:8pt;height:19pt" o:ole="">
            <v:imagedata r:id="rId28" o:title=""/>
          </v:shape>
          <o:OLEObject Type="Embed" ProgID="" ShapeID="ole_rId27" DrawAspect="Content" ObjectID="_358131457" r:id="rId27"/>
        </w:object>
      </w:r>
    </w:p>
    <w:p>
      <w:pPr>
        <w:pStyle w:val="NormalWeb"/>
        <w:tabs>
          <w:tab w:val="clear" w:pos="720"/>
          <w:tab w:val="left" w:pos="288" w:leader="none"/>
        </w:tabs>
        <w:spacing w:lineRule="auto" w:line="288" w:before="0" w:after="0"/>
        <w:jc w:val="both"/>
        <w:rPr>
          <w:b/>
          <w:b/>
        </w:rPr>
      </w:pPr>
      <w:r>
        <w:rPr>
          <w:b/>
        </w:rPr>
        <w:t>Câu 106. Chọn đáp án D</w:t>
      </w:r>
    </w:p>
    <w:p>
      <w:pPr>
        <w:pStyle w:val="NormalWeb"/>
        <w:tabs>
          <w:tab w:val="clear" w:pos="720"/>
          <w:tab w:val="left" w:pos="288" w:leader="none"/>
        </w:tabs>
        <w:spacing w:lineRule="auto" w:line="288" w:before="0" w:after="0"/>
        <w:jc w:val="both"/>
        <w:rPr/>
      </w:pPr>
      <w:r>
        <w:rPr>
          <w:b/>
        </w:rPr>
        <w:t xml:space="preserve">Giải thích: </w:t>
      </w:r>
      <w:r>
        <w:rPr/>
        <w:t xml:space="preserve">NST tập trung ở mặt phẳng xích đạo, có 4NST kép. </w:t>
      </w:r>
    </w:p>
    <w:p>
      <w:pPr>
        <w:pStyle w:val="NormalWeb"/>
        <w:tabs>
          <w:tab w:val="clear" w:pos="720"/>
          <w:tab w:val="left" w:pos="288" w:leader="none"/>
        </w:tabs>
        <w:spacing w:lineRule="auto" w:line="288" w:before="0" w:after="0"/>
        <w:jc w:val="both"/>
        <w:rPr/>
      </w:pPr>
      <w:r>
        <w:rPr>
          <w:b/>
        </w:rPr>
        <w:t>Câu 107. 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Trong một Operon, nơi enzim ARN-polimeraza bám vào khởi động phiên mã là vùng khởi động. </w:t>
      </w:r>
    </w:p>
    <w:p>
      <w:pPr>
        <w:pStyle w:val="NormalWeb"/>
        <w:tabs>
          <w:tab w:val="clear" w:pos="720"/>
          <w:tab w:val="left" w:pos="288" w:leader="none"/>
        </w:tabs>
        <w:spacing w:lineRule="auto" w:line="288" w:before="0" w:after="0"/>
        <w:jc w:val="both"/>
        <w:rPr/>
      </w:pPr>
      <w:r>
        <w:rPr>
          <w:b/>
        </w:rPr>
        <w:t>Câu 108. Chọn đáp án C</w:t>
      </w:r>
    </w:p>
    <w:p>
      <w:pPr>
        <w:pStyle w:val="NormalWeb"/>
        <w:tabs>
          <w:tab w:val="clear" w:pos="720"/>
          <w:tab w:val="left" w:pos="288" w:leader="none"/>
        </w:tabs>
        <w:spacing w:lineRule="auto" w:line="288" w:before="0" w:after="0"/>
        <w:jc w:val="both"/>
        <w:rPr/>
      </w:pPr>
      <w:r>
        <w:rPr>
          <w:b/>
        </w:rPr>
        <w:t xml:space="preserve">Giải thích: </w:t>
      </w:r>
      <w:r>
        <w:rPr/>
        <w:t>P: 0,4 AaBb : 0,6aaBb</w:t>
      </w:r>
    </w:p>
    <w:p>
      <w:pPr>
        <w:pStyle w:val="NormalWeb"/>
        <w:tabs>
          <w:tab w:val="clear" w:pos="720"/>
          <w:tab w:val="left" w:pos="288" w:leader="none"/>
        </w:tabs>
        <w:spacing w:lineRule="auto" w:line="288" w:before="0" w:after="0"/>
        <w:jc w:val="both"/>
        <w:rPr/>
      </w:pPr>
      <w:r>
        <w:rPr/>
        <w:t xml:space="preserve">Gp: 0,1AB: 0,1Ab : 0,4aB : 0,4ab (loại ab vì không có khả năng thụ tinh) </w:t>
      </w:r>
      <w:r>
        <w:rPr/>
        <w:object w:dxaOrig="2498" w:dyaOrig="620">
          <v:shape id="ole_rId29" style="width:125pt;height:31pt" o:ole="">
            <v:imagedata r:id="rId30" o:title=""/>
          </v:shape>
          <o:OLEObject Type="Embed" ProgID="" ShapeID="ole_rId29" DrawAspect="Content" ObjectID="_1918758848" r:id="rId29"/>
        </w:object>
      </w:r>
    </w:p>
    <w:p>
      <w:pPr>
        <w:pStyle w:val="NormalWeb"/>
        <w:tabs>
          <w:tab w:val="clear" w:pos="720"/>
          <w:tab w:val="left" w:pos="288" w:leader="none"/>
        </w:tabs>
        <w:spacing w:lineRule="auto" w:line="288" w:before="0" w:after="0"/>
        <w:jc w:val="both"/>
        <w:rPr/>
      </w:pPr>
      <w:r>
        <w:rPr/>
        <w:t>Số thân cao hoa đỏ ở F</w:t>
      </w:r>
      <w:r>
        <w:rPr>
          <w:vertAlign w:val="subscript"/>
        </w:rPr>
        <w:t>1</w:t>
      </w:r>
      <w:r>
        <w:rPr/>
        <w:t xml:space="preserve"> là: A-B- = </w:t>
      </w:r>
      <w:r>
        <w:rPr/>
        <w:object w:dxaOrig="4780" w:dyaOrig="620">
          <v:shape id="ole_rId31" style="width:239pt;height:31pt" o:ole="">
            <v:imagedata r:id="rId32" o:title=""/>
          </v:shape>
          <o:OLEObject Type="Embed" ProgID="" ShapeID="ole_rId31" DrawAspect="Content" ObjectID="_1460751203" r:id="rId31"/>
        </w:object>
      </w:r>
    </w:p>
    <w:p>
      <w:pPr>
        <w:pStyle w:val="NormalWeb"/>
        <w:tabs>
          <w:tab w:val="clear" w:pos="720"/>
          <w:tab w:val="left" w:pos="288" w:leader="none"/>
        </w:tabs>
        <w:spacing w:lineRule="auto" w:line="288" w:before="0" w:after="0"/>
        <w:jc w:val="both"/>
        <w:rPr/>
      </w:pPr>
      <w:r>
        <w:rPr>
          <w:b/>
        </w:rPr>
        <w:t>Câu 109. Chọn đáp án B</w:t>
      </w:r>
    </w:p>
    <w:p>
      <w:pPr>
        <w:pStyle w:val="NormalWeb"/>
        <w:tabs>
          <w:tab w:val="clear" w:pos="720"/>
          <w:tab w:val="left" w:pos="288" w:leader="none"/>
        </w:tabs>
        <w:spacing w:lineRule="auto" w:line="288" w:before="0" w:after="0"/>
        <w:jc w:val="both"/>
        <w:rPr/>
      </w:pPr>
      <w:r>
        <w:rPr>
          <w:b/>
        </w:rPr>
        <w:t xml:space="preserve">Giải thích: </w:t>
      </w:r>
      <w:r>
        <w:rPr>
          <w:b/>
          <w:i/>
        </w:rPr>
        <w:t>Thể đột biến</w:t>
      </w:r>
      <w:r>
        <w:rPr/>
        <w:t xml:space="preserve">: là cơ thể mang gen đột biến đã biểu hiện ra kiểu hình. </w:t>
      </w:r>
    </w:p>
    <w:p>
      <w:pPr>
        <w:pStyle w:val="NormalWeb"/>
        <w:tabs>
          <w:tab w:val="clear" w:pos="720"/>
          <w:tab w:val="left" w:pos="288" w:leader="none"/>
        </w:tabs>
        <w:spacing w:lineRule="auto" w:line="288" w:before="0" w:after="0"/>
        <w:jc w:val="both"/>
        <w:rPr/>
      </w:pPr>
      <w:r>
        <w:rPr/>
        <w:t>Trong quần thể có tối đa 3</w:t>
      </w:r>
      <w:r>
        <w:rPr>
          <w:vertAlign w:val="superscript"/>
        </w:rPr>
        <w:t>4</w:t>
      </w:r>
      <w:r>
        <w:rPr/>
        <w:t xml:space="preserve"> = 81 kiểu gen. </w:t>
      </w:r>
    </w:p>
    <w:p>
      <w:pPr>
        <w:pStyle w:val="NormalWeb"/>
        <w:tabs>
          <w:tab w:val="clear" w:pos="720"/>
          <w:tab w:val="left" w:pos="288" w:leader="none"/>
        </w:tabs>
        <w:spacing w:lineRule="auto" w:line="288" w:before="0" w:after="0"/>
        <w:jc w:val="both"/>
        <w:rPr/>
      </w:pPr>
      <w:r>
        <w:rPr>
          <w:b/>
        </w:rPr>
        <w:t>I đúng,</w:t>
      </w:r>
      <w:r>
        <w:rPr/>
        <w:t xml:space="preserve"> nếu A, B, D, E là các alen đột biến thì các thể đột biến có tối đa: 81 – 1 = 80 kiểu gen (chỉ có 1 kiểu gen bình thường là aabbddee) </w:t>
      </w:r>
    </w:p>
    <w:p>
      <w:pPr>
        <w:pStyle w:val="NormalWeb"/>
        <w:tabs>
          <w:tab w:val="clear" w:pos="720"/>
          <w:tab w:val="left" w:pos="288" w:leader="none"/>
        </w:tabs>
        <w:spacing w:lineRule="auto" w:line="288" w:before="0" w:after="0"/>
        <w:jc w:val="both"/>
        <w:rPr/>
      </w:pPr>
      <w:r>
        <w:rPr>
          <w:b/>
          <w:bCs/>
        </w:rPr>
        <w:t>II sai</w:t>
      </w:r>
      <w:r>
        <w:rPr/>
        <w:t xml:space="preserve">, Nếu A, B, D, e là các alen đột biến thì các thể đột biến về cả 4 gen có tối đa: 2x2x2x1 = 8 kiểu gen </w:t>
      </w:r>
    </w:p>
    <w:p>
      <w:pPr>
        <w:pStyle w:val="NormalWeb"/>
        <w:tabs>
          <w:tab w:val="clear" w:pos="720"/>
          <w:tab w:val="left" w:pos="288" w:leader="none"/>
        </w:tabs>
        <w:spacing w:lineRule="auto" w:line="288" w:before="0" w:after="0"/>
        <w:jc w:val="both"/>
        <w:rPr/>
      </w:pPr>
      <w:r>
        <w:rPr>
          <w:b/>
          <w:bCs/>
        </w:rPr>
        <w:t>III đún</w:t>
      </w:r>
      <w:r>
        <w:rPr>
          <w:b/>
        </w:rPr>
        <w:t>g</w:t>
      </w:r>
      <w:r>
        <w:rPr/>
        <w:t xml:space="preserve">, Nếu A, B, d, e là các alen đột biến thì các thể đột biến về cả 4 gen có tối đa 2x2x1x1 = 4 loại kiểu gen </w:t>
      </w:r>
    </w:p>
    <w:p>
      <w:pPr>
        <w:pStyle w:val="NormalWeb"/>
        <w:tabs>
          <w:tab w:val="clear" w:pos="720"/>
          <w:tab w:val="left" w:pos="288" w:leader="none"/>
        </w:tabs>
        <w:spacing w:lineRule="auto" w:line="288" w:before="0" w:after="0"/>
        <w:jc w:val="both"/>
        <w:rPr/>
      </w:pPr>
      <w:r>
        <w:rPr>
          <w:b/>
          <w:bCs/>
        </w:rPr>
        <w:t xml:space="preserve">IV đúng, </w:t>
      </w:r>
      <w:r>
        <w:rPr/>
        <w:t>Nếu a, b, d, e là các alen đột biến thì các thể đột biến có tối đa 81 - 2x2x2x2 = 65</w:t>
      </w:r>
    </w:p>
    <w:p>
      <w:pPr>
        <w:pStyle w:val="NormalWeb"/>
        <w:tabs>
          <w:tab w:val="clear" w:pos="720"/>
          <w:tab w:val="left" w:pos="288" w:leader="none"/>
        </w:tabs>
        <w:spacing w:lineRule="auto" w:line="288" w:before="0" w:after="0"/>
        <w:jc w:val="both"/>
        <w:rPr/>
      </w:pPr>
      <w:r>
        <w:rPr>
          <w:b/>
        </w:rPr>
        <w:t>Câu 110. Chọn đáp án A</w:t>
      </w:r>
    </w:p>
    <w:p>
      <w:pPr>
        <w:pStyle w:val="NormalWeb"/>
        <w:tabs>
          <w:tab w:val="clear" w:pos="720"/>
          <w:tab w:val="left" w:pos="288" w:leader="none"/>
        </w:tabs>
        <w:spacing w:lineRule="auto" w:line="288" w:before="0" w:after="0"/>
        <w:jc w:val="both"/>
        <w:rPr/>
      </w:pPr>
      <w:r>
        <w:rPr>
          <w:b/>
        </w:rPr>
        <w:t xml:space="preserve">Giải thích: </w:t>
      </w:r>
      <w:r>
        <w:rPr>
          <w:u w:val="single"/>
        </w:rPr>
        <w:t>Ab</w:t>
      </w:r>
      <w:r>
        <w:rPr/>
        <w:t xml:space="preserve"> là giao tử liên kết, chiếm tỉ lệ </w:t>
      </w:r>
      <w:r>
        <w:rPr/>
        <w:object w:dxaOrig="1119" w:dyaOrig="620">
          <v:shape id="ole_rId33" style="width:56pt;height:31pt" o:ole="">
            <v:imagedata r:id="rId34" o:title=""/>
          </v:shape>
          <o:OLEObject Type="Embed" ProgID="" ShapeID="ole_rId33" DrawAspect="Content" ObjectID="_248750911" r:id="rId33"/>
        </w:object>
      </w:r>
    </w:p>
    <w:p>
      <w:pPr>
        <w:pStyle w:val="NormalWeb"/>
        <w:tabs>
          <w:tab w:val="clear" w:pos="720"/>
          <w:tab w:val="left" w:pos="288" w:leader="none"/>
        </w:tabs>
        <w:spacing w:lineRule="auto" w:line="288" w:before="0" w:after="0"/>
        <w:jc w:val="both"/>
        <w:rPr/>
      </w:pPr>
      <w:r>
        <w:rPr>
          <w:b/>
        </w:rPr>
        <w:t>Câu 111. 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Sử dụng công thức: A-B- = 0,5 + aabb: A-bb/aaB - = 0,25 – aabb, Tương tự với cặp Dd; Ee. Tần số hoán vị gen là f, giao tử hoán vị = f/2; giao tử liên kết: (1-f)/2 </w:t>
      </w:r>
    </w:p>
    <w:p>
      <w:pPr>
        <w:pStyle w:val="NormalWeb"/>
        <w:tabs>
          <w:tab w:val="clear" w:pos="720"/>
          <w:tab w:val="left" w:pos="288" w:leader="none"/>
        </w:tabs>
        <w:spacing w:lineRule="auto" w:line="288" w:before="0" w:after="0"/>
        <w:jc w:val="both"/>
        <w:rPr/>
      </w:pPr>
      <w:r>
        <w:rPr/>
        <w:t xml:space="preserve">Phép lai: </w:t>
      </w:r>
      <w:r>
        <w:rPr/>
        <w:object w:dxaOrig="1740" w:dyaOrig="620">
          <v:shape id="ole_rId35" style="width:87pt;height:31pt" o:ole="">
            <v:imagedata r:id="rId36" o:title=""/>
          </v:shape>
          <o:OLEObject Type="Embed" ProgID="" ShapeID="ole_rId35" DrawAspect="Content" ObjectID="_1708626634" r:id="rId35"/>
        </w:object>
      </w:r>
    </w:p>
    <w:p>
      <w:pPr>
        <w:pStyle w:val="NormalWeb"/>
        <w:tabs>
          <w:tab w:val="clear" w:pos="720"/>
          <w:tab w:val="left" w:pos="288" w:leader="none"/>
        </w:tabs>
        <w:spacing w:lineRule="auto" w:line="288" w:before="0" w:after="0"/>
        <w:jc w:val="both"/>
        <w:rPr/>
      </w:pPr>
      <w:r>
        <w:rPr/>
        <w:t xml:space="preserve">- aabb = 0,1x0,1 → A-B- = 0,5 + 0,01 = 0,51; A-bb/aaB- = 0,25 – 0,01 = 0,24 </w:t>
      </w:r>
    </w:p>
    <w:p>
      <w:pPr>
        <w:pStyle w:val="NormalWeb"/>
        <w:tabs>
          <w:tab w:val="clear" w:pos="720"/>
          <w:tab w:val="left" w:pos="288" w:leader="none"/>
        </w:tabs>
        <w:spacing w:lineRule="auto" w:line="288" w:before="0" w:after="0"/>
        <w:jc w:val="both"/>
        <w:rPr/>
      </w:pPr>
      <w:r>
        <w:rPr/>
        <w:t xml:space="preserve">- ddee = 0,3 x 0,3 → D-E- = 0,59; A-bb/aaB- = 0,16 </w:t>
      </w:r>
    </w:p>
    <w:p>
      <w:pPr>
        <w:pStyle w:val="NormalWeb"/>
        <w:tabs>
          <w:tab w:val="clear" w:pos="720"/>
          <w:tab w:val="left" w:pos="288" w:leader="none"/>
        </w:tabs>
        <w:spacing w:lineRule="auto" w:line="288" w:before="0" w:after="0"/>
        <w:jc w:val="both"/>
        <w:rPr/>
      </w:pPr>
      <w:r>
        <w:rPr/>
        <w:t>Xét các phát biểu:</w:t>
      </w:r>
    </w:p>
    <w:p>
      <w:pPr>
        <w:pStyle w:val="NormalWeb"/>
        <w:tabs>
          <w:tab w:val="clear" w:pos="720"/>
          <w:tab w:val="left" w:pos="288" w:leader="none"/>
        </w:tabs>
        <w:spacing w:lineRule="auto" w:line="288" w:before="0" w:after="0"/>
        <w:jc w:val="both"/>
        <w:rPr>
          <w:b/>
          <w:b/>
          <w:bCs/>
        </w:rPr>
      </w:pPr>
      <w:r>
        <w:rPr/>
        <w:t> </w:t>
      </w:r>
      <w:r>
        <w:rPr/>
        <w:t xml:space="preserve">I. Kiểu hình thân cao, hoa tím quả vàng tròn (A-B-ddE-) chiếm tỷ lệ: 0,51 x 0,16 = 8,16% </w:t>
      </w:r>
      <w:r>
        <w:rPr/>
        <w:object w:dxaOrig="299" w:dyaOrig="219">
          <v:shape id="ole_rId37" style="width:15pt;height:11pt" o:ole="">
            <v:imagedata r:id="rId38" o:title=""/>
          </v:shape>
          <o:OLEObject Type="Embed" ProgID="" ShapeID="ole_rId37" DrawAspect="Content" ObjectID="_1436295971" r:id="rId37"/>
        </w:object>
      </w:r>
      <w:r>
        <w:rPr>
          <w:b/>
          <w:bCs/>
        </w:rPr>
        <w:t xml:space="preserve">I đúng </w:t>
      </w:r>
    </w:p>
    <w:p>
      <w:pPr>
        <w:pStyle w:val="NormalWeb"/>
        <w:tabs>
          <w:tab w:val="clear" w:pos="720"/>
          <w:tab w:val="left" w:pos="288" w:leader="none"/>
        </w:tabs>
        <w:spacing w:lineRule="auto" w:line="288" w:before="0" w:after="0"/>
        <w:jc w:val="both"/>
        <w:rPr>
          <w:b/>
          <w:b/>
          <w:bCs/>
        </w:rPr>
      </w:pPr>
      <w:r>
        <w:rPr/>
        <w:t xml:space="preserve">II. Tỷ lệ thân cao hoa trắng quả đỏ dài (A-bbD-ee) bằng tỷ lệ thân thấp hoa tím vàng, tròn (aaB-ddE-) bằng 0,24x 0,16 = 3,84% </w:t>
      </w:r>
      <w:r>
        <w:rPr/>
        <w:object w:dxaOrig="299" w:dyaOrig="219">
          <v:shape id="ole_rId39" style="width:15pt;height:11pt" o:ole="">
            <v:imagedata r:id="rId40" o:title=""/>
          </v:shape>
          <o:OLEObject Type="Embed" ProgID="" ShapeID="ole_rId39" DrawAspect="Content" ObjectID="_641131642" r:id="rId39"/>
        </w:object>
      </w:r>
      <w:r>
        <w:rPr/>
        <w:t xml:space="preserve"> </w:t>
      </w:r>
      <w:r>
        <w:rPr>
          <w:b/>
          <w:bCs/>
        </w:rPr>
        <w:t>II đúng</w:t>
      </w:r>
    </w:p>
    <w:p>
      <w:pPr>
        <w:pStyle w:val="NormalWeb"/>
        <w:tabs>
          <w:tab w:val="clear" w:pos="720"/>
          <w:tab w:val="left" w:pos="288" w:leader="none"/>
        </w:tabs>
        <w:spacing w:lineRule="auto" w:line="288" w:before="0" w:after="0"/>
        <w:jc w:val="both"/>
        <w:rPr>
          <w:b/>
          <w:b/>
          <w:bCs/>
        </w:rPr>
      </w:pPr>
      <w:r>
        <w:rPr/>
        <w:t xml:space="preserve">III. Tỷ lệ kiểu hình mang 4 tính trạng trội là: 0,51 x 0,59 = 30,09% </w:t>
      </w:r>
      <w:r>
        <w:rPr/>
        <w:object w:dxaOrig="299" w:dyaOrig="219">
          <v:shape id="ole_rId41" style="width:15pt;height:11pt" o:ole="">
            <v:imagedata r:id="rId42" o:title=""/>
          </v:shape>
          <o:OLEObject Type="Embed" ProgID="" ShapeID="ole_rId41" DrawAspect="Content" ObjectID="_1195562255" r:id="rId41"/>
        </w:object>
      </w:r>
      <w:r>
        <w:rPr>
          <w:b/>
          <w:bCs/>
        </w:rPr>
        <w:t xml:space="preserve">III đúng </w:t>
      </w:r>
    </w:p>
    <w:p>
      <w:pPr>
        <w:pStyle w:val="NormalWeb"/>
        <w:tabs>
          <w:tab w:val="clear" w:pos="720"/>
          <w:tab w:val="left" w:pos="288" w:leader="none"/>
        </w:tabs>
        <w:spacing w:lineRule="auto" w:line="288" w:before="0" w:after="0"/>
        <w:jc w:val="both"/>
        <w:rPr>
          <w:b/>
          <w:b/>
          <w:bCs/>
        </w:rPr>
      </w:pPr>
      <w:r>
        <w:rPr/>
        <w:t xml:space="preserve">IV. kiểu hình lặn 4 tính trạng là: 0,01 x 0,09 = 0,09% </w:t>
      </w:r>
      <w:r>
        <w:rPr/>
        <w:object w:dxaOrig="299" w:dyaOrig="219">
          <v:shape id="ole_rId43" style="width:15pt;height:11pt" o:ole="">
            <v:imagedata r:id="rId44" o:title=""/>
          </v:shape>
          <o:OLEObject Type="Embed" ProgID="" ShapeID="ole_rId43" DrawAspect="Content" ObjectID="_74500896" r:id="rId43"/>
        </w:object>
      </w:r>
      <w:r>
        <w:rPr>
          <w:b/>
          <w:bCs/>
        </w:rPr>
        <w:t>IV đúng</w:t>
      </w:r>
    </w:p>
    <w:p>
      <w:pPr>
        <w:pStyle w:val="NormalWeb"/>
        <w:tabs>
          <w:tab w:val="clear" w:pos="720"/>
          <w:tab w:val="left" w:pos="288" w:leader="none"/>
        </w:tabs>
        <w:spacing w:lineRule="auto" w:line="288" w:before="0" w:after="0"/>
        <w:jc w:val="both"/>
        <w:rPr/>
      </w:pPr>
      <w:r>
        <w:rPr>
          <w:b/>
        </w:rPr>
        <w:t>Câu 112. Chọn đáp án B</w:t>
      </w:r>
    </w:p>
    <w:p>
      <w:pPr>
        <w:pStyle w:val="NormalWeb"/>
        <w:tabs>
          <w:tab w:val="clear" w:pos="720"/>
          <w:tab w:val="left" w:pos="288" w:leader="none"/>
        </w:tabs>
        <w:spacing w:lineRule="auto" w:line="288" w:before="0" w:after="0"/>
        <w:jc w:val="both"/>
        <w:rPr/>
      </w:pPr>
      <w:r>
        <w:rPr>
          <w:b/>
        </w:rPr>
        <w:t xml:space="preserve">Giải thích: </w:t>
      </w:r>
      <w:r>
        <w:rPr/>
        <w:t xml:space="preserve">Mạch mã gốc: 3 -TAX </w:t>
      </w:r>
      <w:r>
        <w:rPr>
          <w:u w:val="single"/>
        </w:rPr>
        <w:t>GGT</w:t>
      </w:r>
      <w:r>
        <w:rPr/>
        <w:t xml:space="preserve"> </w:t>
      </w:r>
      <w:r>
        <w:rPr>
          <w:b/>
        </w:rPr>
        <w:t>XAA</w:t>
      </w:r>
      <w:r>
        <w:rPr/>
        <w:t xml:space="preserve"> TXT </w:t>
      </w:r>
      <w:r>
        <w:rPr>
          <w:u w:val="single"/>
        </w:rPr>
        <w:t>GGT</w:t>
      </w:r>
      <w:r>
        <w:rPr/>
        <w:t xml:space="preserve"> TXT </w:t>
      </w:r>
      <w:r>
        <w:rPr>
          <w:u w:val="single"/>
        </w:rPr>
        <w:t>GGT</w:t>
      </w:r>
      <w:r>
        <w:rPr/>
        <w:t xml:space="preserve"> TXT TXT GA</w:t>
      </w:r>
      <w:r>
        <w:rPr>
          <w:bCs/>
        </w:rPr>
        <w:t>G</w:t>
      </w:r>
      <w:r>
        <w:rPr>
          <w:b/>
          <w:bCs/>
        </w:rPr>
        <w:t xml:space="preserve"> </w:t>
      </w:r>
      <w:r>
        <w:rPr>
          <w:b/>
          <w:bCs/>
          <w:i/>
        </w:rPr>
        <w:t>XAA</w:t>
      </w:r>
      <w:r>
        <w:rPr>
          <w:b/>
          <w:bCs/>
        </w:rPr>
        <w:t>- 5</w:t>
      </w:r>
    </w:p>
    <w:p>
      <w:pPr>
        <w:pStyle w:val="NormalWeb"/>
        <w:tabs>
          <w:tab w:val="clear" w:pos="720"/>
          <w:tab w:val="left" w:pos="288" w:leader="none"/>
        </w:tabs>
        <w:spacing w:lineRule="auto" w:line="288" w:before="0" w:after="0"/>
        <w:jc w:val="both"/>
        <w:rPr/>
      </w:pPr>
      <w:r>
        <w:rPr/>
        <w:t xml:space="preserve">Ta thấy các bộ các bộ ba trùng nhau được định dạng giống nhau. </w:t>
      </w:r>
    </w:p>
    <w:p>
      <w:pPr>
        <w:pStyle w:val="NormalWeb"/>
        <w:tabs>
          <w:tab w:val="clear" w:pos="720"/>
          <w:tab w:val="left" w:pos="288" w:leader="none"/>
        </w:tabs>
        <w:spacing w:lineRule="auto" w:line="288" w:before="0" w:after="0"/>
        <w:jc w:val="both"/>
        <w:rPr/>
      </w:pPr>
      <w:r>
        <w:rPr/>
        <w:t>TAX- bộ ba mở đầu.</w:t>
      </w:r>
    </w:p>
    <w:p>
      <w:pPr>
        <w:pStyle w:val="NormalWeb"/>
        <w:tabs>
          <w:tab w:val="clear" w:pos="720"/>
          <w:tab w:val="left" w:pos="288" w:leader="none"/>
        </w:tabs>
        <w:spacing w:lineRule="auto" w:line="288" w:before="0" w:after="0"/>
        <w:jc w:val="both"/>
        <w:rPr/>
      </w:pPr>
      <w:r>
        <w:rPr/>
        <w:t>Vậy ta có</w:t>
      </w:r>
    </w:p>
    <w:tbl>
      <w:tblPr>
        <w:tblW w:w="5680" w:type="dxa"/>
        <w:jc w:val="start"/>
        <w:tblInd w:w="283" w:type="dxa"/>
        <w:tblCellMar>
          <w:top w:w="0" w:type="dxa"/>
          <w:start w:w="108" w:type="dxa"/>
          <w:bottom w:w="0" w:type="dxa"/>
          <w:end w:w="108" w:type="dxa"/>
        </w:tblCellMar>
      </w:tblPr>
      <w:tblGrid>
        <w:gridCol w:w="1915"/>
        <w:gridCol w:w="2203"/>
        <w:gridCol w:w="1562"/>
      </w:tblGrid>
      <w:tr>
        <w:trPr/>
        <w:tc>
          <w:tcPr>
            <w:tcW w:w="191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Loại axit amin</w:t>
            </w:r>
          </w:p>
        </w:tc>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Số lượng</w:t>
            </w:r>
          </w:p>
        </w:tc>
        <w:tc>
          <w:tcPr>
            <w:tcW w:w="1562"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Codon</w:t>
            </w:r>
          </w:p>
        </w:tc>
      </w:tr>
      <w:tr>
        <w:trPr/>
        <w:tc>
          <w:tcPr>
            <w:tcW w:w="191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W</w:t>
            </w:r>
          </w:p>
        </w:tc>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1</w:t>
            </w:r>
          </w:p>
        </w:tc>
        <w:tc>
          <w:tcPr>
            <w:tcW w:w="1562"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GAG</w:t>
            </w:r>
          </w:p>
        </w:tc>
      </w:tr>
      <w:tr>
        <w:trPr/>
        <w:tc>
          <w:tcPr>
            <w:tcW w:w="191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X</w:t>
            </w:r>
          </w:p>
        </w:tc>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2</w:t>
            </w:r>
          </w:p>
        </w:tc>
        <w:tc>
          <w:tcPr>
            <w:tcW w:w="1562"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b/>
                <w:b/>
                <w:i/>
                <w:i/>
              </w:rPr>
            </w:pPr>
            <w:r>
              <w:rPr>
                <w:b/>
                <w:i/>
              </w:rPr>
              <w:t>XAA</w:t>
            </w:r>
          </w:p>
        </w:tc>
      </w:tr>
      <w:tr>
        <w:trPr/>
        <w:tc>
          <w:tcPr>
            <w:tcW w:w="191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Y</w:t>
            </w:r>
          </w:p>
        </w:tc>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3</w:t>
            </w:r>
          </w:p>
        </w:tc>
        <w:tc>
          <w:tcPr>
            <w:tcW w:w="1562"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GGT</w:t>
            </w:r>
          </w:p>
        </w:tc>
      </w:tr>
      <w:tr>
        <w:trPr/>
        <w:tc>
          <w:tcPr>
            <w:tcW w:w="1915"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Z</w:t>
            </w:r>
          </w:p>
        </w:tc>
        <w:tc>
          <w:tcPr>
            <w:tcW w:w="2203"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4</w:t>
            </w:r>
          </w:p>
        </w:tc>
        <w:tc>
          <w:tcPr>
            <w:tcW w:w="1562"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u w:val="single"/>
              </w:rPr>
            </w:pPr>
            <w:r>
              <w:rPr>
                <w:u w:val="single"/>
              </w:rPr>
              <w:t>TXT</w:t>
            </w:r>
          </w:p>
        </w:tc>
      </w:tr>
    </w:tbl>
    <w:p>
      <w:pPr>
        <w:pStyle w:val="NormalWeb"/>
        <w:tabs>
          <w:tab w:val="clear" w:pos="720"/>
          <w:tab w:val="left" w:pos="288" w:leader="none"/>
        </w:tabs>
        <w:spacing w:lineRule="auto" w:line="288" w:before="0" w:after="0"/>
        <w:jc w:val="both"/>
        <w:rPr/>
      </w:pPr>
      <w:r>
        <w:rPr/>
        <w:t xml:space="preserve">Xét các phát biểu: </w:t>
      </w:r>
    </w:p>
    <w:p>
      <w:pPr>
        <w:pStyle w:val="NormalWeb"/>
        <w:tabs>
          <w:tab w:val="clear" w:pos="720"/>
          <w:tab w:val="left" w:pos="288" w:leader="none"/>
        </w:tabs>
        <w:spacing w:lineRule="auto" w:line="288" w:before="0" w:after="0"/>
        <w:jc w:val="both"/>
        <w:rPr/>
      </w:pPr>
      <w:r>
        <w:rPr>
          <w:b/>
        </w:rPr>
        <w:t>(1) Sai,</w:t>
      </w:r>
      <w:r>
        <w:rPr/>
        <w:t xml:space="preserve"> GGT mã hóa axit amin loại Y </w:t>
      </w:r>
    </w:p>
    <w:p>
      <w:pPr>
        <w:pStyle w:val="NormalWeb"/>
        <w:tabs>
          <w:tab w:val="clear" w:pos="720"/>
          <w:tab w:val="left" w:pos="288" w:leader="none"/>
        </w:tabs>
        <w:spacing w:lineRule="auto" w:line="288" w:before="0" w:after="0"/>
        <w:jc w:val="both"/>
        <w:rPr/>
      </w:pPr>
      <w:r>
        <w:rPr>
          <w:b/>
          <w:bCs/>
        </w:rPr>
        <w:t>(2) đún</w:t>
      </w:r>
      <w:r>
        <w:rPr>
          <w:b/>
        </w:rPr>
        <w:t>g</w:t>
      </w:r>
      <w:r>
        <w:rPr/>
        <w:t xml:space="preserve">, GAG mã hóa axit amin loại W </w:t>
      </w:r>
    </w:p>
    <w:p>
      <w:pPr>
        <w:pStyle w:val="NormalWeb"/>
        <w:tabs>
          <w:tab w:val="clear" w:pos="720"/>
          <w:tab w:val="left" w:pos="288" w:leader="none"/>
        </w:tabs>
        <w:spacing w:lineRule="auto" w:line="288" w:before="0" w:after="0"/>
        <w:jc w:val="both"/>
        <w:rPr/>
      </w:pPr>
      <w:r>
        <w:rPr>
          <w:b/>
          <w:bCs/>
        </w:rPr>
        <w:t>(3) đúng</w:t>
      </w:r>
      <w:r>
        <w:rPr/>
        <w:t xml:space="preserve">. Trình tự chính xác của chuỗi polypeptide trên Y-X-Z-Y-Z-Y-Z-Z-W-X </w:t>
      </w:r>
    </w:p>
    <w:p>
      <w:pPr>
        <w:pStyle w:val="NormalWeb"/>
        <w:tabs>
          <w:tab w:val="clear" w:pos="720"/>
          <w:tab w:val="left" w:pos="288" w:leader="none"/>
        </w:tabs>
        <w:spacing w:lineRule="auto" w:line="288" w:before="0" w:after="0"/>
        <w:jc w:val="both"/>
        <w:rPr>
          <w:b/>
          <w:b/>
          <w:bCs/>
        </w:rPr>
      </w:pPr>
      <w:r>
        <w:rPr>
          <w:b/>
          <w:bCs/>
        </w:rPr>
        <w:t xml:space="preserve">(4) sai. </w:t>
      </w:r>
    </w:p>
    <w:p>
      <w:pPr>
        <w:pStyle w:val="NormalWeb"/>
        <w:tabs>
          <w:tab w:val="clear" w:pos="720"/>
          <w:tab w:val="left" w:pos="288" w:leader="none"/>
        </w:tabs>
        <w:spacing w:lineRule="auto" w:line="288" w:before="0" w:after="0"/>
        <w:jc w:val="both"/>
        <w:rPr/>
      </w:pPr>
      <w:r>
        <w:rPr/>
        <w:t>Bộ ba kết thúc trên mARN là: 5'UAA</w:t>
      </w:r>
      <w:r>
        <w:rPr>
          <w:vertAlign w:val="subscript"/>
        </w:rPr>
        <w:t>3</w:t>
      </w:r>
      <w:r>
        <w:rPr/>
        <w:t>’; 5’UAG3’; 5'UGA</w:t>
      </w:r>
      <w:r>
        <w:rPr>
          <w:vertAlign w:val="subscript"/>
        </w:rPr>
        <w:t>3</w:t>
      </w:r>
      <w:r>
        <w:rPr/>
        <w:t xml:space="preserve">’ </w:t>
      </w:r>
    </w:p>
    <w:p>
      <w:pPr>
        <w:pStyle w:val="NormalWeb"/>
        <w:tabs>
          <w:tab w:val="clear" w:pos="720"/>
          <w:tab w:val="left" w:pos="288" w:leader="none"/>
        </w:tabs>
        <w:spacing w:lineRule="auto" w:line="288" w:before="0" w:after="0"/>
        <w:jc w:val="both"/>
        <w:rPr/>
      </w:pPr>
      <w:r>
        <w:rPr/>
        <w:t xml:space="preserve">Vậy trên mạch khuôn ADN là: 3’ATT5'; 3’ATX5’; 3’TXA5’ </w:t>
      </w:r>
    </w:p>
    <w:p>
      <w:pPr>
        <w:pStyle w:val="NormalWeb"/>
        <w:tabs>
          <w:tab w:val="clear" w:pos="720"/>
          <w:tab w:val="left" w:pos="288" w:leader="none"/>
        </w:tabs>
        <w:spacing w:lineRule="auto" w:line="288" w:before="0" w:after="0"/>
        <w:jc w:val="both"/>
        <w:rPr/>
      </w:pPr>
      <w:r>
        <w:rPr/>
        <w:t xml:space="preserve">Vậy có thể xảy ra đột biến TXT → TXA </w:t>
      </w:r>
      <w:r>
        <w:rPr/>
        <w:object w:dxaOrig="299" w:dyaOrig="219">
          <v:shape id="ole_rId45" style="width:15pt;height:11pt" o:ole="">
            <v:imagedata r:id="rId46" o:title=""/>
          </v:shape>
          <o:OLEObject Type="Embed" ProgID="" ShapeID="ole_rId45" DrawAspect="Content" ObjectID="_253051991" r:id="rId45"/>
        </w:object>
      </w:r>
      <w:r>
        <w:rPr/>
        <w:t xml:space="preserve"> có 4 điểm đột biến có thể tạo bộ ba kết thúc. </w:t>
      </w:r>
    </w:p>
    <w:p>
      <w:pPr>
        <w:pStyle w:val="NormalWeb"/>
        <w:tabs>
          <w:tab w:val="clear" w:pos="720"/>
          <w:tab w:val="left" w:pos="288" w:leader="none"/>
        </w:tabs>
        <w:spacing w:lineRule="auto" w:line="288" w:before="0" w:after="0"/>
        <w:jc w:val="both"/>
        <w:rPr/>
      </w:pPr>
      <w:r>
        <w:rPr>
          <w:b/>
        </w:rPr>
        <w:t>Câu 113. 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Thành phần kiểu gen của quần thể: 0,25AA + 0,5Aa + 0,25aa = 1 </w:t>
      </w:r>
    </w:p>
    <w:p>
      <w:pPr>
        <w:pStyle w:val="NormalWeb"/>
        <w:tabs>
          <w:tab w:val="clear" w:pos="720"/>
          <w:tab w:val="left" w:pos="288" w:leader="none"/>
        </w:tabs>
        <w:spacing w:lineRule="auto" w:line="288" w:before="0" w:after="0"/>
        <w:jc w:val="both"/>
        <w:rPr/>
      </w:pPr>
      <w:r>
        <w:rPr/>
        <w:t xml:space="preserve">Tần số alen: A = a = 0,5 </w:t>
      </w:r>
    </w:p>
    <w:p>
      <w:pPr>
        <w:pStyle w:val="NormalWeb"/>
        <w:tabs>
          <w:tab w:val="clear" w:pos="720"/>
          <w:tab w:val="left" w:pos="288" w:leader="none"/>
        </w:tabs>
        <w:spacing w:lineRule="auto" w:line="288" w:before="0" w:after="0"/>
        <w:jc w:val="both"/>
        <w:rPr/>
      </w:pPr>
      <w:r>
        <w:rPr>
          <w:b/>
          <w:bCs/>
        </w:rPr>
        <w:t>(1) đúng</w:t>
      </w:r>
      <w:r>
        <w:rPr/>
        <w:t xml:space="preserve">, làm biến đổi tần số alen của quần thể theo hướng tăng a và giảm A </w:t>
      </w:r>
    </w:p>
    <w:p>
      <w:pPr>
        <w:pStyle w:val="NormalWeb"/>
        <w:tabs>
          <w:tab w:val="clear" w:pos="720"/>
          <w:tab w:val="left" w:pos="288" w:leader="none"/>
        </w:tabs>
        <w:spacing w:lineRule="auto" w:line="288" w:before="0" w:after="0"/>
        <w:jc w:val="both"/>
        <w:rPr/>
      </w:pPr>
      <w:r>
        <w:rPr>
          <w:b/>
        </w:rPr>
        <w:t>(2) sai,</w:t>
      </w:r>
      <w:r>
        <w:rPr/>
        <w:t xml:space="preserve"> tần số alen của quần thể duy trì </w:t>
      </w:r>
    </w:p>
    <w:p>
      <w:pPr>
        <w:pStyle w:val="NormalWeb"/>
        <w:tabs>
          <w:tab w:val="clear" w:pos="720"/>
          <w:tab w:val="left" w:pos="288" w:leader="none"/>
        </w:tabs>
        <w:spacing w:lineRule="auto" w:line="288" w:before="0" w:after="0"/>
        <w:jc w:val="both"/>
        <w:rPr/>
      </w:pPr>
      <w:r>
        <w:rPr>
          <w:b/>
          <w:bCs/>
        </w:rPr>
        <w:t xml:space="preserve">(3) đúng, </w:t>
      </w:r>
      <w:r>
        <w:rPr/>
        <w:t xml:space="preserve">làm biến đổi tần số alen của quần thể theo hướng tăng A và giảm a </w:t>
      </w:r>
    </w:p>
    <w:p>
      <w:pPr>
        <w:pStyle w:val="NormalWeb"/>
        <w:tabs>
          <w:tab w:val="clear" w:pos="720"/>
          <w:tab w:val="left" w:pos="288" w:leader="none"/>
        </w:tabs>
        <w:spacing w:lineRule="auto" w:line="288" w:before="0" w:after="0"/>
        <w:jc w:val="both"/>
        <w:rPr/>
      </w:pPr>
      <w:r>
        <w:rPr>
          <w:b/>
          <w:bCs/>
        </w:rPr>
        <w:t>(4) sai</w:t>
      </w:r>
      <w:r>
        <w:rPr/>
        <w:t>, tần số alen của quần thể duy trì</w:t>
      </w:r>
    </w:p>
    <w:p>
      <w:pPr>
        <w:pStyle w:val="NormalWeb"/>
        <w:tabs>
          <w:tab w:val="clear" w:pos="720"/>
          <w:tab w:val="left" w:pos="288" w:leader="none"/>
        </w:tabs>
        <w:spacing w:lineRule="auto" w:line="288" w:before="0" w:after="0"/>
        <w:jc w:val="both"/>
        <w:rPr/>
      </w:pPr>
      <w:r>
        <w:rPr>
          <w:b/>
        </w:rPr>
        <w:t>Câu 114. 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Cơ thể có kiểu gen aaBbDD giảm phân cho 2 loại hạt phấn có kiểu gen aBD và abD </w:t>
      </w:r>
      <w:r>
        <w:rPr/>
        <w:object w:dxaOrig="299" w:dyaOrig="219">
          <v:shape id="ole_rId47" style="width:15pt;height:11pt" o:ole="">
            <v:imagedata r:id="rId48" o:title=""/>
          </v:shape>
          <o:OLEObject Type="Embed" ProgID="" ShapeID="ole_rId47" DrawAspect="Content" ObjectID="_1059178493" r:id="rId47"/>
        </w:object>
      </w:r>
      <w:r>
        <w:rPr/>
        <w:t xml:space="preserve"> khi nuôi hạt phấn trong ống nghiệm có thể tạo ra 2 dòng đơn bội là: aBD và abD. </w:t>
      </w:r>
    </w:p>
    <w:p>
      <w:pPr>
        <w:pStyle w:val="NormalWeb"/>
        <w:tabs>
          <w:tab w:val="clear" w:pos="720"/>
          <w:tab w:val="left" w:pos="288" w:leader="none"/>
        </w:tabs>
        <w:spacing w:lineRule="auto" w:line="288" w:before="0" w:after="0"/>
        <w:jc w:val="both"/>
        <w:rPr/>
      </w:pPr>
      <w:r>
        <w:rPr>
          <w:b/>
        </w:rPr>
        <w:t>Câu 115. Chọn đáp án A</w:t>
      </w:r>
    </w:p>
    <w:p>
      <w:pPr>
        <w:pStyle w:val="NormalWeb"/>
        <w:tabs>
          <w:tab w:val="clear" w:pos="720"/>
          <w:tab w:val="left" w:pos="288" w:leader="none"/>
        </w:tabs>
        <w:spacing w:lineRule="auto" w:line="288" w:before="0" w:after="0"/>
        <w:jc w:val="both"/>
        <w:rPr/>
      </w:pPr>
      <w:r>
        <w:rPr>
          <w:b/>
        </w:rPr>
        <w:t xml:space="preserve">Giải thích:  </w:t>
      </w:r>
    </w:p>
    <w:p>
      <w:pPr>
        <w:pStyle w:val="NormalWeb"/>
        <w:tabs>
          <w:tab w:val="clear" w:pos="720"/>
          <w:tab w:val="left" w:pos="288" w:leader="none"/>
        </w:tabs>
        <w:spacing w:lineRule="auto" w:line="288" w:before="0" w:after="0"/>
        <w:jc w:val="both"/>
        <w:rPr>
          <w:bCs/>
        </w:rPr>
      </w:pPr>
      <w:r>
        <w:rPr>
          <w:bCs/>
        </w:rPr>
        <w:t>Người số (1) AaX</w:t>
      </w:r>
      <w:r>
        <w:rPr>
          <w:bCs/>
          <w:vertAlign w:val="superscript"/>
        </w:rPr>
        <w:t>B</w:t>
      </w:r>
      <w:r>
        <w:rPr>
          <w:bCs/>
        </w:rPr>
        <w:t>Y; (2): AaX</w:t>
      </w:r>
      <w:r>
        <w:rPr>
          <w:bCs/>
          <w:vertAlign w:val="superscript"/>
        </w:rPr>
        <w:t>B</w:t>
      </w:r>
      <w:r>
        <w:rPr>
          <w:bCs/>
        </w:rPr>
        <w:t>Y; (4): aaX</w:t>
      </w:r>
      <w:r>
        <w:rPr>
          <w:bCs/>
          <w:vertAlign w:val="superscript"/>
        </w:rPr>
        <w:t>B</w:t>
      </w:r>
      <w:r>
        <w:rPr>
          <w:bCs/>
        </w:rPr>
        <w:t>Y; (5): aaX</w:t>
      </w:r>
      <w:r>
        <w:rPr>
          <w:bCs/>
          <w:vertAlign w:val="superscript"/>
        </w:rPr>
        <w:t>B</w:t>
      </w:r>
      <w:r>
        <w:rPr>
          <w:bCs/>
        </w:rPr>
        <w:t>Y; (6): (1AA:2Aa) X</w:t>
      </w:r>
      <w:r>
        <w:rPr>
          <w:bCs/>
          <w:vertAlign w:val="superscript"/>
        </w:rPr>
        <w:t>B</w:t>
      </w:r>
      <w:r>
        <w:rPr>
          <w:bCs/>
        </w:rPr>
        <w:t>Y; (10): AaX</w:t>
      </w:r>
      <w:r>
        <w:rPr>
          <w:bCs/>
          <w:vertAlign w:val="superscript"/>
        </w:rPr>
        <w:t>B</w:t>
      </w:r>
      <w:r>
        <w:rPr>
          <w:bCs/>
        </w:rPr>
        <w:t>Y; (14): aaX</w:t>
      </w:r>
      <w:r>
        <w:rPr>
          <w:bCs/>
          <w:vertAlign w:val="superscript"/>
        </w:rPr>
        <w:t>b</w:t>
      </w:r>
      <w:r>
        <w:rPr>
          <w:bCs/>
        </w:rPr>
        <w:t>Y; (8): AaX</w:t>
      </w:r>
      <w:r>
        <w:rPr>
          <w:bCs/>
          <w:vertAlign w:val="superscript"/>
        </w:rPr>
        <w:t>B</w:t>
      </w:r>
      <w:r>
        <w:rPr>
          <w:bCs/>
        </w:rPr>
        <w:t>Y; (9): AaX</w:t>
      </w:r>
      <w:r>
        <w:rPr>
          <w:bCs/>
          <w:vertAlign w:val="superscript"/>
        </w:rPr>
        <w:t>B</w:t>
      </w:r>
      <w:r>
        <w:rPr>
          <w:bCs/>
        </w:rPr>
        <w:t>X</w:t>
      </w:r>
      <w:r>
        <w:rPr>
          <w:bCs/>
          <w:vertAlign w:val="superscript"/>
        </w:rPr>
        <w:t>B</w:t>
      </w:r>
      <w:r>
        <w:rPr>
          <w:bCs/>
        </w:rPr>
        <w:t xml:space="preserve">. </w:t>
      </w:r>
    </w:p>
    <w:p>
      <w:pPr>
        <w:pStyle w:val="NormalWeb"/>
        <w:tabs>
          <w:tab w:val="clear" w:pos="720"/>
          <w:tab w:val="left" w:pos="288" w:leader="none"/>
        </w:tabs>
        <w:spacing w:lineRule="auto" w:line="288" w:before="0" w:after="0"/>
        <w:jc w:val="both"/>
        <w:rPr/>
      </w:pPr>
      <w:r>
        <w:rPr/>
        <w:t xml:space="preserve">Xét bên chồng (12) </w:t>
      </w:r>
    </w:p>
    <w:p>
      <w:pPr>
        <w:pStyle w:val="NormalWeb"/>
        <w:tabs>
          <w:tab w:val="clear" w:pos="720"/>
          <w:tab w:val="left" w:pos="288" w:leader="none"/>
        </w:tabs>
        <w:spacing w:lineRule="auto" w:line="288" w:before="0" w:after="0"/>
        <w:jc w:val="both"/>
        <w:rPr/>
      </w:pPr>
      <w:r>
        <w:rPr/>
        <w:t xml:space="preserve">- Chồng không bị mù màu có kiểu gen: </w:t>
      </w:r>
      <w:r>
        <w:rPr/>
        <w:object w:dxaOrig="540" w:dyaOrig="299">
          <v:shape id="ole_rId49" style="width:27pt;height:15pt" o:ole="">
            <v:imagedata r:id="rId50" o:title=""/>
          </v:shape>
          <o:OLEObject Type="Embed" ProgID="" ShapeID="ole_rId49" DrawAspect="Content" ObjectID="_294267925" r:id="rId49"/>
        </w:object>
      </w:r>
      <w:r>
        <w:rPr/>
        <w:t xml:space="preserve"> </w:t>
      </w:r>
    </w:p>
    <w:p>
      <w:pPr>
        <w:pStyle w:val="NormalWeb"/>
        <w:tabs>
          <w:tab w:val="clear" w:pos="720"/>
          <w:tab w:val="left" w:pos="288" w:leader="none"/>
        </w:tabs>
        <w:spacing w:lineRule="auto" w:line="288" w:before="0" w:after="0"/>
        <w:jc w:val="both"/>
        <w:rPr/>
      </w:pPr>
      <w:r>
        <w:rPr/>
        <w:t xml:space="preserve">Xét bệnh bạch tạng: </w:t>
      </w:r>
    </w:p>
    <w:p>
      <w:pPr>
        <w:pStyle w:val="NormalWeb"/>
        <w:tabs>
          <w:tab w:val="clear" w:pos="720"/>
          <w:tab w:val="left" w:pos="288" w:leader="none"/>
        </w:tabs>
        <w:spacing w:lineRule="auto" w:line="288" w:before="0" w:after="0"/>
        <w:jc w:val="both"/>
        <w:rPr/>
      </w:pPr>
      <w:r>
        <w:rPr/>
        <w:t xml:space="preserve">- Người (7) có em trai bị bạch tạng </w:t>
      </w:r>
      <w:r>
        <w:rPr/>
        <w:object w:dxaOrig="299" w:dyaOrig="219">
          <v:shape id="ole_rId51" style="width:15pt;height:11pt" o:ole="">
            <v:imagedata r:id="rId52" o:title=""/>
          </v:shape>
          <o:OLEObject Type="Embed" ProgID="" ShapeID="ole_rId51" DrawAspect="Content" ObjectID="_652104676" r:id="rId51"/>
        </w:object>
      </w:r>
      <w:r>
        <w:rPr/>
        <w:t xml:space="preserve"> bố mẹ 1,2 có kiểu gen Aa </w:t>
      </w:r>
      <w:r>
        <w:rPr/>
        <w:object w:dxaOrig="299" w:dyaOrig="219">
          <v:shape id="ole_rId53" style="width:15pt;height:11pt" o:ole="">
            <v:imagedata r:id="rId54" o:title=""/>
          </v:shape>
          <o:OLEObject Type="Embed" ProgID="" ShapeID="ole_rId53" DrawAspect="Content" ObjectID="_2137864688" r:id="rId53"/>
        </w:object>
      </w:r>
      <w:r>
        <w:rPr/>
        <w:t xml:space="preserve"> người (7): AA:2Aa</w:t>
      </w:r>
    </w:p>
    <w:p>
      <w:pPr>
        <w:pStyle w:val="NormalWeb"/>
        <w:tabs>
          <w:tab w:val="clear" w:pos="720"/>
          <w:tab w:val="left" w:pos="288" w:leader="none"/>
        </w:tabs>
        <w:spacing w:lineRule="auto" w:line="288" w:before="0" w:after="0"/>
        <w:jc w:val="both"/>
        <w:rPr/>
      </w:pPr>
      <w:r>
        <w:rPr/>
        <w:t xml:space="preserve">- Người (8) có bố bị bạch tạng </w:t>
      </w:r>
      <w:r>
        <w:rPr/>
        <w:object w:dxaOrig="299" w:dyaOrig="219">
          <v:shape id="ole_rId55" style="width:15pt;height:11pt" o:ole="">
            <v:imagedata r:id="rId56" o:title=""/>
          </v:shape>
          <o:OLEObject Type="Embed" ProgID="" ShapeID="ole_rId55" DrawAspect="Content" ObjectID="_1571164098" r:id="rId55"/>
        </w:object>
      </w:r>
      <w:r>
        <w:rPr/>
        <w:t xml:space="preserve"> người (8) có kiểu gen: Aa </w:t>
      </w:r>
    </w:p>
    <w:p>
      <w:pPr>
        <w:pStyle w:val="NormalWeb"/>
        <w:tabs>
          <w:tab w:val="clear" w:pos="720"/>
          <w:tab w:val="left" w:pos="288" w:leader="none"/>
        </w:tabs>
        <w:spacing w:lineRule="auto" w:line="288" w:before="0" w:after="0"/>
        <w:jc w:val="both"/>
        <w:rPr/>
      </w:pPr>
      <w:r>
        <w:rPr/>
        <w:t xml:space="preserve">Vậy người con (12) của cặp bố mẹ (7),(8) có kiểu gen 2AA:3Aa </w:t>
      </w:r>
      <w:r>
        <w:rPr/>
        <w:object w:dxaOrig="299" w:dyaOrig="219">
          <v:shape id="ole_rId57" style="width:15pt;height:11pt" o:ole="">
            <v:imagedata r:id="rId58" o:title=""/>
          </v:shape>
          <o:OLEObject Type="Embed" ProgID="" ShapeID="ole_rId57" DrawAspect="Content" ObjectID="_756452322" r:id="rId57"/>
        </w:object>
      </w:r>
      <w:r>
        <w:rPr/>
        <w:t xml:space="preserve"> Người (12): </w:t>
      </w:r>
      <w:r>
        <w:rPr/>
        <w:object w:dxaOrig="1719" w:dyaOrig="400">
          <v:shape id="ole_rId59" style="width:86pt;height:20pt" o:ole="">
            <v:imagedata r:id="rId60" o:title=""/>
          </v:shape>
          <o:OLEObject Type="Embed" ProgID="" ShapeID="ole_rId59" DrawAspect="Content" ObjectID="_46153514" r:id="rId59"/>
        </w:object>
      </w:r>
      <w:r>
        <w:rPr/>
        <w:t xml:space="preserve"> </w:t>
      </w:r>
    </w:p>
    <w:p>
      <w:pPr>
        <w:pStyle w:val="NormalWeb"/>
        <w:tabs>
          <w:tab w:val="clear" w:pos="720"/>
          <w:tab w:val="left" w:pos="288" w:leader="none"/>
        </w:tabs>
        <w:spacing w:lineRule="auto" w:line="288" w:before="0" w:after="0"/>
        <w:jc w:val="both"/>
        <w:rPr/>
      </w:pPr>
      <w:r>
        <w:rPr/>
        <w:t xml:space="preserve">Xét bên vợ (13): </w:t>
      </w:r>
    </w:p>
    <w:p>
      <w:pPr>
        <w:pStyle w:val="NormalWeb"/>
        <w:tabs>
          <w:tab w:val="clear" w:pos="720"/>
          <w:tab w:val="left" w:pos="288" w:leader="none"/>
        </w:tabs>
        <w:spacing w:lineRule="auto" w:line="288" w:before="0" w:after="0"/>
        <w:jc w:val="both"/>
        <w:rPr/>
      </w:pPr>
      <w:r>
        <w:rPr/>
        <w:t xml:space="preserve">Có em trai bị 2 bệnh </w:t>
      </w:r>
      <w:r>
        <w:rPr/>
        <w:object w:dxaOrig="299" w:dyaOrig="219">
          <v:shape id="ole_rId61" style="width:15pt;height:11pt" o:ole="">
            <v:imagedata r:id="rId62" o:title=""/>
          </v:shape>
          <o:OLEObject Type="Embed" ProgID="" ShapeID="ole_rId61" DrawAspect="Content" ObjectID="_1137910193" r:id="rId61"/>
        </w:object>
      </w:r>
      <w:r>
        <w:rPr/>
        <w:t xml:space="preserve"> bố mẹ có kiểu gen : </w:t>
      </w:r>
      <w:r>
        <w:rPr/>
        <w:object w:dxaOrig="2140" w:dyaOrig="440">
          <v:shape id="ole_rId63" style="width:107pt;height:22pt" o:ole="">
            <v:imagedata r:id="rId64" o:title=""/>
          </v:shape>
          <o:OLEObject Type="Embed" ProgID="" ShapeID="ole_rId63" DrawAspect="Content" ObjectID="_1849841488" r:id="rId63"/>
        </w:object>
      </w:r>
      <w:r>
        <w:rPr/>
        <w:t xml:space="preserve"> Người (13) có kiểu gen: </w:t>
      </w:r>
    </w:p>
    <w:p>
      <w:pPr>
        <w:pStyle w:val="NormalWeb"/>
        <w:tabs>
          <w:tab w:val="clear" w:pos="720"/>
          <w:tab w:val="left" w:pos="288" w:leader="none"/>
        </w:tabs>
        <w:spacing w:lineRule="auto" w:line="288" w:before="0" w:after="0"/>
        <w:jc w:val="both"/>
        <w:rPr/>
      </w:pPr>
      <w:r>
        <w:rPr/>
        <w:object w:dxaOrig="2820" w:dyaOrig="440">
          <v:shape id="ole_rId65" style="width:141pt;height:22pt" o:ole="">
            <v:imagedata r:id="rId66" o:title=""/>
          </v:shape>
          <o:OLEObject Type="Embed" ProgID="" ShapeID="ole_rId65" DrawAspect="Content" ObjectID="_1957932512" r:id="rId65"/>
        </w:object>
      </w:r>
    </w:p>
    <w:p>
      <w:pPr>
        <w:pStyle w:val="NormalWeb"/>
        <w:tabs>
          <w:tab w:val="clear" w:pos="720"/>
          <w:tab w:val="left" w:pos="288" w:leader="none"/>
        </w:tabs>
        <w:spacing w:lineRule="auto" w:line="288" w:before="0" w:after="0"/>
        <w:jc w:val="both"/>
        <w:rPr/>
      </w:pPr>
      <w:r>
        <w:rPr/>
        <w:t>Ta xét cặp vợ chồng</w:t>
      </w:r>
    </w:p>
    <w:p>
      <w:pPr>
        <w:pStyle w:val="NormalWeb"/>
        <w:tabs>
          <w:tab w:val="clear" w:pos="720"/>
          <w:tab w:val="left" w:pos="288" w:leader="none"/>
        </w:tabs>
        <w:spacing w:lineRule="auto" w:line="288" w:before="0" w:after="0"/>
        <w:jc w:val="both"/>
        <w:rPr/>
      </w:pPr>
      <w:r>
        <w:rPr/>
        <w:object w:dxaOrig="5780" w:dyaOrig="440">
          <v:shape id="ole_rId67" style="width:289pt;height:22pt" o:ole="">
            <v:imagedata r:id="rId68" o:title=""/>
          </v:shape>
          <o:OLEObject Type="Embed" ProgID="" ShapeID="ole_rId67" DrawAspect="Content" ObjectID="_241772096" r:id="rId67"/>
        </w:object>
      </w:r>
    </w:p>
    <w:p>
      <w:pPr>
        <w:pStyle w:val="NormalWeb"/>
        <w:tabs>
          <w:tab w:val="clear" w:pos="720"/>
          <w:tab w:val="left" w:pos="288" w:leader="none"/>
        </w:tabs>
        <w:spacing w:lineRule="auto" w:line="288" w:before="0" w:after="0"/>
        <w:jc w:val="both"/>
        <w:rPr/>
      </w:pPr>
      <w:r>
        <w:rPr/>
        <w:object w:dxaOrig="4239" w:dyaOrig="440">
          <v:shape id="ole_rId69" style="width:212pt;height:22pt" o:ole="">
            <v:imagedata r:id="rId70" o:title=""/>
          </v:shape>
          <o:OLEObject Type="Embed" ProgID="" ShapeID="ole_rId69" DrawAspect="Content" ObjectID="_1015810560" r:id="rId69"/>
        </w:object>
      </w:r>
    </w:p>
    <w:p>
      <w:pPr>
        <w:pStyle w:val="NormalWeb"/>
        <w:tabs>
          <w:tab w:val="clear" w:pos="720"/>
          <w:tab w:val="left" w:pos="288" w:leader="none"/>
        </w:tabs>
        <w:spacing w:lineRule="auto" w:line="288" w:before="0" w:after="0"/>
        <w:jc w:val="both"/>
        <w:rPr/>
      </w:pPr>
      <w:r>
        <w:rPr/>
        <w:t xml:space="preserve">Xác suất sinh con (15) không mang alen lặn là: </w:t>
      </w:r>
      <w:r>
        <w:rPr/>
        <w:object w:dxaOrig="3420" w:dyaOrig="680">
          <v:shape id="ole_rId71" style="width:171pt;height:34pt" o:ole="">
            <v:imagedata r:id="rId72" o:title=""/>
          </v:shape>
          <o:OLEObject Type="Embed" ProgID="" ShapeID="ole_rId71" DrawAspect="Content" ObjectID="_1516907312" r:id="rId71"/>
        </w:object>
      </w:r>
    </w:p>
    <w:p>
      <w:pPr>
        <w:pStyle w:val="NormalWeb"/>
        <w:tabs>
          <w:tab w:val="clear" w:pos="720"/>
          <w:tab w:val="left" w:pos="288" w:leader="none"/>
        </w:tabs>
        <w:spacing w:lineRule="auto" w:line="288" w:before="0" w:after="0"/>
        <w:jc w:val="both"/>
        <w:rPr/>
      </w:pPr>
      <w:r>
        <w:rPr>
          <w:b/>
          <w:bCs/>
        </w:rPr>
        <w:t xml:space="preserve">Câu </w:t>
      </w:r>
      <w:r>
        <w:rPr>
          <w:b/>
        </w:rPr>
        <w:t>11</w:t>
      </w:r>
      <w:r>
        <w:rPr>
          <w:b/>
          <w:bCs/>
        </w:rPr>
        <w:t xml:space="preserve">6. </w:t>
      </w:r>
      <w:r>
        <w:rPr>
          <w:b/>
        </w:rPr>
        <w:t>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Tỷ lệ thân cao/ thân thấp = 3:1 </w:t>
      </w:r>
      <w:r>
        <w:rPr/>
        <w:object w:dxaOrig="299" w:dyaOrig="219">
          <v:shape id="ole_rId73" style="width:15pt;height:11pt" o:ole="">
            <v:imagedata r:id="rId74" o:title=""/>
          </v:shape>
          <o:OLEObject Type="Embed" ProgID="" ShapeID="ole_rId73" DrawAspect="Content" ObjectID="_709651271" r:id="rId73"/>
        </w:object>
      </w:r>
      <w:r>
        <w:rPr/>
        <w:t xml:space="preserve"> tính trạng do 1 gen có 2 alen quy định , trội hoàn toàn; tỷ lệ đỏ đậm/ đỏ </w:t>
      </w:r>
    </w:p>
    <w:p>
      <w:pPr>
        <w:pStyle w:val="NormalWeb"/>
        <w:tabs>
          <w:tab w:val="clear" w:pos="720"/>
          <w:tab w:val="left" w:pos="288" w:leader="none"/>
        </w:tabs>
        <w:spacing w:lineRule="auto" w:line="288" w:before="0" w:after="0"/>
        <w:jc w:val="both"/>
        <w:rPr/>
      </w:pPr>
      <w:r>
        <w:rPr/>
        <w:t>vừa/đỏ nhạt/ hồng/ trắng = 1:4:6:4:1</w:t>
      </w:r>
      <w:r>
        <w:rPr/>
        <w:object w:dxaOrig="299" w:dyaOrig="219">
          <v:shape id="ole_rId75" style="width:15pt;height:11pt" o:ole="">
            <v:imagedata r:id="rId76" o:title=""/>
          </v:shape>
          <o:OLEObject Type="Embed" ProgID="" ShapeID="ole_rId75" DrawAspect="Content" ObjectID="_265729536" r:id="rId75"/>
        </w:object>
      </w:r>
      <w:r>
        <w:rPr/>
        <w:t xml:space="preserve"> tương tác cộng gộp giữa 2 cặp gen không alen sự mỗi alen trội có mặt trong kiểu gen làm cho màu hoa đậm hơn.Quy ước gen</w:t>
      </w:r>
    </w:p>
    <w:tbl>
      <w:tblPr>
        <w:tblW w:w="7840" w:type="dxa"/>
        <w:jc w:val="start"/>
        <w:tblInd w:w="373" w:type="dxa"/>
        <w:tblCellMar>
          <w:top w:w="0" w:type="dxa"/>
          <w:start w:w="108" w:type="dxa"/>
          <w:bottom w:w="0" w:type="dxa"/>
          <w:end w:w="108" w:type="dxa"/>
        </w:tblCellMar>
      </w:tblPr>
      <w:tblGrid>
        <w:gridCol w:w="1980"/>
        <w:gridCol w:w="1314"/>
        <w:gridCol w:w="1206"/>
        <w:gridCol w:w="1080"/>
        <w:gridCol w:w="1080"/>
        <w:gridCol w:w="1180"/>
      </w:tblGrid>
      <w:tr>
        <w:trPr/>
        <w:tc>
          <w:tcPr>
            <w:tcW w:w="1980"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both"/>
              <w:rPr/>
            </w:pPr>
            <w:r>
              <w:rPr/>
              <w:t>Kiểu hình</w:t>
            </w:r>
          </w:p>
        </w:tc>
        <w:tc>
          <w:tcPr>
            <w:tcW w:w="1314"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Đỏ đậm</w:t>
            </w:r>
          </w:p>
        </w:tc>
        <w:tc>
          <w:tcPr>
            <w:tcW w:w="120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Đỏ vừa</w:t>
            </w:r>
          </w:p>
        </w:tc>
        <w:tc>
          <w:tcPr>
            <w:tcW w:w="1080"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Đỏ nhạt</w:t>
            </w:r>
          </w:p>
        </w:tc>
        <w:tc>
          <w:tcPr>
            <w:tcW w:w="1080"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Hồng</w:t>
            </w:r>
          </w:p>
        </w:tc>
        <w:tc>
          <w:tcPr>
            <w:tcW w:w="1180"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Trắng</w:t>
            </w:r>
          </w:p>
        </w:tc>
      </w:tr>
      <w:tr>
        <w:trPr/>
        <w:tc>
          <w:tcPr>
            <w:tcW w:w="1980"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both"/>
              <w:rPr/>
            </w:pPr>
            <w:r>
              <w:rPr/>
              <w:t>Số lượng alen trội</w:t>
            </w:r>
          </w:p>
        </w:tc>
        <w:tc>
          <w:tcPr>
            <w:tcW w:w="1314"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4</w:t>
            </w:r>
          </w:p>
        </w:tc>
        <w:tc>
          <w:tcPr>
            <w:tcW w:w="1206"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3</w:t>
            </w:r>
          </w:p>
        </w:tc>
        <w:tc>
          <w:tcPr>
            <w:tcW w:w="1080"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2</w:t>
            </w:r>
          </w:p>
        </w:tc>
        <w:tc>
          <w:tcPr>
            <w:tcW w:w="1080" w:type="dxa"/>
            <w:tcBorders>
              <w:top w:val="single" w:sz="4" w:space="0" w:color="000000"/>
              <w:start w:val="single" w:sz="4" w:space="0" w:color="000000"/>
              <w:bottom w:val="single" w:sz="4" w:space="0" w:color="000000"/>
            </w:tcBorders>
          </w:tcPr>
          <w:p>
            <w:pPr>
              <w:pStyle w:val="NormalWeb"/>
              <w:tabs>
                <w:tab w:val="clear" w:pos="720"/>
                <w:tab w:val="left" w:pos="288" w:leader="none"/>
              </w:tabs>
              <w:spacing w:lineRule="auto" w:line="288" w:before="0" w:after="0"/>
              <w:jc w:val="center"/>
              <w:rPr/>
            </w:pPr>
            <w:r>
              <w:rPr/>
              <w:t>1</w:t>
            </w:r>
          </w:p>
        </w:tc>
        <w:tc>
          <w:tcPr>
            <w:tcW w:w="1180" w:type="dxa"/>
            <w:tcBorders>
              <w:top w:val="single" w:sz="4" w:space="0" w:color="000000"/>
              <w:start w:val="single" w:sz="4" w:space="0" w:color="000000"/>
              <w:bottom w:val="single" w:sz="4" w:space="0" w:color="000000"/>
              <w:end w:val="single" w:sz="4" w:space="0" w:color="000000"/>
            </w:tcBorders>
          </w:tcPr>
          <w:p>
            <w:pPr>
              <w:pStyle w:val="NormalWeb"/>
              <w:tabs>
                <w:tab w:val="clear" w:pos="720"/>
                <w:tab w:val="left" w:pos="288" w:leader="none"/>
              </w:tabs>
              <w:spacing w:lineRule="auto" w:line="288" w:before="0" w:after="0"/>
              <w:jc w:val="center"/>
              <w:rPr/>
            </w:pPr>
            <w:r>
              <w:rPr/>
              <w:t>0</w:t>
            </w:r>
          </w:p>
        </w:tc>
      </w:tr>
    </w:tbl>
    <w:p>
      <w:pPr>
        <w:pStyle w:val="NormalWeb"/>
        <w:tabs>
          <w:tab w:val="clear" w:pos="720"/>
          <w:tab w:val="left" w:pos="288" w:leader="none"/>
        </w:tabs>
        <w:spacing w:lineRule="auto" w:line="288" w:before="0" w:after="0"/>
        <w:jc w:val="both"/>
        <w:rPr/>
      </w:pPr>
      <w:r>
        <w:rPr/>
        <w:t xml:space="preserve">Giả sử màu sắc do 2 cặp gen Aa, Bb quy định; chiều cao do cặp gen Dd quy định. Cặp gen Bb và Dd cùng nằm trên 1 cặp NST tương đồngNếu các gen này PLĐL thì kiểu hình ở đời sau là: (3:1)(1:4:6:4:1) # khác đề bài </w:t>
      </w:r>
      <w:r>
        <w:rPr/>
        <w:object w:dxaOrig="299" w:dyaOrig="219">
          <v:shape id="ole_rId77" style="width:15pt;height:11pt" o:ole="">
            <v:imagedata r:id="rId78" o:title=""/>
          </v:shape>
          <o:OLEObject Type="Embed" ProgID="" ShapeID="ole_rId77" DrawAspect="Content" ObjectID="_1743409320" r:id="rId77"/>
        </w:object>
      </w:r>
      <w:r>
        <w:rPr/>
        <w:t xml:space="preserve">1 trong 2 gen quy định màu sắc liên kết với gen quy định chiều cao </w:t>
      </w:r>
    </w:p>
    <w:p>
      <w:pPr>
        <w:pStyle w:val="NormalWeb"/>
        <w:tabs>
          <w:tab w:val="clear" w:pos="720"/>
          <w:tab w:val="left" w:pos="288" w:leader="none"/>
        </w:tabs>
        <w:spacing w:lineRule="auto" w:line="288" w:before="0" w:after="0"/>
        <w:jc w:val="both"/>
        <w:rPr/>
      </w:pPr>
      <w:r>
        <w:rPr/>
        <w:object w:dxaOrig="2880" w:dyaOrig="620">
          <v:shape id="ole_rId79" style="width:144pt;height:31pt" o:ole="">
            <v:imagedata r:id="rId80" o:title=""/>
          </v:shape>
          <o:OLEObject Type="Embed" ProgID="" ShapeID="ole_rId79" DrawAspect="Content" ObjectID="_1704648310" r:id="rId79"/>
        </w:object>
      </w:r>
    </w:p>
    <w:p>
      <w:pPr>
        <w:pStyle w:val="NormalWeb"/>
        <w:tabs>
          <w:tab w:val="clear" w:pos="720"/>
          <w:tab w:val="left" w:pos="288" w:leader="none"/>
        </w:tabs>
        <w:spacing w:lineRule="auto" w:line="288" w:before="0" w:after="0"/>
        <w:jc w:val="both"/>
        <w:rPr>
          <w:b/>
          <w:b/>
        </w:rPr>
      </w:pPr>
      <w:r>
        <w:rPr/>
        <w:t xml:space="preserve">Tỷ lệ thân thấp hoa trắng </w:t>
      </w:r>
      <w:r>
        <w:rPr/>
        <w:object w:dxaOrig="5740" w:dyaOrig="660">
          <v:shape id="ole_rId81" style="width:287pt;height:33pt" o:ole="">
            <v:imagedata r:id="rId82" o:title=""/>
          </v:shape>
          <o:OLEObject Type="Embed" ProgID="" ShapeID="ole_rId81" DrawAspect="Content" ObjectID="_1506583162" r:id="rId81"/>
        </w:object>
      </w:r>
      <w:r>
        <w:rPr/>
        <w:t xml:space="preserve">không có HVG </w:t>
      </w:r>
      <w:r>
        <w:rPr/>
        <w:object w:dxaOrig="299" w:dyaOrig="219">
          <v:shape id="ole_rId83" style="width:15pt;height:11pt" o:ole="">
            <v:imagedata r:id="rId84" o:title=""/>
          </v:shape>
          <o:OLEObject Type="Embed" ProgID="" ShapeID="ole_rId83" DrawAspect="Content" ObjectID="_643392091" r:id="rId83"/>
        </w:object>
      </w:r>
      <w:r>
        <w:rPr/>
        <w:t xml:space="preserve"> </w:t>
      </w:r>
      <w:r>
        <w:rPr>
          <w:b/>
        </w:rPr>
        <w:t>(1), (2) đúng</w:t>
      </w:r>
    </w:p>
    <w:p>
      <w:pPr>
        <w:pStyle w:val="NormalWeb"/>
        <w:tabs>
          <w:tab w:val="clear" w:pos="720"/>
          <w:tab w:val="left" w:pos="288" w:leader="none"/>
        </w:tabs>
        <w:spacing w:lineRule="auto" w:line="288" w:before="0" w:after="0"/>
        <w:jc w:val="both"/>
        <w:rPr>
          <w:b/>
          <w:b/>
        </w:rPr>
      </w:pPr>
      <w:r>
        <w:rPr>
          <w:b/>
        </w:rPr>
        <w:object w:dxaOrig="6300" w:dyaOrig="680">
          <v:shape id="ole_rId85" style="width:315pt;height:34pt" o:ole="">
            <v:imagedata r:id="rId86" o:title=""/>
          </v:shape>
          <o:OLEObject Type="Embed" ProgID="" ShapeID="ole_rId85" DrawAspect="Content" ObjectID="_135910505" r:id="rId85"/>
        </w:object>
      </w:r>
    </w:p>
    <w:p>
      <w:pPr>
        <w:pStyle w:val="NormalWeb"/>
        <w:tabs>
          <w:tab w:val="clear" w:pos="720"/>
          <w:tab w:val="left" w:pos="288" w:leader="none"/>
        </w:tabs>
        <w:spacing w:lineRule="auto" w:line="288" w:before="0" w:after="0"/>
        <w:jc w:val="both"/>
        <w:rPr/>
      </w:pPr>
      <w:r>
        <w:rPr>
          <w:b/>
          <w:bCs/>
        </w:rPr>
        <w:t>(3) sai</w:t>
      </w:r>
      <w:r>
        <w:rPr/>
        <w:t xml:space="preserve">, cho cây thân thấp, hoa hồng giao phấn: </w:t>
      </w:r>
      <w:r>
        <w:rPr/>
        <w:object w:dxaOrig="4040" w:dyaOrig="620">
          <v:shape id="ole_rId87" style="width:202pt;height:31pt" o:ole="">
            <v:imagedata r:id="rId88" o:title=""/>
          </v:shape>
          <o:OLEObject Type="Embed" ProgID="" ShapeID="ole_rId87" DrawAspect="Content" ObjectID="_636114804" r:id="rId87"/>
        </w:object>
      </w:r>
      <w:r>
        <w:rPr/>
        <w:t xml:space="preserve"> thân thấp hoa trắng  chiếm 25%</w:t>
      </w:r>
    </w:p>
    <w:p>
      <w:pPr>
        <w:pStyle w:val="NormalWeb"/>
        <w:tabs>
          <w:tab w:val="clear" w:pos="720"/>
          <w:tab w:val="left" w:pos="288" w:leader="none"/>
        </w:tabs>
        <w:spacing w:lineRule="auto" w:line="288" w:before="0" w:after="0"/>
        <w:jc w:val="both"/>
        <w:rPr/>
      </w:pPr>
      <w:r>
        <w:rPr/>
        <w:t xml:space="preserve">(4) cây thân cao, hoa đỏ vừa có kiểu gen </w:t>
      </w:r>
      <w:r>
        <w:rPr>
          <w:b/>
        </w:rPr>
        <w:object w:dxaOrig="1880" w:dyaOrig="620">
          <v:shape id="ole_rId89" style="width:94pt;height:31pt" o:ole="">
            <v:imagedata r:id="rId90" o:title=""/>
          </v:shape>
          <o:OLEObject Type="Embed" ProgID="" ShapeID="ole_rId89" DrawAspect="Content" ObjectID="_608873931" r:id="rId89"/>
        </w:object>
      </w:r>
      <w:r>
        <w:rPr>
          <w:b/>
        </w:rPr>
        <w:t>(4) đúng.</w:t>
      </w:r>
    </w:p>
    <w:p>
      <w:pPr>
        <w:pStyle w:val="NormalWeb"/>
        <w:tabs>
          <w:tab w:val="clear" w:pos="720"/>
          <w:tab w:val="left" w:pos="288" w:leader="none"/>
        </w:tabs>
        <w:spacing w:lineRule="auto" w:line="288" w:before="0" w:after="0"/>
        <w:jc w:val="both"/>
        <w:rPr/>
      </w:pPr>
      <w:r>
        <w:rPr>
          <w:b/>
        </w:rPr>
        <w:t>Câu 117. Chọn đáp án A</w:t>
      </w:r>
    </w:p>
    <w:p>
      <w:pPr>
        <w:pStyle w:val="NormalWeb"/>
        <w:tabs>
          <w:tab w:val="clear" w:pos="720"/>
          <w:tab w:val="left" w:pos="288" w:leader="none"/>
        </w:tabs>
        <w:spacing w:lineRule="auto" w:line="288" w:before="0" w:after="0"/>
        <w:jc w:val="both"/>
        <w:rPr/>
      </w:pPr>
      <w:r>
        <w:rPr>
          <w:b/>
        </w:rPr>
        <w:t xml:space="preserve">Giải thích:  </w:t>
      </w:r>
      <w:r>
        <w:rPr/>
        <w:t xml:space="preserve">Để có số kiểu gen, kiểu hình tối đa thì phải có HVG ở 2 giới. </w:t>
      </w:r>
    </w:p>
    <w:p>
      <w:pPr>
        <w:pStyle w:val="NormalWeb"/>
        <w:tabs>
          <w:tab w:val="clear" w:pos="720"/>
          <w:tab w:val="left" w:pos="288" w:leader="none"/>
        </w:tabs>
        <w:spacing w:lineRule="auto" w:line="288" w:before="0" w:after="0"/>
        <w:jc w:val="both"/>
        <w:rPr/>
      </w:pPr>
      <w:r>
        <w:rPr/>
        <w:t>1 gen có 2 alen, ta coi 3 gen này như 1 gen có 2</w:t>
      </w:r>
      <w:r>
        <w:rPr>
          <w:vertAlign w:val="superscript"/>
        </w:rPr>
        <w:t>3</w:t>
      </w:r>
      <w:r>
        <w:rPr/>
        <w:t xml:space="preserve"> = 8 alen. </w:t>
      </w:r>
    </w:p>
    <w:p>
      <w:pPr>
        <w:pStyle w:val="NormalWeb"/>
        <w:tabs>
          <w:tab w:val="clear" w:pos="720"/>
          <w:tab w:val="left" w:pos="288" w:leader="none"/>
        </w:tabs>
        <w:spacing w:lineRule="auto" w:line="288" w:before="0" w:after="0"/>
        <w:jc w:val="both"/>
        <w:rPr/>
      </w:pPr>
      <w:r>
        <w:rPr>
          <w:b/>
        </w:rPr>
        <w:t>(1) sai.</w:t>
      </w:r>
      <w:r>
        <w:rPr/>
        <w:t xml:space="preserve"> Số kiểu gen tối đa là: C</w:t>
      </w:r>
      <w:r>
        <w:rPr/>
        <w:object w:dxaOrig="160" w:dyaOrig="379">
          <v:shape id="ole_rId91" style="width:8pt;height:19pt" o:ole="">
            <v:imagedata r:id="rId92" o:title=""/>
          </v:shape>
          <o:OLEObject Type="Embed" ProgID="" ShapeID="ole_rId91" DrawAspect="Content" ObjectID="_2025929642" r:id="rId91"/>
        </w:object>
      </w:r>
      <w:r>
        <w:rPr/>
        <w:t xml:space="preserve"> + 8 = 36 </w:t>
      </w:r>
    </w:p>
    <w:p>
      <w:pPr>
        <w:pStyle w:val="NormalWeb"/>
        <w:tabs>
          <w:tab w:val="clear" w:pos="720"/>
          <w:tab w:val="left" w:pos="288" w:leader="none"/>
        </w:tabs>
        <w:spacing w:lineRule="auto" w:line="288" w:before="0" w:after="0"/>
        <w:jc w:val="both"/>
        <w:rPr/>
      </w:pPr>
      <w:r>
        <w:rPr>
          <w:b/>
          <w:bCs/>
        </w:rPr>
        <w:t>(2) sai</w:t>
      </w:r>
      <w:r>
        <w:rPr/>
        <w:t xml:space="preserve">, có tối đa 8 loại kiểu gen đồng hợp về cả 3 locus gen. </w:t>
      </w:r>
    </w:p>
    <w:p>
      <w:pPr>
        <w:pStyle w:val="NormalWeb"/>
        <w:tabs>
          <w:tab w:val="clear" w:pos="720"/>
          <w:tab w:val="left" w:pos="288" w:leader="none"/>
        </w:tabs>
        <w:spacing w:lineRule="auto" w:line="288" w:before="0" w:after="0"/>
        <w:jc w:val="both"/>
        <w:rPr/>
      </w:pPr>
      <w:r>
        <w:rPr>
          <w:b/>
          <w:bCs/>
        </w:rPr>
        <w:t xml:space="preserve">(3) sai, </w:t>
      </w:r>
      <w:r>
        <w:rPr/>
        <w:t xml:space="preserve">số kiểu gen dị hợp của 1 cặp gen là 1, 2 cặp gen còn lại đồng hợp sẽ có tối đa 4 kiểu gen </w:t>
      </w:r>
    </w:p>
    <w:p>
      <w:pPr>
        <w:pStyle w:val="NormalWeb"/>
        <w:tabs>
          <w:tab w:val="clear" w:pos="720"/>
          <w:tab w:val="left" w:pos="288" w:leader="none"/>
        </w:tabs>
        <w:spacing w:lineRule="auto" w:line="288" w:before="0" w:after="0"/>
        <w:jc w:val="both"/>
        <w:rPr/>
      </w:pPr>
      <w:r>
        <w:rPr/>
        <w:t xml:space="preserve">Vậy số kiểu gen tị hợp 1 cặp gen tối đa là: </w:t>
      </w:r>
      <w:r>
        <w:rPr/>
        <w:object w:dxaOrig="1339" w:dyaOrig="379">
          <v:shape id="ole_rId93" style="width:67pt;height:19pt" o:ole="">
            <v:imagedata r:id="rId94" o:title=""/>
          </v:shape>
          <o:OLEObject Type="Embed" ProgID="" ShapeID="ole_rId93" DrawAspect="Content" ObjectID="_627603255" r:id="rId93"/>
        </w:object>
      </w:r>
    </w:p>
    <w:p>
      <w:pPr>
        <w:pStyle w:val="NormalWeb"/>
        <w:tabs>
          <w:tab w:val="clear" w:pos="720"/>
          <w:tab w:val="left" w:pos="288" w:leader="none"/>
        </w:tabs>
        <w:spacing w:lineRule="auto" w:line="288" w:before="0" w:after="0"/>
        <w:jc w:val="both"/>
        <w:rPr/>
      </w:pPr>
      <w:r>
        <w:rPr>
          <w:b/>
          <w:bCs/>
        </w:rPr>
        <w:t>(4) đúng</w:t>
      </w:r>
      <w:r>
        <w:rPr/>
        <w:t xml:space="preserve">. số kiểu gen dị hợp về cả 3 locus là: </w:t>
      </w:r>
      <w:r>
        <w:rPr/>
        <w:object w:dxaOrig="2419" w:dyaOrig="620">
          <v:shape id="ole_rId95" style="width:121pt;height:31pt" o:ole="">
            <v:imagedata r:id="rId96" o:title=""/>
          </v:shape>
          <o:OLEObject Type="Embed" ProgID="" ShapeID="ole_rId95" DrawAspect="Content" ObjectID="_1256951167" r:id="rId95"/>
        </w:object>
      </w:r>
    </w:p>
    <w:p>
      <w:pPr>
        <w:pStyle w:val="NormalWeb"/>
        <w:tabs>
          <w:tab w:val="clear" w:pos="720"/>
          <w:tab w:val="left" w:pos="288" w:leader="none"/>
        </w:tabs>
        <w:spacing w:lineRule="auto" w:line="288" w:before="0" w:after="0"/>
        <w:jc w:val="both"/>
        <w:rPr/>
      </w:pPr>
      <w:r>
        <w:rPr>
          <w:b/>
        </w:rPr>
        <w:t>Câu 11</w:t>
      </w:r>
      <w:r>
        <w:rPr>
          <w:b/>
          <w:bCs/>
        </w:rPr>
        <w:t xml:space="preserve">8. </w:t>
      </w:r>
      <w:r>
        <w:rPr>
          <w:b/>
        </w:rPr>
        <w:t>Chọn đáp án A</w:t>
      </w:r>
    </w:p>
    <w:p>
      <w:pPr>
        <w:pStyle w:val="NormalWeb"/>
        <w:tabs>
          <w:tab w:val="clear" w:pos="720"/>
          <w:tab w:val="left" w:pos="288" w:leader="none"/>
        </w:tabs>
        <w:spacing w:lineRule="auto" w:line="288" w:before="0" w:after="0"/>
        <w:jc w:val="both"/>
        <w:rPr>
          <w:b/>
          <w:b/>
        </w:rPr>
      </w:pPr>
      <w:r>
        <w:rPr>
          <w:b/>
        </w:rPr>
        <w:t xml:space="preserve">Giải thích: </w:t>
      </w:r>
      <w:r>
        <w:rPr>
          <w:b/>
          <w:bCs/>
        </w:rPr>
        <w:t>(1) sai</w:t>
      </w:r>
      <w:r>
        <w:rPr/>
        <w:t xml:space="preserve">, loài A còn sử dụng loài B là thức ăn nên nếu loài D mất đi thì loài A không bị mất đi. </w:t>
      </w:r>
    </w:p>
    <w:p>
      <w:pPr>
        <w:pStyle w:val="NormalWeb"/>
        <w:tabs>
          <w:tab w:val="clear" w:pos="720"/>
          <w:tab w:val="left" w:pos="288" w:leader="none"/>
        </w:tabs>
        <w:spacing w:lineRule="auto" w:line="288" w:before="0" w:after="0"/>
        <w:jc w:val="both"/>
        <w:rPr/>
      </w:pPr>
      <w:r>
        <w:rPr>
          <w:b/>
          <w:bCs/>
        </w:rPr>
        <w:t xml:space="preserve">(2) đúng, </w:t>
      </w:r>
      <w:r>
        <w:rPr/>
        <w:t xml:space="preserve">vì loài B sử dụng 3 loài X, Y, Z làm thức ăn và là thức ăn cho loài A. </w:t>
      </w:r>
    </w:p>
    <w:p>
      <w:pPr>
        <w:pStyle w:val="NormalWeb"/>
        <w:tabs>
          <w:tab w:val="clear" w:pos="720"/>
          <w:tab w:val="left" w:pos="288" w:leader="none"/>
        </w:tabs>
        <w:spacing w:lineRule="auto" w:line="288" w:before="0" w:after="0"/>
        <w:jc w:val="both"/>
        <w:rPr/>
      </w:pPr>
      <w:r>
        <w:rPr>
          <w:b/>
          <w:bCs/>
        </w:rPr>
        <w:t xml:space="preserve">(3) đúng, </w:t>
      </w:r>
      <w:r>
        <w:rPr/>
        <w:t xml:space="preserve">loài X bị suy giảm số lượng thì ảnh hưởng trực tiếp đến loài B, mà loài B sử dụng loài Y làm thức ăn chủ yếu thì sẽ gây nên cạnh tranh với loài C và loài D </w:t>
      </w:r>
    </w:p>
    <w:p>
      <w:pPr>
        <w:pStyle w:val="NormalWeb"/>
        <w:tabs>
          <w:tab w:val="clear" w:pos="720"/>
          <w:tab w:val="left" w:pos="288" w:leader="none"/>
        </w:tabs>
        <w:spacing w:lineRule="auto" w:line="288" w:before="0" w:after="0"/>
        <w:jc w:val="both"/>
        <w:rPr/>
      </w:pPr>
      <w:r>
        <w:rPr>
          <w:b/>
        </w:rPr>
        <w:t>Câu 119. Chọn đáp án A</w:t>
      </w:r>
    </w:p>
    <w:p>
      <w:pPr>
        <w:pStyle w:val="NormalWeb"/>
        <w:tabs>
          <w:tab w:val="clear" w:pos="720"/>
          <w:tab w:val="left" w:pos="288" w:leader="none"/>
        </w:tabs>
        <w:spacing w:lineRule="auto" w:line="288" w:before="0" w:after="0"/>
        <w:jc w:val="both"/>
        <w:rPr>
          <w:b/>
          <w:b/>
        </w:rPr>
      </w:pPr>
      <w:r>
        <w:rPr>
          <w:b/>
        </w:rPr>
        <w:t xml:space="preserve">Giải thích: </w:t>
      </w:r>
      <w:r>
        <w:rPr/>
        <w:t xml:space="preserve">Mức cấu trúc xoắn của nhiễm sắc thể có đường kính 30 nm là sợi nhiễm sắc (SGK Sinh 12 trang 24) </w:t>
      </w:r>
    </w:p>
    <w:p>
      <w:pPr>
        <w:pStyle w:val="NormalWeb"/>
        <w:tabs>
          <w:tab w:val="clear" w:pos="720"/>
          <w:tab w:val="left" w:pos="288" w:leader="none"/>
        </w:tabs>
        <w:spacing w:lineRule="auto" w:line="288" w:before="0" w:after="0"/>
        <w:jc w:val="both"/>
        <w:rPr/>
      </w:pPr>
      <w:r>
        <w:rPr>
          <w:b/>
        </w:rPr>
        <w:t>Câu 120. Chọn đáp án A</w:t>
      </w:r>
    </w:p>
    <w:p>
      <w:pPr>
        <w:pStyle w:val="NormalWeb"/>
        <w:tabs>
          <w:tab w:val="clear" w:pos="720"/>
          <w:tab w:val="left" w:pos="288" w:leader="none"/>
        </w:tabs>
        <w:spacing w:lineRule="auto" w:line="288" w:before="0" w:after="0"/>
        <w:jc w:val="both"/>
        <w:rPr>
          <w:b/>
          <w:b/>
        </w:rPr>
      </w:pPr>
      <w:r>
        <w:rPr>
          <w:b/>
        </w:rPr>
        <w:t xml:space="preserve">Giải thích: </w:t>
      </w:r>
      <w:r>
        <w:rPr/>
        <w:t xml:space="preserve">Các phát biểu đúng là I, IV, V </w:t>
      </w:r>
    </w:p>
    <w:p>
      <w:pPr>
        <w:pStyle w:val="NormalWeb"/>
        <w:tabs>
          <w:tab w:val="clear" w:pos="720"/>
          <w:tab w:val="left" w:pos="288" w:leader="none"/>
        </w:tabs>
        <w:spacing w:lineRule="auto" w:line="288" w:before="0" w:after="0"/>
        <w:jc w:val="both"/>
        <w:rPr/>
      </w:pPr>
      <w:r>
        <w:rPr/>
        <w:t xml:space="preserve">Các phát biểu sai: </w:t>
      </w:r>
    </w:p>
    <w:p>
      <w:pPr>
        <w:pStyle w:val="NormalWeb"/>
        <w:tabs>
          <w:tab w:val="clear" w:pos="720"/>
          <w:tab w:val="left" w:pos="288" w:leader="none"/>
        </w:tabs>
        <w:spacing w:lineRule="auto" w:line="288" w:before="0" w:after="0"/>
        <w:jc w:val="both"/>
        <w:rPr/>
      </w:pPr>
      <w:r>
        <w:rPr>
          <w:b/>
          <w:bCs/>
        </w:rPr>
        <w:t xml:space="preserve">II: Sai </w:t>
      </w:r>
      <w:r>
        <w:rPr/>
        <w:t xml:space="preserve">vì sinh vật tiêu thụ gồm động vật phù du, cá trích, cá ngừ </w:t>
      </w:r>
    </w:p>
    <w:p>
      <w:pPr>
        <w:pStyle w:val="NormalWeb"/>
        <w:tabs>
          <w:tab w:val="clear" w:pos="720"/>
          <w:tab w:val="left" w:pos="288" w:leader="none"/>
        </w:tabs>
        <w:spacing w:lineRule="auto" w:line="288" w:before="0" w:after="0"/>
        <w:jc w:val="both"/>
        <w:rPr/>
      </w:pPr>
      <w:r>
        <w:rPr>
          <w:b/>
          <w:bCs/>
        </w:rPr>
        <w:t xml:space="preserve">III: Sai </w:t>
      </w:r>
      <w:r>
        <w:rPr/>
        <w:t xml:space="preserve">và cá ngừ thuộc bậc dinh dưỡng cấp 4 </w:t>
      </w:r>
    </w:p>
    <w:p>
      <w:pPr>
        <w:pStyle w:val="NormalWeb"/>
        <w:tabs>
          <w:tab w:val="clear" w:pos="720"/>
          <w:tab w:val="left" w:pos="288" w:leader="none"/>
        </w:tabs>
        <w:spacing w:lineRule="auto" w:line="288" w:before="0" w:after="0"/>
        <w:jc w:val="both"/>
        <w:rPr/>
      </w:pPr>
      <w:r>
        <w:rPr/>
      </w:r>
    </w:p>
    <w:sectPr>
      <w:headerReference w:type="default" r:id="rId97"/>
      <w:footerReference w:type="default" r:id="rId98"/>
      <w:type w:val="nextPage"/>
      <w:pgSz w:w="11906" w:h="16838"/>
      <w:pgMar w:left="1134" w:right="1134" w:header="426" w:top="661" w:footer="362"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Liberation Sans">
    <w:altName w:val="Arial"/>
    <w:charset w:val="01" w:characterSet="utf-8"/>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center" w:pos="4680" w:leader="none"/>
        <w:tab w:val="right" w:pos="10206" w:leader="none"/>
      </w:tabs>
      <w:spacing w:before="0" w:after="160"/>
      <w:rPr/>
    </w:pPr>
    <w:r>
      <w:rPr>
        <w:rFonts w:eastAsia="Times New Roman"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cs="Times New Roman" w:ascii="Times New Roman" w:hAnsi="Times New Roman"/>
        <w:b/>
        <w:color w:val="FF0000"/>
        <w:sz w:val="24"/>
        <w:szCs w:val="24"/>
      </w:rPr>
      <w:t>Trang</w:t>
    </w:r>
    <w:r>
      <w:rPr>
        <w:rFonts w:cs="Times New Roman" w:ascii="Times New Roman" w:hAnsi="Times New Roman"/>
        <w:b/>
        <w:color w:val="0070C0"/>
        <w:sz w:val="24"/>
        <w:szCs w:val="24"/>
      </w:rPr>
      <w:t xml:space="preserve"> </w:t>
    </w:r>
    <w:r>
      <w:rPr>
        <w:rFonts w:cs="Times New Roman" w:ascii="Times New Roman" w:hAnsi="Times New Roman"/>
        <w:b/>
        <w:color w:val="0070C0"/>
        <w:sz w:val="24"/>
        <w:szCs w:val="24"/>
      </w:rPr>
      <w:fldChar w:fldCharType="begin"/>
    </w:r>
    <w:r>
      <w:rPr>
        <w:sz w:val="24"/>
        <w:b/>
        <w:szCs w:val="24"/>
        <w:rFonts w:cs="Times New Roman" w:ascii="Times New Roman" w:hAnsi="Times New Roman"/>
        <w:color w:val="0070C0"/>
      </w:rPr>
      <w:instrText> PAGE </w:instrText>
    </w:r>
    <w:r>
      <w:rPr>
        <w:sz w:val="24"/>
        <w:b/>
        <w:szCs w:val="24"/>
        <w:rFonts w:cs="Times New Roman" w:ascii="Times New Roman" w:hAnsi="Times New Roman"/>
        <w:color w:val="0070C0"/>
      </w:rPr>
      <w:fldChar w:fldCharType="separate"/>
    </w:r>
    <w:r>
      <w:rPr>
        <w:sz w:val="24"/>
        <w:b/>
        <w:szCs w:val="24"/>
        <w:rFonts w:cs="Times New Roman" w:ascii="Times New Roman" w:hAnsi="Times New Roman"/>
        <w:color w:val="0070C0"/>
      </w:rPr>
      <w:t>12</w:t>
    </w:r>
    <w:r>
      <w:rPr>
        <w:sz w:val="24"/>
        <w:b/>
        <w:szCs w:val="24"/>
        <w:rFonts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center"/>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character" w:styleId="DefaultParagraphFont">
    <w:name w:val="Default Paragraph Font"/>
    <w:qFormat/>
    <w:rPr/>
  </w:style>
  <w:style w:type="character" w:styleId="HeaderChar">
    <w:name w:val="Header Char"/>
    <w:qFormat/>
    <w:rPr>
      <w:sz w:val="22"/>
      <w:szCs w:val="22"/>
    </w:rPr>
  </w:style>
  <w:style w:type="character" w:styleId="FooterChar">
    <w:name w:val="Footer Char"/>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160"/>
      <w:ind w:star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png"/><Relationship Id="rId5" Type="http://schemas.openxmlformats.org/officeDocument/2006/relationships/oleObject" Target="embeddings/oleObject2.bin"/><Relationship Id="rId6" Type="http://schemas.openxmlformats.org/officeDocument/2006/relationships/image" Target="media/image3.wmf"/><Relationship Id="rId7" Type="http://schemas.openxmlformats.org/officeDocument/2006/relationships/oleObject" Target="embeddings/oleObject3.bin"/><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oleObject" Target="embeddings/oleObject4.bin"/><Relationship Id="rId11" Type="http://schemas.openxmlformats.org/officeDocument/2006/relationships/image" Target="media/image6.wmf"/><Relationship Id="rId12" Type="http://schemas.openxmlformats.org/officeDocument/2006/relationships/image" Target="media/image7.png"/><Relationship Id="rId13" Type="http://schemas.openxmlformats.org/officeDocument/2006/relationships/oleObject" Target="embeddings/oleObject5.bin"/><Relationship Id="rId14" Type="http://schemas.openxmlformats.org/officeDocument/2006/relationships/image" Target="media/image8.wmf"/><Relationship Id="rId15" Type="http://schemas.openxmlformats.org/officeDocument/2006/relationships/oleObject" Target="embeddings/oleObject6.bin"/><Relationship Id="rId16" Type="http://schemas.openxmlformats.org/officeDocument/2006/relationships/image" Target="media/image9.wmf"/><Relationship Id="rId17" Type="http://schemas.openxmlformats.org/officeDocument/2006/relationships/oleObject" Target="embeddings/oleObject7.bin"/><Relationship Id="rId18" Type="http://schemas.openxmlformats.org/officeDocument/2006/relationships/image" Target="media/image10.wmf"/><Relationship Id="rId19" Type="http://schemas.openxmlformats.org/officeDocument/2006/relationships/oleObject" Target="embeddings/oleObject8.bin"/><Relationship Id="rId20" Type="http://schemas.openxmlformats.org/officeDocument/2006/relationships/image" Target="media/image11.wmf"/><Relationship Id="rId21" Type="http://schemas.openxmlformats.org/officeDocument/2006/relationships/oleObject" Target="embeddings/oleObject9.bin"/><Relationship Id="rId22" Type="http://schemas.openxmlformats.org/officeDocument/2006/relationships/image" Target="media/image12.wmf"/><Relationship Id="rId23" Type="http://schemas.openxmlformats.org/officeDocument/2006/relationships/oleObject" Target="embeddings/oleObject10.bin"/><Relationship Id="rId24" Type="http://schemas.openxmlformats.org/officeDocument/2006/relationships/image" Target="media/image13.wmf"/><Relationship Id="rId25" Type="http://schemas.openxmlformats.org/officeDocument/2006/relationships/oleObject" Target="embeddings/oleObject11.bin"/><Relationship Id="rId26" Type="http://schemas.openxmlformats.org/officeDocument/2006/relationships/image" Target="media/image14.wmf"/><Relationship Id="rId27" Type="http://schemas.openxmlformats.org/officeDocument/2006/relationships/oleObject" Target="embeddings/oleObject12.bin"/><Relationship Id="rId28" Type="http://schemas.openxmlformats.org/officeDocument/2006/relationships/image" Target="media/image15.wmf"/><Relationship Id="rId29" Type="http://schemas.openxmlformats.org/officeDocument/2006/relationships/oleObject" Target="embeddings/oleObject13.bin"/><Relationship Id="rId30" Type="http://schemas.openxmlformats.org/officeDocument/2006/relationships/image" Target="media/image16.wmf"/><Relationship Id="rId31" Type="http://schemas.openxmlformats.org/officeDocument/2006/relationships/oleObject" Target="embeddings/oleObject14.bin"/><Relationship Id="rId32" Type="http://schemas.openxmlformats.org/officeDocument/2006/relationships/image" Target="media/image17.wmf"/><Relationship Id="rId33" Type="http://schemas.openxmlformats.org/officeDocument/2006/relationships/oleObject" Target="embeddings/oleObject15.bin"/><Relationship Id="rId34" Type="http://schemas.openxmlformats.org/officeDocument/2006/relationships/image" Target="media/image18.wmf"/><Relationship Id="rId35" Type="http://schemas.openxmlformats.org/officeDocument/2006/relationships/oleObject" Target="embeddings/oleObject16.bin"/><Relationship Id="rId36" Type="http://schemas.openxmlformats.org/officeDocument/2006/relationships/image" Target="media/image19.wmf"/><Relationship Id="rId37" Type="http://schemas.openxmlformats.org/officeDocument/2006/relationships/oleObject" Target="embeddings/oleObject17.bin"/><Relationship Id="rId38" Type="http://schemas.openxmlformats.org/officeDocument/2006/relationships/image" Target="media/image20.wmf"/><Relationship Id="rId39" Type="http://schemas.openxmlformats.org/officeDocument/2006/relationships/oleObject" Target="embeddings/oleObject18.bin"/><Relationship Id="rId40" Type="http://schemas.openxmlformats.org/officeDocument/2006/relationships/image" Target="media/image21.wmf"/><Relationship Id="rId41" Type="http://schemas.openxmlformats.org/officeDocument/2006/relationships/oleObject" Target="embeddings/oleObject19.bin"/><Relationship Id="rId42" Type="http://schemas.openxmlformats.org/officeDocument/2006/relationships/image" Target="media/image22.wmf"/><Relationship Id="rId43" Type="http://schemas.openxmlformats.org/officeDocument/2006/relationships/oleObject" Target="embeddings/oleObject20.bin"/><Relationship Id="rId44" Type="http://schemas.openxmlformats.org/officeDocument/2006/relationships/image" Target="media/image23.wmf"/><Relationship Id="rId45" Type="http://schemas.openxmlformats.org/officeDocument/2006/relationships/oleObject" Target="embeddings/oleObject21.bin"/><Relationship Id="rId46" Type="http://schemas.openxmlformats.org/officeDocument/2006/relationships/image" Target="media/image24.wmf"/><Relationship Id="rId47" Type="http://schemas.openxmlformats.org/officeDocument/2006/relationships/oleObject" Target="embeddings/oleObject22.bin"/><Relationship Id="rId48" Type="http://schemas.openxmlformats.org/officeDocument/2006/relationships/image" Target="media/image25.wmf"/><Relationship Id="rId49" Type="http://schemas.openxmlformats.org/officeDocument/2006/relationships/oleObject" Target="embeddings/oleObject23.bin"/><Relationship Id="rId50" Type="http://schemas.openxmlformats.org/officeDocument/2006/relationships/image" Target="media/image26.wmf"/><Relationship Id="rId51" Type="http://schemas.openxmlformats.org/officeDocument/2006/relationships/oleObject" Target="embeddings/oleObject24.bin"/><Relationship Id="rId52" Type="http://schemas.openxmlformats.org/officeDocument/2006/relationships/image" Target="media/image27.wmf"/><Relationship Id="rId53" Type="http://schemas.openxmlformats.org/officeDocument/2006/relationships/oleObject" Target="embeddings/oleObject25.bin"/><Relationship Id="rId54" Type="http://schemas.openxmlformats.org/officeDocument/2006/relationships/image" Target="media/image28.wmf"/><Relationship Id="rId55" Type="http://schemas.openxmlformats.org/officeDocument/2006/relationships/oleObject" Target="embeddings/oleObject26.bin"/><Relationship Id="rId56" Type="http://schemas.openxmlformats.org/officeDocument/2006/relationships/image" Target="media/image29.wmf"/><Relationship Id="rId57" Type="http://schemas.openxmlformats.org/officeDocument/2006/relationships/oleObject" Target="embeddings/oleObject27.bin"/><Relationship Id="rId58" Type="http://schemas.openxmlformats.org/officeDocument/2006/relationships/image" Target="media/image30.wmf"/><Relationship Id="rId59" Type="http://schemas.openxmlformats.org/officeDocument/2006/relationships/oleObject" Target="embeddings/oleObject28.bin"/><Relationship Id="rId60" Type="http://schemas.openxmlformats.org/officeDocument/2006/relationships/image" Target="media/image31.wmf"/><Relationship Id="rId61" Type="http://schemas.openxmlformats.org/officeDocument/2006/relationships/oleObject" Target="embeddings/oleObject29.bin"/><Relationship Id="rId62" Type="http://schemas.openxmlformats.org/officeDocument/2006/relationships/image" Target="media/image32.wmf"/><Relationship Id="rId63" Type="http://schemas.openxmlformats.org/officeDocument/2006/relationships/oleObject" Target="embeddings/oleObject30.bin"/><Relationship Id="rId64" Type="http://schemas.openxmlformats.org/officeDocument/2006/relationships/image" Target="media/image33.wmf"/><Relationship Id="rId65" Type="http://schemas.openxmlformats.org/officeDocument/2006/relationships/oleObject" Target="embeddings/oleObject31.bin"/><Relationship Id="rId66" Type="http://schemas.openxmlformats.org/officeDocument/2006/relationships/image" Target="media/image34.wmf"/><Relationship Id="rId67" Type="http://schemas.openxmlformats.org/officeDocument/2006/relationships/oleObject" Target="embeddings/oleObject32.bin"/><Relationship Id="rId68" Type="http://schemas.openxmlformats.org/officeDocument/2006/relationships/image" Target="media/image35.wmf"/><Relationship Id="rId69" Type="http://schemas.openxmlformats.org/officeDocument/2006/relationships/oleObject" Target="embeddings/oleObject33.bin"/><Relationship Id="rId70" Type="http://schemas.openxmlformats.org/officeDocument/2006/relationships/image" Target="media/image36.wmf"/><Relationship Id="rId71" Type="http://schemas.openxmlformats.org/officeDocument/2006/relationships/oleObject" Target="embeddings/oleObject34.bin"/><Relationship Id="rId72" Type="http://schemas.openxmlformats.org/officeDocument/2006/relationships/image" Target="media/image37.wmf"/><Relationship Id="rId73" Type="http://schemas.openxmlformats.org/officeDocument/2006/relationships/oleObject" Target="embeddings/oleObject35.bin"/><Relationship Id="rId74" Type="http://schemas.openxmlformats.org/officeDocument/2006/relationships/image" Target="media/image38.wmf"/><Relationship Id="rId75" Type="http://schemas.openxmlformats.org/officeDocument/2006/relationships/oleObject" Target="embeddings/oleObject36.bin"/><Relationship Id="rId76" Type="http://schemas.openxmlformats.org/officeDocument/2006/relationships/image" Target="media/image39.wmf"/><Relationship Id="rId77" Type="http://schemas.openxmlformats.org/officeDocument/2006/relationships/oleObject" Target="embeddings/oleObject37.bin"/><Relationship Id="rId78" Type="http://schemas.openxmlformats.org/officeDocument/2006/relationships/image" Target="media/image40.wmf"/><Relationship Id="rId79" Type="http://schemas.openxmlformats.org/officeDocument/2006/relationships/oleObject" Target="embeddings/oleObject38.bin"/><Relationship Id="rId80" Type="http://schemas.openxmlformats.org/officeDocument/2006/relationships/image" Target="media/image41.wmf"/><Relationship Id="rId81" Type="http://schemas.openxmlformats.org/officeDocument/2006/relationships/oleObject" Target="embeddings/oleObject39.bin"/><Relationship Id="rId82" Type="http://schemas.openxmlformats.org/officeDocument/2006/relationships/image" Target="media/image42.wmf"/><Relationship Id="rId83" Type="http://schemas.openxmlformats.org/officeDocument/2006/relationships/oleObject" Target="embeddings/oleObject40.bin"/><Relationship Id="rId84" Type="http://schemas.openxmlformats.org/officeDocument/2006/relationships/image" Target="media/image43.wmf"/><Relationship Id="rId85" Type="http://schemas.openxmlformats.org/officeDocument/2006/relationships/oleObject" Target="embeddings/oleObject41.bin"/><Relationship Id="rId86" Type="http://schemas.openxmlformats.org/officeDocument/2006/relationships/image" Target="media/image44.wmf"/><Relationship Id="rId87" Type="http://schemas.openxmlformats.org/officeDocument/2006/relationships/oleObject" Target="embeddings/oleObject42.bin"/><Relationship Id="rId88" Type="http://schemas.openxmlformats.org/officeDocument/2006/relationships/image" Target="media/image45.wmf"/><Relationship Id="rId89" Type="http://schemas.openxmlformats.org/officeDocument/2006/relationships/oleObject" Target="embeddings/oleObject43.bin"/><Relationship Id="rId90" Type="http://schemas.openxmlformats.org/officeDocument/2006/relationships/image" Target="media/image46.wmf"/><Relationship Id="rId91" Type="http://schemas.openxmlformats.org/officeDocument/2006/relationships/oleObject" Target="embeddings/oleObject44.bin"/><Relationship Id="rId92" Type="http://schemas.openxmlformats.org/officeDocument/2006/relationships/image" Target="media/image47.wmf"/><Relationship Id="rId93" Type="http://schemas.openxmlformats.org/officeDocument/2006/relationships/oleObject" Target="embeddings/oleObject45.bin"/><Relationship Id="rId94" Type="http://schemas.openxmlformats.org/officeDocument/2006/relationships/image" Target="media/image48.wmf"/><Relationship Id="rId95" Type="http://schemas.openxmlformats.org/officeDocument/2006/relationships/oleObject" Target="embeddings/oleObject46.bin"/><Relationship Id="rId96" Type="http://schemas.openxmlformats.org/officeDocument/2006/relationships/image" Target="media/image49.wmf"/><Relationship Id="rId97" Type="http://schemas.openxmlformats.org/officeDocument/2006/relationships/header" Target="header1.xml"/><Relationship Id="rId98" Type="http://schemas.openxmlformats.org/officeDocument/2006/relationships/footer" Target="footer1.xml"/><Relationship Id="rId99" Type="http://schemas.openxmlformats.org/officeDocument/2006/relationships/fontTable" Target="fontTable.xml"/><Relationship Id="rId10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2021-05-31T09:03:00Z</dcterms:created>
  <dc:creator>www.thuvienhoclieu.com</dc:creator>
  <dc:description>www.thuvienhoclieu.com</dc:description>
  <cp:keywords>www.thuvienhoclieu.com</cp:keywords>
  <dc:language>en-US</dc:language>
  <cp:lastModifiedBy/>
  <dcterms:modified xsi:type="dcterms:W3CDTF">2021-05-31T09:05:00Z</dcterms:modified>
  <cp:revision>1</cp:revision>
  <dc:subject/>
  <dc:title>www.thuvienhoclieu.com</dc:title>
</cp:coreProperties>
</file>