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9B" w:rsidRPr="00C44355" w:rsidRDefault="00BD7A9B" w:rsidP="00BD7A9B">
      <w:pPr>
        <w:spacing w:line="276" w:lineRule="auto"/>
        <w:jc w:val="center"/>
        <w:rPr>
          <w:rFonts w:ascii="Roboto Regular" w:hAnsi="Roboto Regular" w:cs="Arial"/>
          <w:b/>
          <w:sz w:val="36"/>
          <w:szCs w:val="36"/>
          <w:shd w:val="clear" w:color="auto" w:fill="FFFFFF"/>
        </w:rPr>
      </w:pPr>
      <w:r w:rsidRPr="00C44355">
        <w:rPr>
          <w:rFonts w:ascii="Roboto Regular" w:hAnsi="Roboto Regular" w:cs="Arial"/>
          <w:b/>
          <w:sz w:val="36"/>
          <w:szCs w:val="36"/>
          <w:shd w:val="clear" w:color="auto" w:fill="FFFFFF"/>
        </w:rPr>
        <w:t>Văn mẫu nghị luận “Học, học nữa, học mãi” – Mẫu 19</w:t>
      </w:r>
    </w:p>
    <w:p w:rsidR="00BD7A9B" w:rsidRPr="00C44355" w:rsidRDefault="00BD7A9B" w:rsidP="00BD7A9B">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Ông cha ta có câu: “Người không học như ngọc không mài”. Quả thật, học tập đối với con người là vô cùng quan trọng. Nhưng học tập không phải chỉ là một quãng đường ngắn ngủi mà cần phải là cả một quá trình. Cũng giống như V. Lênin từng khẳng định: “Học, học nữa, học mãi”.</w:t>
      </w:r>
    </w:p>
    <w:p w:rsidR="00BD7A9B" w:rsidRPr="00C44355" w:rsidRDefault="00BD7A9B" w:rsidP="00BD7A9B">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Học tập là một hành trình của con người. Ngay từ khi còn bé, chúng ta đã phải bắt đầu học lẫy, học nói, học đi… Đến khi trưởng thành, con người bắt đầu với quá trình học tập qua nhiều cấp. Rồi khi đã đi làm - đã không còn ngồi trên ghế nhà trường, chúng ta vẫn phải tiếp tục học hỏi. Như vậy, ý nghĩa trong câu nói của Lênin muốn nhắc nhở con người phải luôn luôn học tập.</w:t>
      </w:r>
      <w:r>
        <w:rPr>
          <w:rFonts w:ascii="Roboto Regular" w:hAnsi="Roboto Regular" w:cs="Arial"/>
          <w:sz w:val="36"/>
          <w:szCs w:val="36"/>
        </w:rPr>
        <w:tab/>
      </w:r>
      <w:r w:rsidRPr="00C44355">
        <w:rPr>
          <w:rFonts w:ascii="Roboto Regular" w:hAnsi="Roboto Regular" w:cs="Arial"/>
          <w:sz w:val="36"/>
          <w:szCs w:val="36"/>
        </w:rPr>
        <w:br/>
        <w:t>Trải qua rất nhiều năm, kho tri thức của nhân loại giống như một sa mạc rộng lớn. Mà kiến thức của mỗi người có lẽ chỉ nhỏ bé như một hạt cát. Nên việc học tập sẽ giúp ta mở rộng tầm hiểu biết vốn có của bản thân. Một người luôn chịu khó học hỏi chắc chắn sẽ giành được cảm tình từ những người xung quanh bởi thái độ cầu thị là vô cùng cần thiết trong cuộc sống. Nhờ có học tập mà chúng ta luôn bắt kịp với sự phát triển không ngừng của thế giới.</w:t>
      </w:r>
    </w:p>
    <w:p w:rsidR="00BD7A9B" w:rsidRPr="00C44355" w:rsidRDefault="00BD7A9B" w:rsidP="00BD7A9B">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Chẳng phải lẽ dĩ nhiên khi ông cha ta đã để lại nhiều câu tục ngữ răn dạy con cháu về việc học tập như thế: “Đi một ngày đàng học một sàng khôn”, “Học ăn, học nói, học gói, học mở” hay “Có học có khôn”... Đó chính là những lời khuyên thật quý báu cho thế hệ sau phải luôn coi trọng học vấn.</w:t>
      </w:r>
    </w:p>
    <w:p w:rsidR="00BD7A9B" w:rsidRPr="00C44355" w:rsidRDefault="00BD7A9B" w:rsidP="00BD7A9B">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 xml:space="preserve">Dân tộc Việt Nam vốn là một dân tộc giàu truyền thống hiếu học. Chúng ta đã từng nghe danh từ trong quá khứ với những cái tên nổi tiếng như: Nguyễn Hiền, Lương Thế Vinh, Mạc Đĩnh Chi…; đến trong </w:t>
      </w:r>
      <w:r w:rsidRPr="00C44355">
        <w:rPr>
          <w:rFonts w:ascii="Roboto Regular" w:hAnsi="Roboto Regular" w:cs="Arial"/>
          <w:sz w:val="36"/>
          <w:szCs w:val="36"/>
        </w:rPr>
        <w:lastRenderedPageBreak/>
        <w:t>hiện tại như: Nguyễn Ngọc Ký, Phan Đăng Nhật Minh, đặc biệt là chủ tịch Hồ Chí Minh. Việc học tập chẳng phải chỉ là trong một khoảng thời gian, mà đối với họ học là không ngừng, học là suốt đời.</w:t>
      </w:r>
    </w:p>
    <w:p w:rsidR="00BD7A9B" w:rsidRPr="00C44355" w:rsidRDefault="00BD7A9B" w:rsidP="00BD7A9B">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Còn đối với một học sinh, việc cần làm nắm vững những kiến thức trên lớp cũng như học hỏi thêm từ sách vở. Ngoài ra, việc lựa chọn kiến thức để học hỏi cũng vô cùng quan trọng… Vậy nên mỗi học sinh hãy biết xây dựng cho mình một kế hoạch học tập cụ thể và thực hiện một cách nghiêm túc để có thể trở thành những con người có ích cho xã hội trong tương lai.</w:t>
      </w:r>
    </w:p>
    <w:p w:rsidR="00BD7A9B" w:rsidRPr="00C44355" w:rsidRDefault="00BD7A9B" w:rsidP="00BD7A9B">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Như vậy, V. Lênin đã đem đến cho nhân loại một lời khuyên có giá trị. Nếu không cố gắng học tập, chúng ta sẽ không thể đạt được thành công cũng như tìm ra những giá trị tiềm ẩn cho bản thân mình.</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9B"/>
    <w:rsid w:val="00251461"/>
    <w:rsid w:val="006622D3"/>
    <w:rsid w:val="00BD7A9B"/>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43CB5-4937-48A0-99F8-D1D9FD63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A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2023-01-09T10:19:00Z</dcterms:created>
  <dcterms:modified xsi:type="dcterms:W3CDTF">2023-01-09T10:20:00Z</dcterms:modified>
</cp:coreProperties>
</file>